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11BC3" w14:textId="77777777" w:rsidR="001A7D98" w:rsidRPr="000A2132" w:rsidRDefault="001A7D98" w:rsidP="00B64FEF">
      <w:pPr>
        <w:jc w:val="right"/>
        <w:rPr>
          <w:rFonts w:ascii="Arial" w:hAnsi="Arial" w:cs="Arial"/>
          <w:b/>
          <w:sz w:val="22"/>
          <w:szCs w:val="22"/>
          <w:lang w:eastAsia="en-US"/>
        </w:rPr>
      </w:pPr>
      <w:r w:rsidRPr="000A2132">
        <w:rPr>
          <w:rFonts w:ascii="Arial" w:hAnsi="Arial" w:cs="Arial"/>
          <w:b/>
          <w:sz w:val="22"/>
          <w:szCs w:val="22"/>
          <w:lang w:eastAsia="en-US"/>
        </w:rPr>
        <w:t>AL</w:t>
      </w:r>
      <w:r w:rsidR="00DD34F4">
        <w:rPr>
          <w:rFonts w:ascii="Arial" w:hAnsi="Arial" w:cs="Arial"/>
          <w:b/>
          <w:sz w:val="22"/>
          <w:szCs w:val="22"/>
          <w:lang w:eastAsia="en-US"/>
        </w:rPr>
        <w:t>LA</w:t>
      </w:r>
      <w:r w:rsidRPr="000A2132">
        <w:rPr>
          <w:rFonts w:ascii="Arial" w:hAnsi="Arial" w:cs="Arial"/>
          <w:b/>
          <w:sz w:val="22"/>
          <w:szCs w:val="22"/>
          <w:lang w:eastAsia="en-US"/>
        </w:rPr>
        <w:t xml:space="preserve"> DIRIGENTE SCOLASTIC</w:t>
      </w:r>
      <w:r w:rsidR="00DD34F4">
        <w:rPr>
          <w:rFonts w:ascii="Arial" w:hAnsi="Arial" w:cs="Arial"/>
          <w:b/>
          <w:sz w:val="22"/>
          <w:szCs w:val="22"/>
          <w:lang w:eastAsia="en-US"/>
        </w:rPr>
        <w:t>A</w:t>
      </w:r>
    </w:p>
    <w:p w14:paraId="3623A3CA" w14:textId="77777777" w:rsidR="00B64FEF" w:rsidRDefault="001A7D98" w:rsidP="00B64FEF">
      <w:pPr>
        <w:jc w:val="right"/>
        <w:rPr>
          <w:rFonts w:ascii="Arial" w:hAnsi="Arial" w:cs="Arial"/>
          <w:b/>
          <w:bCs/>
          <w:color w:val="000000"/>
          <w:sz w:val="22"/>
          <w:szCs w:val="22"/>
          <w:lang w:eastAsia="en-US"/>
        </w:rPr>
      </w:pPr>
      <w:r>
        <w:rPr>
          <w:rFonts w:ascii="Arial" w:hAnsi="Arial" w:cs="Arial"/>
          <w:b/>
          <w:sz w:val="22"/>
          <w:szCs w:val="22"/>
          <w:lang w:eastAsia="en-US"/>
        </w:rPr>
        <w:t>d</w:t>
      </w:r>
      <w:r w:rsidRPr="000A2132">
        <w:rPr>
          <w:rFonts w:ascii="Arial" w:hAnsi="Arial" w:cs="Arial"/>
          <w:b/>
          <w:sz w:val="22"/>
          <w:szCs w:val="22"/>
          <w:lang w:eastAsia="en-US"/>
        </w:rPr>
        <w:t>el</w:t>
      </w:r>
      <w:r>
        <w:rPr>
          <w:rFonts w:ascii="Arial" w:hAnsi="Arial" w:cs="Arial"/>
          <w:b/>
          <w:sz w:val="22"/>
          <w:szCs w:val="22"/>
          <w:lang w:eastAsia="en-US"/>
        </w:rPr>
        <w:t>l’</w:t>
      </w:r>
      <w:r w:rsidRPr="008D4FD7">
        <w:rPr>
          <w:rFonts w:ascii="Arial" w:hAnsi="Arial" w:cs="Arial"/>
          <w:b/>
          <w:bCs/>
          <w:color w:val="000000"/>
          <w:sz w:val="22"/>
          <w:szCs w:val="22"/>
          <w:lang w:eastAsia="en-US"/>
        </w:rPr>
        <w:t xml:space="preserve">Istituto Comprensivo </w:t>
      </w:r>
      <w:r w:rsidR="00722603">
        <w:rPr>
          <w:rFonts w:ascii="Arial" w:hAnsi="Arial" w:cs="Arial"/>
          <w:b/>
          <w:bCs/>
          <w:color w:val="000000"/>
          <w:sz w:val="22"/>
          <w:szCs w:val="22"/>
          <w:lang w:eastAsia="en-US"/>
        </w:rPr>
        <w:t>“</w:t>
      </w:r>
      <w:r w:rsidRPr="008D4FD7">
        <w:rPr>
          <w:rFonts w:ascii="Arial" w:hAnsi="Arial" w:cs="Arial"/>
          <w:b/>
          <w:bCs/>
          <w:color w:val="000000"/>
          <w:sz w:val="22"/>
          <w:szCs w:val="22"/>
          <w:lang w:eastAsia="en-US"/>
        </w:rPr>
        <w:t>Lorenzo Lotto</w:t>
      </w:r>
      <w:r w:rsidR="00722603">
        <w:rPr>
          <w:rFonts w:ascii="Arial" w:hAnsi="Arial" w:cs="Arial"/>
          <w:b/>
          <w:bCs/>
          <w:color w:val="000000"/>
          <w:sz w:val="22"/>
          <w:szCs w:val="22"/>
          <w:lang w:eastAsia="en-US"/>
        </w:rPr>
        <w:t>”</w:t>
      </w:r>
    </w:p>
    <w:p w14:paraId="1672F264" w14:textId="1262528B" w:rsidR="001A7D98" w:rsidRPr="000A2132" w:rsidRDefault="00722603" w:rsidP="00B64FEF">
      <w:pPr>
        <w:jc w:val="right"/>
        <w:rPr>
          <w:rFonts w:ascii="Arial" w:hAnsi="Arial" w:cs="Arial"/>
          <w:b/>
          <w:sz w:val="22"/>
          <w:szCs w:val="22"/>
          <w:lang w:eastAsia="en-US"/>
        </w:rPr>
      </w:pPr>
      <w:r>
        <w:rPr>
          <w:rFonts w:ascii="Arial" w:hAnsi="Arial" w:cs="Arial"/>
          <w:b/>
          <w:bCs/>
          <w:color w:val="000000"/>
          <w:sz w:val="22"/>
          <w:szCs w:val="22"/>
          <w:lang w:eastAsia="en-US"/>
        </w:rPr>
        <w:t>Jesi</w:t>
      </w:r>
      <w:r w:rsidR="00B64FEF">
        <w:rPr>
          <w:rFonts w:ascii="Arial" w:hAnsi="Arial" w:cs="Arial"/>
          <w:b/>
          <w:bCs/>
          <w:color w:val="000000"/>
          <w:sz w:val="22"/>
          <w:szCs w:val="22"/>
          <w:lang w:eastAsia="en-US"/>
        </w:rPr>
        <w:t xml:space="preserve"> (AN)</w:t>
      </w:r>
    </w:p>
    <w:p w14:paraId="5B2896E6" w14:textId="77777777" w:rsidR="001A4310" w:rsidRDefault="001A4310" w:rsidP="00EA2EF3">
      <w:pPr>
        <w:jc w:val="center"/>
        <w:rPr>
          <w:rFonts w:ascii="Arial" w:hAnsi="Arial" w:cs="Arial"/>
          <w:b/>
          <w:bCs/>
          <w:color w:val="000000"/>
          <w:sz w:val="22"/>
          <w:szCs w:val="22"/>
          <w:lang w:eastAsia="en-US"/>
        </w:rPr>
      </w:pPr>
    </w:p>
    <w:p w14:paraId="20F2F034" w14:textId="7266571B" w:rsidR="00EA2EF3" w:rsidRDefault="00EA2EF3" w:rsidP="00EA2EF3">
      <w:pPr>
        <w:jc w:val="center"/>
        <w:rPr>
          <w:rFonts w:ascii="Arial" w:hAnsi="Arial" w:cs="Arial"/>
          <w:b/>
          <w:bCs/>
          <w:color w:val="000000"/>
          <w:sz w:val="22"/>
          <w:szCs w:val="22"/>
          <w:lang w:eastAsia="en-US"/>
        </w:rPr>
      </w:pPr>
      <w:r w:rsidRPr="000A2132">
        <w:rPr>
          <w:rFonts w:ascii="Arial" w:hAnsi="Arial" w:cs="Arial"/>
          <w:b/>
          <w:bCs/>
          <w:color w:val="000000"/>
          <w:sz w:val="22"/>
          <w:szCs w:val="22"/>
          <w:lang w:eastAsia="en-US"/>
        </w:rPr>
        <w:t xml:space="preserve">GRIGLIA </w:t>
      </w:r>
      <w:r w:rsidR="00353363">
        <w:rPr>
          <w:rFonts w:ascii="Arial" w:hAnsi="Arial" w:cs="Arial"/>
          <w:b/>
          <w:bCs/>
          <w:color w:val="000000"/>
          <w:sz w:val="22"/>
          <w:szCs w:val="22"/>
          <w:lang w:eastAsia="en-US"/>
        </w:rPr>
        <w:t xml:space="preserve">DI </w:t>
      </w:r>
      <w:r w:rsidRPr="000A2132">
        <w:rPr>
          <w:rFonts w:ascii="Arial" w:hAnsi="Arial" w:cs="Arial"/>
          <w:b/>
          <w:bCs/>
          <w:color w:val="000000"/>
          <w:sz w:val="22"/>
          <w:szCs w:val="22"/>
          <w:lang w:eastAsia="en-US"/>
        </w:rPr>
        <w:t xml:space="preserve">VALUTAZIONE </w:t>
      </w:r>
    </w:p>
    <w:p w14:paraId="293799B2" w14:textId="3E8D79CC" w:rsidR="00EA2EF3" w:rsidRDefault="00B907EC" w:rsidP="00EA2EF3">
      <w:pPr>
        <w:widowControl w:val="0"/>
        <w:kinsoku w:val="0"/>
        <w:spacing w:before="360"/>
        <w:ind w:left="-142"/>
        <w:jc w:val="both"/>
        <w:rPr>
          <w:rFonts w:ascii="Arial" w:hAnsi="Arial" w:cs="Arial"/>
          <w:b/>
          <w:bCs/>
          <w:sz w:val="22"/>
          <w:szCs w:val="22"/>
          <w:lang w:eastAsia="en-US"/>
        </w:rPr>
      </w:pPr>
      <w:r w:rsidRPr="00B907EC">
        <w:rPr>
          <w:rFonts w:ascii="Arial" w:hAnsi="Arial" w:cs="Arial"/>
          <w:b/>
          <w:bCs/>
          <w:sz w:val="22"/>
          <w:szCs w:val="22"/>
          <w:lang w:eastAsia="en-US"/>
        </w:rPr>
        <w:t>DOMANDA DI PARTECIPAZIONE PER IL RECLUTAMENTO DI ESPERTI DOCENTI IN CORSI DI LINGUA ITALIANA L2 PER ALUNNI STRANIERI DELL’I.C. “LORENZO LOTTO” DI JESI PER LA REALIZZAZIONE DEL PROGETTO "IL GIARDINO DELLE LINGUE": LA LINGUA COME PONTE TRA CULTURE</w:t>
      </w:r>
    </w:p>
    <w:p w14:paraId="28365446" w14:textId="77777777" w:rsidR="00EA2EF3" w:rsidRDefault="00EA2EF3" w:rsidP="00EA2EF3">
      <w:pPr>
        <w:widowControl w:val="0"/>
        <w:kinsoku w:val="0"/>
        <w:spacing w:before="120"/>
        <w:ind w:left="-142"/>
        <w:jc w:val="both"/>
        <w:rPr>
          <w:rFonts w:ascii="Arial" w:hAnsi="Arial" w:cs="Arial"/>
          <w:b/>
          <w:bCs/>
          <w:sz w:val="22"/>
          <w:szCs w:val="22"/>
          <w:lang w:eastAsia="en-US"/>
        </w:rPr>
      </w:pPr>
    </w:p>
    <w:tbl>
      <w:tblPr>
        <w:tblpPr w:leftFromText="141" w:rightFromText="141" w:bottomFromText="160" w:vertAnchor="text" w:horzAnchor="margin" w:tblpY="39"/>
        <w:tblW w:w="5004" w:type="pct"/>
        <w:tblCellMar>
          <w:left w:w="0" w:type="dxa"/>
          <w:right w:w="0" w:type="dxa"/>
        </w:tblCellMar>
        <w:tblLook w:val="04A0" w:firstRow="1" w:lastRow="0" w:firstColumn="1" w:lastColumn="0" w:noHBand="0" w:noVBand="1"/>
      </w:tblPr>
      <w:tblGrid>
        <w:gridCol w:w="4903"/>
        <w:gridCol w:w="1915"/>
        <w:gridCol w:w="1764"/>
        <w:gridCol w:w="1758"/>
      </w:tblGrid>
      <w:tr w:rsidR="00B907EC" w14:paraId="15F2389E" w14:textId="77777777" w:rsidTr="000E7D02">
        <w:trPr>
          <w:trHeight w:hRule="exact" w:val="863"/>
        </w:trPr>
        <w:tc>
          <w:tcPr>
            <w:tcW w:w="2371" w:type="pct"/>
            <w:tcBorders>
              <w:top w:val="single" w:sz="6" w:space="0" w:color="auto"/>
              <w:left w:val="single" w:sz="6" w:space="0" w:color="auto"/>
              <w:bottom w:val="single" w:sz="6" w:space="0" w:color="auto"/>
              <w:right w:val="single" w:sz="6" w:space="0" w:color="auto"/>
            </w:tcBorders>
            <w:vAlign w:val="center"/>
            <w:hideMark/>
          </w:tcPr>
          <w:p w14:paraId="0DC2204F" w14:textId="77777777" w:rsidR="00B907EC" w:rsidRPr="00C76181" w:rsidRDefault="00B907EC" w:rsidP="00EA2EF3">
            <w:pPr>
              <w:kinsoku w:val="0"/>
              <w:spacing w:line="256" w:lineRule="auto"/>
              <w:ind w:right="-142"/>
              <w:jc w:val="center"/>
              <w:rPr>
                <w:b/>
                <w:bCs/>
                <w:sz w:val="22"/>
                <w:szCs w:val="22"/>
                <w:lang w:eastAsia="en-US"/>
              </w:rPr>
            </w:pPr>
            <w:r w:rsidRPr="00C76181">
              <w:rPr>
                <w:b/>
                <w:bCs/>
                <w:sz w:val="22"/>
                <w:szCs w:val="22"/>
                <w:lang w:eastAsia="en-US"/>
              </w:rPr>
              <w:t>TITOLI, COMPETENZE ED ESPERIENZE</w:t>
            </w:r>
          </w:p>
        </w:tc>
        <w:tc>
          <w:tcPr>
            <w:tcW w:w="926" w:type="pct"/>
            <w:tcBorders>
              <w:top w:val="single" w:sz="6" w:space="0" w:color="auto"/>
              <w:left w:val="single" w:sz="6" w:space="0" w:color="auto"/>
              <w:bottom w:val="single" w:sz="6" w:space="0" w:color="auto"/>
              <w:right w:val="single" w:sz="6" w:space="0" w:color="auto"/>
            </w:tcBorders>
            <w:vAlign w:val="center"/>
            <w:hideMark/>
          </w:tcPr>
          <w:p w14:paraId="7403C073" w14:textId="77777777" w:rsidR="00B907EC" w:rsidRPr="00C76181" w:rsidRDefault="00B907EC" w:rsidP="00EA2EF3">
            <w:pPr>
              <w:kinsoku w:val="0"/>
              <w:spacing w:line="256" w:lineRule="auto"/>
              <w:ind w:right="-142"/>
              <w:jc w:val="center"/>
              <w:rPr>
                <w:b/>
                <w:bCs/>
                <w:sz w:val="22"/>
                <w:szCs w:val="22"/>
                <w:lang w:eastAsia="en-US"/>
              </w:rPr>
            </w:pPr>
            <w:r w:rsidRPr="00C76181">
              <w:rPr>
                <w:b/>
                <w:bCs/>
                <w:sz w:val="22"/>
                <w:szCs w:val="22"/>
                <w:lang w:eastAsia="en-US"/>
              </w:rPr>
              <w:t>PUNTEGGIO</w:t>
            </w:r>
          </w:p>
        </w:tc>
        <w:tc>
          <w:tcPr>
            <w:tcW w:w="853" w:type="pct"/>
            <w:tcBorders>
              <w:top w:val="single" w:sz="6" w:space="0" w:color="auto"/>
              <w:left w:val="single" w:sz="6" w:space="0" w:color="auto"/>
              <w:bottom w:val="single" w:sz="6" w:space="0" w:color="auto"/>
              <w:right w:val="single" w:sz="6" w:space="0" w:color="auto"/>
            </w:tcBorders>
            <w:vAlign w:val="center"/>
          </w:tcPr>
          <w:p w14:paraId="3F61E1A1" w14:textId="32B959E4" w:rsidR="000E7D02" w:rsidRPr="000E7D02" w:rsidRDefault="000E7D02" w:rsidP="000E7D02">
            <w:pPr>
              <w:widowControl w:val="0"/>
              <w:kinsoku w:val="0"/>
              <w:autoSpaceDE w:val="0"/>
              <w:autoSpaceDN w:val="0"/>
              <w:adjustRightInd w:val="0"/>
              <w:jc w:val="center"/>
              <w:rPr>
                <w:b/>
                <w:bCs/>
                <w:spacing w:val="-11"/>
                <w:w w:val="110"/>
                <w:sz w:val="22"/>
                <w:szCs w:val="22"/>
                <w:lang w:val="en-US" w:eastAsia="en-US"/>
              </w:rPr>
            </w:pPr>
            <w:proofErr w:type="spellStart"/>
            <w:r w:rsidRPr="000E7D02">
              <w:rPr>
                <w:b/>
                <w:bCs/>
                <w:spacing w:val="-11"/>
                <w:w w:val="110"/>
                <w:sz w:val="22"/>
                <w:szCs w:val="22"/>
                <w:lang w:val="en-US" w:eastAsia="en-US"/>
              </w:rPr>
              <w:t>Punteggio</w:t>
            </w:r>
            <w:proofErr w:type="spellEnd"/>
          </w:p>
          <w:p w14:paraId="4EFAFC5B" w14:textId="2919BCF3" w:rsidR="00B907EC" w:rsidRPr="00C76181" w:rsidRDefault="000E7D02" w:rsidP="000E7D02">
            <w:pPr>
              <w:kinsoku w:val="0"/>
              <w:spacing w:line="256" w:lineRule="auto"/>
              <w:ind w:right="-142"/>
              <w:jc w:val="center"/>
              <w:rPr>
                <w:b/>
                <w:bCs/>
                <w:sz w:val="22"/>
                <w:szCs w:val="22"/>
                <w:lang w:eastAsia="en-US"/>
              </w:rPr>
            </w:pPr>
            <w:r w:rsidRPr="000E7D02">
              <w:rPr>
                <w:b/>
                <w:bCs/>
                <w:spacing w:val="-11"/>
                <w:w w:val="110"/>
                <w:sz w:val="22"/>
                <w:szCs w:val="22"/>
                <w:lang w:val="en-US" w:eastAsia="en-US"/>
              </w:rPr>
              <w:t xml:space="preserve">a </w:t>
            </w:r>
            <w:proofErr w:type="spellStart"/>
            <w:r w:rsidRPr="000E7D02">
              <w:rPr>
                <w:b/>
                <w:bCs/>
                <w:spacing w:val="-11"/>
                <w:w w:val="110"/>
                <w:sz w:val="22"/>
                <w:szCs w:val="22"/>
                <w:lang w:val="en-US" w:eastAsia="en-US"/>
              </w:rPr>
              <w:t>cura</w:t>
            </w:r>
            <w:proofErr w:type="spellEnd"/>
            <w:r w:rsidRPr="000E7D02">
              <w:rPr>
                <w:b/>
                <w:bCs/>
                <w:spacing w:val="-11"/>
                <w:w w:val="110"/>
                <w:sz w:val="22"/>
                <w:szCs w:val="22"/>
                <w:lang w:val="en-US" w:eastAsia="en-US"/>
              </w:rPr>
              <w:t xml:space="preserve"> </w:t>
            </w:r>
            <w:proofErr w:type="spellStart"/>
            <w:r w:rsidRPr="000E7D02">
              <w:rPr>
                <w:b/>
                <w:bCs/>
                <w:spacing w:val="-11"/>
                <w:w w:val="110"/>
                <w:sz w:val="22"/>
                <w:szCs w:val="22"/>
                <w:lang w:val="en-US" w:eastAsia="en-US"/>
              </w:rPr>
              <w:t>candidato</w:t>
            </w:r>
            <w:proofErr w:type="spellEnd"/>
          </w:p>
        </w:tc>
        <w:tc>
          <w:tcPr>
            <w:tcW w:w="850" w:type="pct"/>
            <w:tcBorders>
              <w:top w:val="single" w:sz="6" w:space="0" w:color="auto"/>
              <w:left w:val="single" w:sz="6" w:space="0" w:color="auto"/>
              <w:bottom w:val="single" w:sz="6" w:space="0" w:color="auto"/>
              <w:right w:val="single" w:sz="6" w:space="0" w:color="auto"/>
            </w:tcBorders>
            <w:vAlign w:val="center"/>
          </w:tcPr>
          <w:p w14:paraId="4439AC7A" w14:textId="7B8EAA07" w:rsidR="000E7D02" w:rsidRPr="000E7D02" w:rsidRDefault="000E7D02" w:rsidP="000E7D02">
            <w:pPr>
              <w:widowControl w:val="0"/>
              <w:kinsoku w:val="0"/>
              <w:autoSpaceDE w:val="0"/>
              <w:autoSpaceDN w:val="0"/>
              <w:adjustRightInd w:val="0"/>
              <w:jc w:val="center"/>
              <w:rPr>
                <w:b/>
                <w:bCs/>
                <w:spacing w:val="-11"/>
                <w:w w:val="110"/>
                <w:sz w:val="22"/>
                <w:szCs w:val="22"/>
                <w:lang w:val="en-US" w:eastAsia="en-US"/>
              </w:rPr>
            </w:pPr>
            <w:proofErr w:type="spellStart"/>
            <w:r w:rsidRPr="000E7D02">
              <w:rPr>
                <w:b/>
                <w:bCs/>
                <w:spacing w:val="-11"/>
                <w:w w:val="110"/>
                <w:sz w:val="22"/>
                <w:szCs w:val="22"/>
                <w:lang w:val="en-US" w:eastAsia="en-US"/>
              </w:rPr>
              <w:t>Punteggio</w:t>
            </w:r>
            <w:proofErr w:type="spellEnd"/>
          </w:p>
          <w:p w14:paraId="739A8CD9" w14:textId="2B1DD677" w:rsidR="000E7D02" w:rsidRPr="000E7D02" w:rsidRDefault="000E7D02" w:rsidP="000E7D02">
            <w:pPr>
              <w:widowControl w:val="0"/>
              <w:kinsoku w:val="0"/>
              <w:autoSpaceDE w:val="0"/>
              <w:autoSpaceDN w:val="0"/>
              <w:adjustRightInd w:val="0"/>
              <w:jc w:val="center"/>
              <w:rPr>
                <w:b/>
                <w:bCs/>
                <w:spacing w:val="-11"/>
                <w:w w:val="110"/>
                <w:sz w:val="22"/>
                <w:szCs w:val="22"/>
                <w:lang w:val="en-US" w:eastAsia="en-US"/>
              </w:rPr>
            </w:pPr>
            <w:r w:rsidRPr="000E7D02">
              <w:rPr>
                <w:b/>
                <w:bCs/>
                <w:spacing w:val="-11"/>
                <w:w w:val="110"/>
                <w:sz w:val="22"/>
                <w:szCs w:val="22"/>
                <w:lang w:val="en-US" w:eastAsia="en-US"/>
              </w:rPr>
              <w:t xml:space="preserve">a </w:t>
            </w:r>
            <w:proofErr w:type="spellStart"/>
            <w:r w:rsidRPr="000E7D02">
              <w:rPr>
                <w:b/>
                <w:bCs/>
                <w:spacing w:val="-11"/>
                <w:w w:val="110"/>
                <w:sz w:val="22"/>
                <w:szCs w:val="22"/>
                <w:lang w:val="en-US" w:eastAsia="en-US"/>
              </w:rPr>
              <w:t>cura</w:t>
            </w:r>
            <w:proofErr w:type="spellEnd"/>
          </w:p>
          <w:p w14:paraId="6B5E265A" w14:textId="627B751C" w:rsidR="00B907EC" w:rsidRPr="00C76181" w:rsidRDefault="000E7D02" w:rsidP="000E7D02">
            <w:pPr>
              <w:kinsoku w:val="0"/>
              <w:spacing w:line="256" w:lineRule="auto"/>
              <w:ind w:right="-142"/>
              <w:jc w:val="center"/>
              <w:rPr>
                <w:b/>
                <w:bCs/>
                <w:sz w:val="22"/>
                <w:szCs w:val="22"/>
                <w:lang w:eastAsia="en-US"/>
              </w:rPr>
            </w:pPr>
            <w:proofErr w:type="spellStart"/>
            <w:r>
              <w:rPr>
                <w:b/>
                <w:bCs/>
                <w:spacing w:val="-11"/>
                <w:w w:val="110"/>
                <w:sz w:val="22"/>
                <w:szCs w:val="22"/>
                <w:lang w:val="en-US" w:eastAsia="en-US"/>
              </w:rPr>
              <w:t>dell’</w:t>
            </w:r>
            <w:r w:rsidRPr="000E7D02">
              <w:rPr>
                <w:b/>
                <w:bCs/>
                <w:spacing w:val="-11"/>
                <w:w w:val="110"/>
                <w:sz w:val="22"/>
                <w:szCs w:val="22"/>
                <w:lang w:val="en-US" w:eastAsia="en-US"/>
              </w:rPr>
              <w:t>Ufficio</w:t>
            </w:r>
            <w:proofErr w:type="spellEnd"/>
          </w:p>
        </w:tc>
      </w:tr>
      <w:tr w:rsidR="00B907EC" w14:paraId="7C7EEDAE" w14:textId="77777777" w:rsidTr="00B907EC">
        <w:trPr>
          <w:trHeight w:hRule="exact" w:val="3126"/>
        </w:trPr>
        <w:tc>
          <w:tcPr>
            <w:tcW w:w="2371" w:type="pct"/>
            <w:tcBorders>
              <w:top w:val="single" w:sz="6" w:space="0" w:color="auto"/>
              <w:left w:val="single" w:sz="6" w:space="0" w:color="auto"/>
              <w:bottom w:val="single" w:sz="6" w:space="0" w:color="auto"/>
              <w:right w:val="single" w:sz="6" w:space="0" w:color="auto"/>
            </w:tcBorders>
            <w:hideMark/>
          </w:tcPr>
          <w:p w14:paraId="11CBAB51" w14:textId="7F1B5B1F" w:rsidR="00B907EC" w:rsidRPr="00C76181" w:rsidRDefault="00B907EC" w:rsidP="00C76181">
            <w:pPr>
              <w:tabs>
                <w:tab w:val="left" w:pos="1219"/>
                <w:tab w:val="right" w:pos="2947"/>
                <w:tab w:val="left" w:pos="3134"/>
                <w:tab w:val="left" w:pos="4017"/>
                <w:tab w:val="right" w:pos="5193"/>
              </w:tabs>
              <w:kinsoku w:val="0"/>
              <w:spacing w:line="256" w:lineRule="auto"/>
              <w:ind w:left="278" w:right="283"/>
              <w:jc w:val="both"/>
              <w:rPr>
                <w:b/>
                <w:bCs/>
                <w:spacing w:val="-10"/>
                <w:sz w:val="22"/>
                <w:szCs w:val="22"/>
                <w:lang w:eastAsia="en-US"/>
              </w:rPr>
            </w:pPr>
            <w:r w:rsidRPr="00C76181">
              <w:rPr>
                <w:b/>
                <w:bCs/>
                <w:spacing w:val="-10"/>
                <w:sz w:val="22"/>
                <w:szCs w:val="22"/>
                <w:lang w:eastAsia="en-US"/>
              </w:rPr>
              <w:t>Diploma di Laurea vecchio ordinamento in lettere,</w:t>
            </w:r>
            <w:r w:rsidRPr="00C76181">
              <w:rPr>
                <w:b/>
                <w:bCs/>
                <w:spacing w:val="-10"/>
                <w:sz w:val="22"/>
                <w:szCs w:val="22"/>
                <w:lang w:eastAsia="en-US"/>
              </w:rPr>
              <w:br/>
              <w:t>Lingue e letterature straniere, Filosofia, Pedagogia,</w:t>
            </w:r>
            <w:r w:rsidRPr="00C76181">
              <w:rPr>
                <w:b/>
                <w:bCs/>
                <w:spacing w:val="-10"/>
                <w:sz w:val="22"/>
                <w:szCs w:val="22"/>
                <w:lang w:eastAsia="en-US"/>
              </w:rPr>
              <w:br/>
              <w:t xml:space="preserve">Lingue e Culture Europee, </w:t>
            </w:r>
            <w:r w:rsidRPr="00C76181">
              <w:rPr>
                <w:b/>
                <w:bCs/>
                <w:spacing w:val="-10"/>
                <w:sz w:val="22"/>
                <w:szCs w:val="22"/>
                <w:lang w:eastAsia="en-US"/>
              </w:rPr>
              <w:tab/>
              <w:t>Materie letterarie, e Lauree equipollenti;</w:t>
            </w:r>
          </w:p>
          <w:p w14:paraId="36DD1C02" w14:textId="24CE1A17" w:rsidR="00B907EC" w:rsidRPr="00C76181" w:rsidRDefault="00B907EC" w:rsidP="00C76181">
            <w:pPr>
              <w:tabs>
                <w:tab w:val="left" w:pos="1219"/>
                <w:tab w:val="right" w:pos="2947"/>
                <w:tab w:val="left" w:pos="3134"/>
                <w:tab w:val="left" w:pos="4017"/>
                <w:tab w:val="right" w:pos="5193"/>
              </w:tabs>
              <w:kinsoku w:val="0"/>
              <w:spacing w:line="256" w:lineRule="auto"/>
              <w:ind w:left="278" w:right="283"/>
              <w:jc w:val="both"/>
              <w:rPr>
                <w:b/>
                <w:bCs/>
                <w:spacing w:val="-10"/>
                <w:sz w:val="22"/>
                <w:szCs w:val="22"/>
                <w:lang w:eastAsia="en-US"/>
              </w:rPr>
            </w:pPr>
            <w:r w:rsidRPr="00C76181">
              <w:rPr>
                <w:b/>
                <w:bCs/>
                <w:spacing w:val="-10"/>
                <w:sz w:val="22"/>
                <w:szCs w:val="22"/>
                <w:lang w:eastAsia="en-US"/>
              </w:rPr>
              <w:tab/>
            </w:r>
          </w:p>
          <w:p w14:paraId="5B885A82" w14:textId="4D77F66D" w:rsidR="00B907EC" w:rsidRPr="00C76181" w:rsidRDefault="00B907EC" w:rsidP="004333D8">
            <w:pPr>
              <w:tabs>
                <w:tab w:val="left" w:pos="1046"/>
                <w:tab w:val="left" w:pos="2409"/>
                <w:tab w:val="left" w:pos="3341"/>
                <w:tab w:val="right" w:pos="4483"/>
                <w:tab w:val="right" w:pos="5193"/>
              </w:tabs>
              <w:kinsoku w:val="0"/>
              <w:spacing w:line="256" w:lineRule="auto"/>
              <w:ind w:left="278" w:right="283"/>
              <w:jc w:val="both"/>
              <w:rPr>
                <w:b/>
                <w:bCs/>
                <w:spacing w:val="-10"/>
                <w:sz w:val="22"/>
                <w:szCs w:val="22"/>
                <w:lang w:eastAsia="en-US"/>
              </w:rPr>
            </w:pPr>
            <w:r w:rsidRPr="00C76181">
              <w:rPr>
                <w:b/>
                <w:bCs/>
                <w:spacing w:val="-10"/>
                <w:sz w:val="22"/>
                <w:szCs w:val="22"/>
                <w:lang w:eastAsia="en-US"/>
              </w:rPr>
              <w:t xml:space="preserve">Laurea in   scienze della formazione; </w:t>
            </w:r>
          </w:p>
          <w:p w14:paraId="0E358FB0" w14:textId="77777777" w:rsidR="00B907EC" w:rsidRPr="00C76181" w:rsidRDefault="00B907EC" w:rsidP="004333D8">
            <w:pPr>
              <w:tabs>
                <w:tab w:val="left" w:pos="1046"/>
                <w:tab w:val="left" w:pos="2409"/>
                <w:tab w:val="left" w:pos="3341"/>
                <w:tab w:val="right" w:pos="4483"/>
                <w:tab w:val="right" w:pos="5193"/>
              </w:tabs>
              <w:kinsoku w:val="0"/>
              <w:spacing w:line="256" w:lineRule="auto"/>
              <w:ind w:left="278" w:right="283"/>
              <w:jc w:val="both"/>
              <w:rPr>
                <w:b/>
                <w:bCs/>
                <w:spacing w:val="-10"/>
                <w:sz w:val="22"/>
                <w:szCs w:val="22"/>
                <w:lang w:eastAsia="en-US"/>
              </w:rPr>
            </w:pPr>
          </w:p>
          <w:p w14:paraId="190508A4" w14:textId="77777777" w:rsidR="00B907EC" w:rsidRPr="00C76181" w:rsidRDefault="00B907EC" w:rsidP="004333D8">
            <w:pPr>
              <w:tabs>
                <w:tab w:val="left" w:pos="1046"/>
                <w:tab w:val="left" w:pos="2409"/>
                <w:tab w:val="left" w:pos="4075"/>
                <w:tab w:val="right" w:pos="5067"/>
                <w:tab w:val="right" w:pos="5193"/>
              </w:tabs>
              <w:kinsoku w:val="0"/>
              <w:spacing w:line="256" w:lineRule="auto"/>
              <w:ind w:left="278" w:right="283"/>
              <w:jc w:val="both"/>
              <w:rPr>
                <w:b/>
                <w:bCs/>
                <w:spacing w:val="-7"/>
                <w:sz w:val="22"/>
                <w:szCs w:val="22"/>
                <w:lang w:eastAsia="en-US"/>
              </w:rPr>
            </w:pPr>
            <w:r w:rsidRPr="00C76181">
              <w:rPr>
                <w:b/>
                <w:bCs/>
                <w:spacing w:val="-10"/>
                <w:sz w:val="22"/>
                <w:szCs w:val="22"/>
                <w:lang w:eastAsia="en-US"/>
              </w:rPr>
              <w:t>Diploma di laurea in Lingua e Cultura Italiana per l’insegnamento a stranieri o lauree s</w:t>
            </w:r>
            <w:r w:rsidRPr="00C76181">
              <w:rPr>
                <w:b/>
                <w:bCs/>
                <w:spacing w:val="-14"/>
                <w:sz w:val="22"/>
                <w:szCs w:val="22"/>
                <w:lang w:eastAsia="en-US"/>
              </w:rPr>
              <w:t xml:space="preserve">pecialistiche/magistrali </w:t>
            </w:r>
            <w:r w:rsidRPr="00C76181">
              <w:rPr>
                <w:b/>
                <w:bCs/>
                <w:spacing w:val="-18"/>
                <w:sz w:val="22"/>
                <w:szCs w:val="22"/>
                <w:lang w:eastAsia="en-US"/>
              </w:rPr>
              <w:t xml:space="preserve">appartenenti </w:t>
            </w:r>
            <w:r w:rsidRPr="00C76181">
              <w:rPr>
                <w:b/>
                <w:bCs/>
                <w:spacing w:val="-16"/>
                <w:sz w:val="22"/>
                <w:szCs w:val="22"/>
                <w:lang w:eastAsia="en-US"/>
              </w:rPr>
              <w:t xml:space="preserve">alle </w:t>
            </w:r>
            <w:r w:rsidRPr="00C76181">
              <w:rPr>
                <w:b/>
                <w:bCs/>
                <w:spacing w:val="-8"/>
                <w:sz w:val="22"/>
                <w:szCs w:val="22"/>
                <w:lang w:eastAsia="en-US"/>
              </w:rPr>
              <w:t xml:space="preserve">stesse </w:t>
            </w:r>
            <w:r w:rsidRPr="00C76181">
              <w:rPr>
                <w:b/>
                <w:bCs/>
                <w:spacing w:val="-7"/>
                <w:sz w:val="22"/>
                <w:szCs w:val="22"/>
                <w:lang w:eastAsia="en-US"/>
              </w:rPr>
              <w:t>classi cui le predette sono state equiparate</w:t>
            </w:r>
          </w:p>
        </w:tc>
        <w:tc>
          <w:tcPr>
            <w:tcW w:w="926" w:type="pct"/>
            <w:tcBorders>
              <w:top w:val="single" w:sz="6" w:space="0" w:color="auto"/>
              <w:left w:val="single" w:sz="6" w:space="0" w:color="auto"/>
              <w:bottom w:val="single" w:sz="6" w:space="0" w:color="auto"/>
              <w:right w:val="single" w:sz="6" w:space="0" w:color="auto"/>
            </w:tcBorders>
          </w:tcPr>
          <w:p w14:paraId="6F71B463" w14:textId="77777777" w:rsidR="00B907EC" w:rsidRDefault="00B907EC" w:rsidP="00B907EC">
            <w:pPr>
              <w:tabs>
                <w:tab w:val="right" w:pos="3028"/>
              </w:tabs>
              <w:kinsoku w:val="0"/>
              <w:ind w:left="144" w:right="272"/>
              <w:jc w:val="both"/>
              <w:rPr>
                <w:b/>
                <w:bCs/>
                <w:spacing w:val="-4"/>
                <w:sz w:val="22"/>
                <w:szCs w:val="22"/>
                <w:lang w:eastAsia="en-US"/>
              </w:rPr>
            </w:pPr>
          </w:p>
          <w:p w14:paraId="78464E17" w14:textId="77777777" w:rsidR="00B907EC" w:rsidRDefault="00B907EC" w:rsidP="00B907EC">
            <w:pPr>
              <w:tabs>
                <w:tab w:val="right" w:pos="3028"/>
              </w:tabs>
              <w:kinsoku w:val="0"/>
              <w:ind w:left="144" w:right="272"/>
              <w:jc w:val="both"/>
              <w:rPr>
                <w:b/>
                <w:bCs/>
                <w:spacing w:val="-4"/>
                <w:sz w:val="22"/>
                <w:szCs w:val="22"/>
                <w:lang w:eastAsia="en-US"/>
              </w:rPr>
            </w:pPr>
            <w:r w:rsidRPr="00C76181">
              <w:rPr>
                <w:b/>
                <w:bCs/>
                <w:spacing w:val="-4"/>
                <w:sz w:val="22"/>
                <w:szCs w:val="22"/>
                <w:lang w:eastAsia="en-US"/>
              </w:rPr>
              <w:t>Fino a 99/110</w:t>
            </w:r>
            <w:r>
              <w:rPr>
                <w:b/>
                <w:bCs/>
                <w:spacing w:val="-4"/>
                <w:sz w:val="22"/>
                <w:szCs w:val="22"/>
                <w:lang w:eastAsia="en-US"/>
              </w:rPr>
              <w:t xml:space="preserve"> </w:t>
            </w:r>
          </w:p>
          <w:p w14:paraId="48761CE6" w14:textId="77777777" w:rsidR="00B907EC" w:rsidRDefault="00B907EC" w:rsidP="00B907EC">
            <w:pPr>
              <w:tabs>
                <w:tab w:val="right" w:pos="3028"/>
              </w:tabs>
              <w:kinsoku w:val="0"/>
              <w:ind w:left="144" w:right="272"/>
              <w:jc w:val="both"/>
              <w:rPr>
                <w:b/>
                <w:bCs/>
                <w:sz w:val="22"/>
                <w:szCs w:val="22"/>
                <w:lang w:eastAsia="en-US"/>
              </w:rPr>
            </w:pPr>
            <w:r w:rsidRPr="00C76181">
              <w:rPr>
                <w:b/>
                <w:bCs/>
                <w:sz w:val="22"/>
                <w:szCs w:val="22"/>
                <w:lang w:eastAsia="en-US"/>
              </w:rPr>
              <w:t>punti 10</w:t>
            </w:r>
          </w:p>
          <w:p w14:paraId="7FB9DAD4" w14:textId="77777777" w:rsidR="00B907EC" w:rsidRDefault="00B907EC" w:rsidP="00B907EC">
            <w:pPr>
              <w:tabs>
                <w:tab w:val="right" w:pos="3028"/>
              </w:tabs>
              <w:kinsoku w:val="0"/>
              <w:ind w:left="144" w:right="272"/>
              <w:jc w:val="both"/>
              <w:rPr>
                <w:b/>
                <w:bCs/>
                <w:spacing w:val="-8"/>
                <w:sz w:val="22"/>
                <w:szCs w:val="22"/>
                <w:lang w:eastAsia="en-US"/>
              </w:rPr>
            </w:pPr>
          </w:p>
          <w:p w14:paraId="64C73A70" w14:textId="77777777" w:rsidR="00B907EC" w:rsidRDefault="00B907EC" w:rsidP="00B907EC">
            <w:pPr>
              <w:tabs>
                <w:tab w:val="right" w:pos="3028"/>
              </w:tabs>
              <w:kinsoku w:val="0"/>
              <w:ind w:left="144" w:right="272"/>
              <w:jc w:val="both"/>
              <w:rPr>
                <w:b/>
                <w:bCs/>
                <w:spacing w:val="-8"/>
                <w:sz w:val="22"/>
                <w:szCs w:val="22"/>
                <w:lang w:eastAsia="en-US"/>
              </w:rPr>
            </w:pPr>
            <w:r w:rsidRPr="00C76181">
              <w:rPr>
                <w:b/>
                <w:bCs/>
                <w:spacing w:val="-8"/>
                <w:sz w:val="22"/>
                <w:szCs w:val="22"/>
                <w:lang w:eastAsia="en-US"/>
              </w:rPr>
              <w:t>Da 100 a 110/110</w:t>
            </w:r>
          </w:p>
          <w:p w14:paraId="1CB81670" w14:textId="77777777" w:rsidR="00B907EC" w:rsidRDefault="00B907EC" w:rsidP="00B907EC">
            <w:pPr>
              <w:tabs>
                <w:tab w:val="right" w:pos="3028"/>
              </w:tabs>
              <w:kinsoku w:val="0"/>
              <w:ind w:left="144" w:right="272"/>
              <w:jc w:val="both"/>
              <w:rPr>
                <w:b/>
                <w:bCs/>
                <w:sz w:val="22"/>
                <w:szCs w:val="22"/>
                <w:lang w:eastAsia="en-US"/>
              </w:rPr>
            </w:pPr>
            <w:r w:rsidRPr="00C76181">
              <w:rPr>
                <w:b/>
                <w:bCs/>
                <w:sz w:val="22"/>
                <w:szCs w:val="22"/>
                <w:lang w:eastAsia="en-US"/>
              </w:rPr>
              <w:t>punti 12</w:t>
            </w:r>
          </w:p>
          <w:p w14:paraId="360C3701" w14:textId="77777777" w:rsidR="00B907EC" w:rsidRDefault="00B907EC" w:rsidP="00B907EC">
            <w:pPr>
              <w:tabs>
                <w:tab w:val="right" w:pos="3028"/>
              </w:tabs>
              <w:kinsoku w:val="0"/>
              <w:ind w:left="144" w:right="272"/>
              <w:jc w:val="both"/>
              <w:rPr>
                <w:b/>
                <w:bCs/>
                <w:spacing w:val="-10"/>
                <w:sz w:val="22"/>
                <w:szCs w:val="22"/>
                <w:lang w:eastAsia="en-US"/>
              </w:rPr>
            </w:pPr>
          </w:p>
          <w:p w14:paraId="2F6B9441" w14:textId="77777777" w:rsidR="00B907EC" w:rsidRDefault="00B907EC" w:rsidP="00B907EC">
            <w:pPr>
              <w:tabs>
                <w:tab w:val="right" w:pos="3028"/>
              </w:tabs>
              <w:kinsoku w:val="0"/>
              <w:ind w:left="144" w:right="272"/>
              <w:jc w:val="both"/>
              <w:rPr>
                <w:b/>
                <w:bCs/>
                <w:spacing w:val="-10"/>
                <w:sz w:val="22"/>
                <w:szCs w:val="22"/>
                <w:lang w:eastAsia="en-US"/>
              </w:rPr>
            </w:pPr>
            <w:r w:rsidRPr="00C76181">
              <w:rPr>
                <w:b/>
                <w:bCs/>
                <w:spacing w:val="-10"/>
                <w:sz w:val="22"/>
                <w:szCs w:val="22"/>
                <w:lang w:eastAsia="en-US"/>
              </w:rPr>
              <w:t>Con lode</w:t>
            </w:r>
          </w:p>
          <w:p w14:paraId="18FA902D" w14:textId="5AA963EE" w:rsidR="00B907EC" w:rsidRPr="00B907EC" w:rsidRDefault="00B907EC" w:rsidP="00B907EC">
            <w:pPr>
              <w:tabs>
                <w:tab w:val="right" w:pos="3028"/>
              </w:tabs>
              <w:kinsoku w:val="0"/>
              <w:ind w:left="144" w:right="272"/>
              <w:jc w:val="both"/>
              <w:rPr>
                <w:b/>
                <w:bCs/>
                <w:sz w:val="22"/>
                <w:szCs w:val="22"/>
                <w:lang w:eastAsia="en-US"/>
              </w:rPr>
            </w:pPr>
            <w:r w:rsidRPr="00C76181">
              <w:rPr>
                <w:b/>
                <w:bCs/>
                <w:sz w:val="22"/>
                <w:szCs w:val="22"/>
                <w:lang w:eastAsia="en-US"/>
              </w:rPr>
              <w:t>punti 14</w:t>
            </w:r>
          </w:p>
          <w:p w14:paraId="6E96D943" w14:textId="77777777" w:rsidR="00B907EC" w:rsidRDefault="00B907EC" w:rsidP="00C76181">
            <w:pPr>
              <w:tabs>
                <w:tab w:val="right" w:pos="3028"/>
              </w:tabs>
              <w:kinsoku w:val="0"/>
              <w:ind w:left="144" w:right="272"/>
              <w:jc w:val="both"/>
              <w:rPr>
                <w:b/>
                <w:bCs/>
                <w:spacing w:val="-4"/>
                <w:sz w:val="22"/>
                <w:szCs w:val="22"/>
                <w:lang w:eastAsia="en-US"/>
              </w:rPr>
            </w:pPr>
          </w:p>
        </w:tc>
        <w:tc>
          <w:tcPr>
            <w:tcW w:w="853" w:type="pct"/>
            <w:tcBorders>
              <w:top w:val="single" w:sz="6" w:space="0" w:color="auto"/>
              <w:left w:val="single" w:sz="6" w:space="0" w:color="auto"/>
              <w:bottom w:val="single" w:sz="6" w:space="0" w:color="auto"/>
              <w:right w:val="single" w:sz="6" w:space="0" w:color="auto"/>
            </w:tcBorders>
          </w:tcPr>
          <w:p w14:paraId="63527D1E" w14:textId="78CD3941" w:rsidR="00B907EC" w:rsidRPr="00C76181" w:rsidRDefault="00B907EC" w:rsidP="00C76181">
            <w:pPr>
              <w:tabs>
                <w:tab w:val="right" w:pos="3062"/>
              </w:tabs>
              <w:kinsoku w:val="0"/>
              <w:ind w:left="144" w:right="272"/>
              <w:jc w:val="both"/>
              <w:rPr>
                <w:b/>
                <w:bCs/>
                <w:sz w:val="22"/>
                <w:szCs w:val="22"/>
                <w:lang w:eastAsia="en-US"/>
              </w:rPr>
            </w:pPr>
          </w:p>
        </w:tc>
        <w:tc>
          <w:tcPr>
            <w:tcW w:w="850" w:type="pct"/>
            <w:tcBorders>
              <w:top w:val="single" w:sz="6" w:space="0" w:color="auto"/>
              <w:left w:val="single" w:sz="6" w:space="0" w:color="auto"/>
              <w:bottom w:val="single" w:sz="6" w:space="0" w:color="auto"/>
              <w:right w:val="single" w:sz="6" w:space="0" w:color="auto"/>
            </w:tcBorders>
          </w:tcPr>
          <w:p w14:paraId="0A2FEC8F" w14:textId="694DA8D2" w:rsidR="00B907EC" w:rsidRPr="00C76181" w:rsidRDefault="00B907EC" w:rsidP="00C76181">
            <w:pPr>
              <w:tabs>
                <w:tab w:val="right" w:pos="3048"/>
              </w:tabs>
              <w:kinsoku w:val="0"/>
              <w:ind w:left="144" w:right="272"/>
              <w:jc w:val="both"/>
              <w:rPr>
                <w:b/>
                <w:bCs/>
                <w:spacing w:val="-10"/>
                <w:sz w:val="22"/>
                <w:szCs w:val="22"/>
                <w:lang w:eastAsia="en-US"/>
              </w:rPr>
            </w:pPr>
          </w:p>
          <w:p w14:paraId="6B92DEEC" w14:textId="608E6F6B" w:rsidR="00B907EC" w:rsidRPr="00C76181" w:rsidRDefault="00B907EC" w:rsidP="00C76181">
            <w:pPr>
              <w:tabs>
                <w:tab w:val="right" w:pos="3048"/>
              </w:tabs>
              <w:kinsoku w:val="0"/>
              <w:ind w:left="144" w:right="272"/>
              <w:jc w:val="both"/>
              <w:rPr>
                <w:b/>
                <w:bCs/>
                <w:sz w:val="22"/>
                <w:szCs w:val="22"/>
                <w:lang w:eastAsia="en-US"/>
              </w:rPr>
            </w:pPr>
          </w:p>
        </w:tc>
      </w:tr>
      <w:tr w:rsidR="00B907EC" w14:paraId="18E14358" w14:textId="77777777" w:rsidTr="00B907EC">
        <w:trPr>
          <w:trHeight w:hRule="exact" w:val="704"/>
        </w:trPr>
        <w:tc>
          <w:tcPr>
            <w:tcW w:w="2371" w:type="pct"/>
            <w:tcBorders>
              <w:top w:val="single" w:sz="6" w:space="0" w:color="auto"/>
              <w:left w:val="single" w:sz="6" w:space="0" w:color="auto"/>
              <w:bottom w:val="single" w:sz="6" w:space="0" w:color="auto"/>
              <w:right w:val="single" w:sz="6" w:space="0" w:color="auto"/>
            </w:tcBorders>
            <w:hideMark/>
          </w:tcPr>
          <w:p w14:paraId="2C71266C" w14:textId="77777777" w:rsidR="00B907EC" w:rsidRPr="00C76181" w:rsidRDefault="00B907EC" w:rsidP="004333D8">
            <w:pPr>
              <w:kinsoku w:val="0"/>
              <w:spacing w:line="276" w:lineRule="auto"/>
              <w:ind w:left="136" w:right="283"/>
              <w:jc w:val="both"/>
              <w:rPr>
                <w:b/>
                <w:spacing w:val="-5"/>
                <w:w w:val="105"/>
                <w:sz w:val="22"/>
                <w:szCs w:val="22"/>
                <w:lang w:eastAsia="en-US"/>
              </w:rPr>
            </w:pPr>
            <w:r w:rsidRPr="00C76181">
              <w:rPr>
                <w:b/>
                <w:spacing w:val="-5"/>
                <w:w w:val="105"/>
                <w:sz w:val="22"/>
                <w:szCs w:val="22"/>
                <w:lang w:eastAsia="en-US"/>
              </w:rPr>
              <w:t>M</w:t>
            </w:r>
            <w:r w:rsidRPr="00C76181">
              <w:rPr>
                <w:b/>
                <w:bCs/>
                <w:spacing w:val="-10"/>
                <w:sz w:val="22"/>
                <w:szCs w:val="22"/>
                <w:lang w:eastAsia="en-US"/>
              </w:rPr>
              <w:t>aster Universitario, corso di perfezionamento c/o Università specifico sulla tematica in oggetto</w:t>
            </w:r>
          </w:p>
        </w:tc>
        <w:tc>
          <w:tcPr>
            <w:tcW w:w="926" w:type="pct"/>
            <w:tcBorders>
              <w:top w:val="single" w:sz="6" w:space="0" w:color="auto"/>
              <w:left w:val="single" w:sz="6" w:space="0" w:color="auto"/>
              <w:bottom w:val="single" w:sz="6" w:space="0" w:color="auto"/>
              <w:right w:val="single" w:sz="6" w:space="0" w:color="auto"/>
            </w:tcBorders>
          </w:tcPr>
          <w:p w14:paraId="7FF06405" w14:textId="77777777" w:rsidR="00B907EC" w:rsidRPr="00C76181" w:rsidRDefault="00B907EC" w:rsidP="004333D8">
            <w:pPr>
              <w:tabs>
                <w:tab w:val="right" w:pos="2472"/>
              </w:tabs>
              <w:kinsoku w:val="0"/>
              <w:spacing w:line="256" w:lineRule="auto"/>
              <w:ind w:left="136" w:right="271"/>
              <w:jc w:val="both"/>
              <w:rPr>
                <w:b/>
                <w:bCs/>
                <w:sz w:val="22"/>
                <w:szCs w:val="22"/>
                <w:lang w:eastAsia="en-US"/>
              </w:rPr>
            </w:pPr>
            <w:r w:rsidRPr="00C76181">
              <w:rPr>
                <w:b/>
                <w:bCs/>
                <w:sz w:val="22"/>
                <w:szCs w:val="22"/>
                <w:lang w:eastAsia="en-US"/>
              </w:rPr>
              <w:t xml:space="preserve">Per ogni corso annuale </w:t>
            </w:r>
            <w:r w:rsidRPr="00C76181">
              <w:rPr>
                <w:b/>
                <w:bCs/>
                <w:spacing w:val="-12"/>
                <w:sz w:val="22"/>
                <w:szCs w:val="22"/>
                <w:lang w:eastAsia="en-US"/>
              </w:rPr>
              <w:tab/>
            </w:r>
            <w:r w:rsidRPr="00C76181">
              <w:rPr>
                <w:b/>
                <w:bCs/>
                <w:sz w:val="22"/>
                <w:szCs w:val="22"/>
                <w:lang w:eastAsia="en-US"/>
              </w:rPr>
              <w:t>punti 2</w:t>
            </w:r>
          </w:p>
        </w:tc>
        <w:tc>
          <w:tcPr>
            <w:tcW w:w="853" w:type="pct"/>
            <w:tcBorders>
              <w:top w:val="single" w:sz="6" w:space="0" w:color="auto"/>
              <w:left w:val="single" w:sz="6" w:space="0" w:color="auto"/>
              <w:bottom w:val="single" w:sz="6" w:space="0" w:color="auto"/>
              <w:right w:val="single" w:sz="6" w:space="0" w:color="auto"/>
            </w:tcBorders>
          </w:tcPr>
          <w:p w14:paraId="5CF82B7F" w14:textId="37A9961B" w:rsidR="00B907EC" w:rsidRPr="00C76181" w:rsidRDefault="00B907EC" w:rsidP="004333D8">
            <w:pPr>
              <w:kinsoku w:val="0"/>
              <w:spacing w:before="216" w:line="208" w:lineRule="auto"/>
              <w:ind w:left="136" w:right="271"/>
              <w:jc w:val="both"/>
              <w:rPr>
                <w:b/>
                <w:bCs/>
                <w:spacing w:val="-8"/>
                <w:sz w:val="22"/>
                <w:szCs w:val="22"/>
                <w:lang w:eastAsia="en-US"/>
              </w:rPr>
            </w:pPr>
          </w:p>
        </w:tc>
        <w:tc>
          <w:tcPr>
            <w:tcW w:w="850" w:type="pct"/>
            <w:tcBorders>
              <w:top w:val="single" w:sz="6" w:space="0" w:color="auto"/>
              <w:left w:val="single" w:sz="6" w:space="0" w:color="auto"/>
              <w:bottom w:val="single" w:sz="6" w:space="0" w:color="auto"/>
              <w:right w:val="single" w:sz="6" w:space="0" w:color="auto"/>
            </w:tcBorders>
          </w:tcPr>
          <w:p w14:paraId="079276B9" w14:textId="2D6A2AC9" w:rsidR="00B907EC" w:rsidRPr="00C76181" w:rsidRDefault="00B907EC" w:rsidP="004333D8">
            <w:pPr>
              <w:kinsoku w:val="0"/>
              <w:spacing w:before="216" w:line="208" w:lineRule="auto"/>
              <w:ind w:left="136" w:right="271"/>
              <w:jc w:val="both"/>
              <w:rPr>
                <w:b/>
                <w:bCs/>
                <w:spacing w:val="-8"/>
                <w:sz w:val="22"/>
                <w:szCs w:val="22"/>
                <w:lang w:eastAsia="en-US"/>
              </w:rPr>
            </w:pPr>
          </w:p>
        </w:tc>
      </w:tr>
      <w:tr w:rsidR="00B907EC" w14:paraId="0E186D8A" w14:textId="77777777" w:rsidTr="00B907EC">
        <w:trPr>
          <w:trHeight w:hRule="exact" w:val="2399"/>
        </w:trPr>
        <w:tc>
          <w:tcPr>
            <w:tcW w:w="2371" w:type="pct"/>
            <w:tcBorders>
              <w:top w:val="single" w:sz="6" w:space="0" w:color="auto"/>
              <w:left w:val="single" w:sz="6" w:space="0" w:color="auto"/>
              <w:bottom w:val="single" w:sz="6" w:space="0" w:color="auto"/>
              <w:right w:val="single" w:sz="6" w:space="0" w:color="auto"/>
            </w:tcBorders>
            <w:hideMark/>
          </w:tcPr>
          <w:p w14:paraId="11007BF1" w14:textId="77777777" w:rsidR="00B907EC" w:rsidRDefault="00B907EC" w:rsidP="004333D8">
            <w:pPr>
              <w:tabs>
                <w:tab w:val="left" w:pos="1665"/>
                <w:tab w:val="right" w:pos="5198"/>
              </w:tabs>
              <w:kinsoku w:val="0"/>
              <w:spacing w:line="256" w:lineRule="auto"/>
              <w:ind w:left="136" w:right="283"/>
              <w:jc w:val="both"/>
              <w:rPr>
                <w:b/>
                <w:bCs/>
                <w:spacing w:val="-14"/>
                <w:sz w:val="22"/>
                <w:szCs w:val="22"/>
                <w:lang w:eastAsia="en-US"/>
              </w:rPr>
            </w:pPr>
            <w:bookmarkStart w:id="0" w:name="_Hlk121308667"/>
          </w:p>
          <w:p w14:paraId="14E139EC" w14:textId="5D0B2E6A" w:rsidR="00B907EC" w:rsidRPr="00C76181" w:rsidRDefault="00B907EC" w:rsidP="004333D8">
            <w:pPr>
              <w:tabs>
                <w:tab w:val="left" w:pos="1665"/>
                <w:tab w:val="right" w:pos="5198"/>
              </w:tabs>
              <w:kinsoku w:val="0"/>
              <w:spacing w:line="256" w:lineRule="auto"/>
              <w:ind w:left="136" w:right="283"/>
              <w:jc w:val="both"/>
              <w:rPr>
                <w:b/>
                <w:bCs/>
                <w:sz w:val="22"/>
                <w:szCs w:val="22"/>
                <w:lang w:eastAsia="en-US"/>
              </w:rPr>
            </w:pPr>
            <w:r w:rsidRPr="00C76181">
              <w:rPr>
                <w:b/>
                <w:bCs/>
                <w:spacing w:val="-14"/>
                <w:sz w:val="22"/>
                <w:szCs w:val="22"/>
                <w:lang w:eastAsia="en-US"/>
              </w:rPr>
              <w:t xml:space="preserve">Certificazione </w:t>
            </w:r>
            <w:r w:rsidRPr="00C76181">
              <w:rPr>
                <w:b/>
                <w:bCs/>
                <w:spacing w:val="-8"/>
                <w:sz w:val="22"/>
                <w:szCs w:val="22"/>
                <w:lang w:eastAsia="en-US"/>
              </w:rPr>
              <w:t xml:space="preserve">Glottodidattica di I livello, </w:t>
            </w:r>
            <w:r w:rsidRPr="00C76181">
              <w:rPr>
                <w:b/>
                <w:bCs/>
                <w:sz w:val="22"/>
                <w:szCs w:val="22"/>
                <w:lang w:eastAsia="en-US"/>
              </w:rPr>
              <w:t>ovvero</w:t>
            </w:r>
          </w:p>
          <w:p w14:paraId="1F77D9FE" w14:textId="77777777" w:rsidR="00B907EC" w:rsidRPr="00C76181" w:rsidRDefault="00B907EC" w:rsidP="004333D8">
            <w:pPr>
              <w:kinsoku w:val="0"/>
              <w:spacing w:line="256" w:lineRule="auto"/>
              <w:ind w:left="136" w:right="283"/>
              <w:jc w:val="both"/>
              <w:rPr>
                <w:b/>
                <w:bCs/>
                <w:spacing w:val="-2"/>
                <w:sz w:val="22"/>
                <w:szCs w:val="22"/>
                <w:lang w:eastAsia="en-US"/>
              </w:rPr>
            </w:pPr>
            <w:r w:rsidRPr="00C76181">
              <w:rPr>
                <w:b/>
                <w:bCs/>
                <w:spacing w:val="-7"/>
                <w:sz w:val="22"/>
                <w:szCs w:val="22"/>
                <w:lang w:eastAsia="en-US"/>
              </w:rPr>
              <w:t xml:space="preserve">certificazione per facilitatore linguistico (DITALS I, </w:t>
            </w:r>
            <w:r w:rsidRPr="00C76181">
              <w:rPr>
                <w:b/>
                <w:bCs/>
                <w:spacing w:val="-2"/>
                <w:sz w:val="22"/>
                <w:szCs w:val="22"/>
                <w:lang w:eastAsia="en-US"/>
              </w:rPr>
              <w:t>DILS, CEDILS, CEFILS)</w:t>
            </w:r>
          </w:p>
          <w:bookmarkEnd w:id="0"/>
          <w:p w14:paraId="53F2B525" w14:textId="77777777" w:rsidR="00B907EC" w:rsidRPr="00C76181" w:rsidRDefault="00B907EC" w:rsidP="004333D8">
            <w:pPr>
              <w:kinsoku w:val="0"/>
              <w:spacing w:before="216" w:line="256" w:lineRule="auto"/>
              <w:ind w:left="136" w:right="283"/>
              <w:jc w:val="both"/>
              <w:rPr>
                <w:b/>
                <w:bCs/>
                <w:sz w:val="22"/>
                <w:szCs w:val="22"/>
                <w:lang w:eastAsia="en-US"/>
              </w:rPr>
            </w:pPr>
            <w:r w:rsidRPr="00C76181">
              <w:rPr>
                <w:b/>
                <w:bCs/>
                <w:spacing w:val="-12"/>
                <w:sz w:val="22"/>
                <w:szCs w:val="22"/>
                <w:lang w:eastAsia="en-US"/>
              </w:rPr>
              <w:t xml:space="preserve">Certificazione Glottodidattica di II livello </w:t>
            </w:r>
            <w:r w:rsidRPr="00C76181">
              <w:rPr>
                <w:b/>
                <w:bCs/>
                <w:sz w:val="22"/>
                <w:szCs w:val="22"/>
                <w:lang w:eastAsia="en-US"/>
              </w:rPr>
              <w:t>(DITALS II)</w:t>
            </w:r>
          </w:p>
        </w:tc>
        <w:tc>
          <w:tcPr>
            <w:tcW w:w="926" w:type="pct"/>
            <w:tcBorders>
              <w:top w:val="single" w:sz="6" w:space="0" w:color="auto"/>
              <w:left w:val="single" w:sz="6" w:space="0" w:color="auto"/>
              <w:bottom w:val="single" w:sz="6" w:space="0" w:color="auto"/>
              <w:right w:val="single" w:sz="6" w:space="0" w:color="auto"/>
            </w:tcBorders>
          </w:tcPr>
          <w:p w14:paraId="211C3E69" w14:textId="77777777" w:rsidR="00B907EC" w:rsidRPr="00C76181" w:rsidRDefault="00B907EC" w:rsidP="004333D8">
            <w:pPr>
              <w:tabs>
                <w:tab w:val="right" w:pos="2352"/>
              </w:tabs>
              <w:kinsoku w:val="0"/>
              <w:spacing w:line="256" w:lineRule="auto"/>
              <w:ind w:left="144" w:right="271"/>
              <w:jc w:val="both"/>
              <w:rPr>
                <w:b/>
                <w:bCs/>
                <w:sz w:val="22"/>
                <w:szCs w:val="22"/>
                <w:lang w:eastAsia="en-US"/>
              </w:rPr>
            </w:pPr>
            <w:proofErr w:type="gramStart"/>
            <w:r w:rsidRPr="00C76181">
              <w:rPr>
                <w:b/>
                <w:bCs/>
                <w:spacing w:val="-16"/>
                <w:sz w:val="22"/>
                <w:szCs w:val="22"/>
                <w:lang w:eastAsia="en-US"/>
              </w:rPr>
              <w:t>I livello</w:t>
            </w:r>
            <w:proofErr w:type="gramEnd"/>
            <w:r w:rsidRPr="00C76181">
              <w:rPr>
                <w:b/>
                <w:bCs/>
                <w:spacing w:val="-16"/>
                <w:sz w:val="22"/>
                <w:szCs w:val="22"/>
                <w:lang w:eastAsia="en-US"/>
              </w:rPr>
              <w:tab/>
            </w:r>
            <w:r w:rsidRPr="00C76181">
              <w:rPr>
                <w:b/>
                <w:bCs/>
                <w:sz w:val="22"/>
                <w:szCs w:val="22"/>
                <w:lang w:eastAsia="en-US"/>
              </w:rPr>
              <w:t>punti 6</w:t>
            </w:r>
          </w:p>
          <w:p w14:paraId="3B9AED65" w14:textId="77777777" w:rsidR="00B907EC" w:rsidRDefault="00B907EC" w:rsidP="00B907EC">
            <w:pPr>
              <w:tabs>
                <w:tab w:val="right" w:pos="2352"/>
              </w:tabs>
              <w:kinsoku w:val="0"/>
              <w:spacing w:line="256" w:lineRule="auto"/>
              <w:ind w:left="144" w:right="271"/>
              <w:jc w:val="both"/>
              <w:rPr>
                <w:b/>
                <w:bCs/>
                <w:spacing w:val="-12"/>
                <w:sz w:val="22"/>
                <w:szCs w:val="22"/>
                <w:lang w:eastAsia="en-US"/>
              </w:rPr>
            </w:pPr>
          </w:p>
          <w:p w14:paraId="01875CA2" w14:textId="40F96B6C" w:rsidR="00B907EC" w:rsidRPr="00C76181" w:rsidRDefault="00B907EC" w:rsidP="00B907EC">
            <w:pPr>
              <w:tabs>
                <w:tab w:val="right" w:pos="2352"/>
              </w:tabs>
              <w:kinsoku w:val="0"/>
              <w:spacing w:line="256" w:lineRule="auto"/>
              <w:ind w:left="144" w:right="271"/>
              <w:jc w:val="both"/>
              <w:rPr>
                <w:b/>
                <w:bCs/>
                <w:sz w:val="22"/>
                <w:szCs w:val="22"/>
                <w:lang w:eastAsia="en-US"/>
              </w:rPr>
            </w:pPr>
            <w:r w:rsidRPr="00C76181">
              <w:rPr>
                <w:b/>
                <w:bCs/>
                <w:spacing w:val="-12"/>
                <w:sz w:val="22"/>
                <w:szCs w:val="22"/>
                <w:lang w:eastAsia="en-US"/>
              </w:rPr>
              <w:t xml:space="preserve">II livello </w:t>
            </w:r>
            <w:r w:rsidRPr="00C76181">
              <w:rPr>
                <w:b/>
                <w:bCs/>
                <w:spacing w:val="-12"/>
                <w:sz w:val="22"/>
                <w:szCs w:val="22"/>
                <w:lang w:eastAsia="en-US"/>
              </w:rPr>
              <w:tab/>
            </w:r>
            <w:r w:rsidRPr="00C76181">
              <w:rPr>
                <w:b/>
                <w:bCs/>
                <w:sz w:val="22"/>
                <w:szCs w:val="22"/>
                <w:lang w:eastAsia="en-US"/>
              </w:rPr>
              <w:t>punti 8</w:t>
            </w:r>
          </w:p>
          <w:p w14:paraId="6649FA06" w14:textId="77777777" w:rsidR="00B907EC" w:rsidRDefault="00B907EC" w:rsidP="004333D8">
            <w:pPr>
              <w:tabs>
                <w:tab w:val="right" w:pos="2352"/>
              </w:tabs>
              <w:kinsoku w:val="0"/>
              <w:spacing w:line="256" w:lineRule="auto"/>
              <w:ind w:left="144" w:right="271"/>
              <w:jc w:val="both"/>
              <w:rPr>
                <w:b/>
                <w:bCs/>
                <w:spacing w:val="-12"/>
                <w:sz w:val="22"/>
                <w:szCs w:val="22"/>
                <w:lang w:eastAsia="en-US"/>
              </w:rPr>
            </w:pPr>
          </w:p>
          <w:p w14:paraId="27A65D3E" w14:textId="1543D4DE" w:rsidR="00B907EC" w:rsidRDefault="00B907EC" w:rsidP="004333D8">
            <w:pPr>
              <w:tabs>
                <w:tab w:val="right" w:pos="2352"/>
              </w:tabs>
              <w:kinsoku w:val="0"/>
              <w:spacing w:line="256" w:lineRule="auto"/>
              <w:ind w:left="144" w:right="271"/>
              <w:jc w:val="both"/>
              <w:rPr>
                <w:b/>
                <w:bCs/>
                <w:spacing w:val="-12"/>
                <w:sz w:val="22"/>
                <w:szCs w:val="22"/>
                <w:lang w:eastAsia="en-US"/>
              </w:rPr>
            </w:pPr>
            <w:r w:rsidRPr="00C76181">
              <w:rPr>
                <w:b/>
                <w:bCs/>
                <w:spacing w:val="-12"/>
                <w:sz w:val="22"/>
                <w:szCs w:val="22"/>
                <w:lang w:eastAsia="en-US"/>
              </w:rPr>
              <w:t xml:space="preserve">*I punti non sono cumulabili, vale il titolo che dà più </w:t>
            </w:r>
            <w:r w:rsidRPr="00C76181">
              <w:rPr>
                <w:b/>
                <w:bCs/>
                <w:sz w:val="22"/>
                <w:szCs w:val="22"/>
                <w:lang w:eastAsia="en-US"/>
              </w:rPr>
              <w:t>punteggio</w:t>
            </w:r>
          </w:p>
        </w:tc>
        <w:tc>
          <w:tcPr>
            <w:tcW w:w="853" w:type="pct"/>
            <w:tcBorders>
              <w:top w:val="single" w:sz="6" w:space="0" w:color="auto"/>
              <w:left w:val="single" w:sz="6" w:space="0" w:color="auto"/>
              <w:bottom w:val="single" w:sz="6" w:space="0" w:color="auto"/>
              <w:right w:val="single" w:sz="6" w:space="0" w:color="auto"/>
            </w:tcBorders>
          </w:tcPr>
          <w:p w14:paraId="2ED7CB7E" w14:textId="77777777" w:rsidR="00B907EC" w:rsidRPr="00C76181" w:rsidRDefault="00B907EC" w:rsidP="00B907EC">
            <w:pPr>
              <w:tabs>
                <w:tab w:val="right" w:pos="2352"/>
              </w:tabs>
              <w:kinsoku w:val="0"/>
              <w:spacing w:line="256" w:lineRule="auto"/>
              <w:ind w:left="144" w:right="271"/>
              <w:jc w:val="both"/>
              <w:rPr>
                <w:b/>
                <w:bCs/>
                <w:sz w:val="22"/>
                <w:szCs w:val="22"/>
                <w:highlight w:val="yellow"/>
                <w:lang w:eastAsia="en-US"/>
              </w:rPr>
            </w:pPr>
          </w:p>
        </w:tc>
        <w:tc>
          <w:tcPr>
            <w:tcW w:w="850" w:type="pct"/>
            <w:tcBorders>
              <w:top w:val="single" w:sz="6" w:space="0" w:color="auto"/>
              <w:left w:val="single" w:sz="6" w:space="0" w:color="auto"/>
              <w:bottom w:val="single" w:sz="6" w:space="0" w:color="auto"/>
              <w:right w:val="single" w:sz="6" w:space="0" w:color="auto"/>
            </w:tcBorders>
          </w:tcPr>
          <w:p w14:paraId="7F056C4B" w14:textId="0DA7E2C7" w:rsidR="00B907EC" w:rsidRPr="00C76181" w:rsidRDefault="00B907EC" w:rsidP="004333D8">
            <w:pPr>
              <w:kinsoku w:val="0"/>
              <w:spacing w:line="256" w:lineRule="auto"/>
              <w:ind w:left="144" w:right="271"/>
              <w:jc w:val="both"/>
              <w:rPr>
                <w:b/>
                <w:bCs/>
                <w:sz w:val="22"/>
                <w:szCs w:val="22"/>
                <w:lang w:eastAsia="en-US"/>
              </w:rPr>
            </w:pPr>
          </w:p>
        </w:tc>
      </w:tr>
      <w:tr w:rsidR="00B907EC" w14:paraId="2CECA29C" w14:textId="77777777" w:rsidTr="00B907EC">
        <w:trPr>
          <w:trHeight w:hRule="exact" w:val="573"/>
        </w:trPr>
        <w:tc>
          <w:tcPr>
            <w:tcW w:w="2371" w:type="pct"/>
            <w:tcBorders>
              <w:top w:val="single" w:sz="6" w:space="0" w:color="auto"/>
              <w:left w:val="single" w:sz="6" w:space="0" w:color="auto"/>
              <w:bottom w:val="single" w:sz="6" w:space="0" w:color="auto"/>
              <w:right w:val="single" w:sz="6" w:space="0" w:color="auto"/>
            </w:tcBorders>
            <w:hideMark/>
          </w:tcPr>
          <w:p w14:paraId="5A2EF703" w14:textId="77777777" w:rsidR="00B907EC" w:rsidRPr="00C76181" w:rsidRDefault="00B907EC" w:rsidP="004333D8">
            <w:pPr>
              <w:tabs>
                <w:tab w:val="left" w:pos="1665"/>
                <w:tab w:val="right" w:pos="5198"/>
              </w:tabs>
              <w:kinsoku w:val="0"/>
              <w:spacing w:line="256" w:lineRule="auto"/>
              <w:ind w:left="136" w:right="283"/>
              <w:jc w:val="both"/>
              <w:rPr>
                <w:b/>
                <w:bCs/>
                <w:spacing w:val="-14"/>
                <w:sz w:val="22"/>
                <w:szCs w:val="22"/>
                <w:lang w:eastAsia="en-US"/>
              </w:rPr>
            </w:pPr>
            <w:r w:rsidRPr="00C76181">
              <w:rPr>
                <w:b/>
                <w:bCs/>
                <w:spacing w:val="-14"/>
                <w:sz w:val="22"/>
                <w:szCs w:val="22"/>
                <w:lang w:eastAsia="en-US"/>
              </w:rPr>
              <w:t>Abilitazione esaminatore CELI</w:t>
            </w:r>
          </w:p>
        </w:tc>
        <w:tc>
          <w:tcPr>
            <w:tcW w:w="926" w:type="pct"/>
            <w:tcBorders>
              <w:top w:val="single" w:sz="6" w:space="0" w:color="auto"/>
              <w:left w:val="single" w:sz="6" w:space="0" w:color="auto"/>
              <w:bottom w:val="single" w:sz="6" w:space="0" w:color="auto"/>
              <w:right w:val="single" w:sz="6" w:space="0" w:color="auto"/>
            </w:tcBorders>
            <w:hideMark/>
          </w:tcPr>
          <w:p w14:paraId="2A23510D" w14:textId="77777777" w:rsidR="00B907EC" w:rsidRPr="00C76181" w:rsidRDefault="00B907EC" w:rsidP="004333D8">
            <w:pPr>
              <w:tabs>
                <w:tab w:val="right" w:pos="2352"/>
              </w:tabs>
              <w:kinsoku w:val="0"/>
              <w:spacing w:line="256" w:lineRule="auto"/>
              <w:ind w:left="136" w:right="271"/>
              <w:jc w:val="both"/>
              <w:rPr>
                <w:b/>
                <w:bCs/>
                <w:spacing w:val="-16"/>
                <w:sz w:val="22"/>
                <w:szCs w:val="22"/>
                <w:lang w:eastAsia="en-US"/>
              </w:rPr>
            </w:pPr>
            <w:r w:rsidRPr="00C76181">
              <w:rPr>
                <w:b/>
                <w:bCs/>
                <w:spacing w:val="-16"/>
                <w:sz w:val="22"/>
                <w:szCs w:val="22"/>
                <w:lang w:eastAsia="en-US"/>
              </w:rPr>
              <w:t xml:space="preserve"> </w:t>
            </w:r>
            <w:proofErr w:type="gramStart"/>
            <w:r w:rsidRPr="00C76181">
              <w:rPr>
                <w:b/>
                <w:bCs/>
                <w:spacing w:val="-16"/>
                <w:sz w:val="22"/>
                <w:szCs w:val="22"/>
                <w:lang w:eastAsia="en-US"/>
              </w:rPr>
              <w:t>punti  4</w:t>
            </w:r>
            <w:proofErr w:type="gramEnd"/>
            <w:r>
              <w:rPr>
                <w:b/>
                <w:bCs/>
                <w:spacing w:val="-16"/>
                <w:sz w:val="22"/>
                <w:szCs w:val="22"/>
                <w:lang w:eastAsia="en-US"/>
              </w:rPr>
              <w:t xml:space="preserve"> </w:t>
            </w:r>
          </w:p>
        </w:tc>
        <w:tc>
          <w:tcPr>
            <w:tcW w:w="853" w:type="pct"/>
            <w:tcBorders>
              <w:top w:val="single" w:sz="6" w:space="0" w:color="auto"/>
              <w:left w:val="single" w:sz="6" w:space="0" w:color="auto"/>
              <w:bottom w:val="single" w:sz="6" w:space="0" w:color="auto"/>
              <w:right w:val="single" w:sz="6" w:space="0" w:color="auto"/>
            </w:tcBorders>
          </w:tcPr>
          <w:p w14:paraId="27E931B2" w14:textId="77777777" w:rsidR="00B907EC" w:rsidRPr="00C76181" w:rsidRDefault="00B907EC" w:rsidP="004333D8">
            <w:pPr>
              <w:tabs>
                <w:tab w:val="right" w:pos="2352"/>
              </w:tabs>
              <w:kinsoku w:val="0"/>
              <w:spacing w:line="256" w:lineRule="auto"/>
              <w:ind w:left="136" w:right="271"/>
              <w:jc w:val="both"/>
              <w:rPr>
                <w:b/>
                <w:bCs/>
                <w:spacing w:val="-16"/>
                <w:sz w:val="22"/>
                <w:szCs w:val="22"/>
                <w:lang w:eastAsia="en-US"/>
              </w:rPr>
            </w:pPr>
          </w:p>
        </w:tc>
        <w:tc>
          <w:tcPr>
            <w:tcW w:w="850" w:type="pct"/>
            <w:tcBorders>
              <w:top w:val="single" w:sz="6" w:space="0" w:color="auto"/>
              <w:left w:val="single" w:sz="6" w:space="0" w:color="auto"/>
              <w:bottom w:val="single" w:sz="6" w:space="0" w:color="auto"/>
              <w:right w:val="single" w:sz="6" w:space="0" w:color="auto"/>
            </w:tcBorders>
          </w:tcPr>
          <w:p w14:paraId="56C70A8D" w14:textId="2A87786A" w:rsidR="00B907EC" w:rsidRPr="00C76181" w:rsidRDefault="00B907EC" w:rsidP="004333D8">
            <w:pPr>
              <w:tabs>
                <w:tab w:val="right" w:pos="2352"/>
              </w:tabs>
              <w:kinsoku w:val="0"/>
              <w:spacing w:line="256" w:lineRule="auto"/>
              <w:ind w:left="136" w:right="271"/>
              <w:jc w:val="both"/>
              <w:rPr>
                <w:b/>
                <w:bCs/>
                <w:spacing w:val="-16"/>
                <w:sz w:val="22"/>
                <w:szCs w:val="22"/>
                <w:lang w:eastAsia="en-US"/>
              </w:rPr>
            </w:pPr>
          </w:p>
        </w:tc>
      </w:tr>
      <w:tr w:rsidR="00B907EC" w14:paraId="39BFFBEB" w14:textId="77777777" w:rsidTr="00B907EC">
        <w:trPr>
          <w:trHeight w:hRule="exact" w:val="1703"/>
        </w:trPr>
        <w:tc>
          <w:tcPr>
            <w:tcW w:w="2371" w:type="pct"/>
            <w:tcBorders>
              <w:top w:val="single" w:sz="6" w:space="0" w:color="auto"/>
              <w:left w:val="single" w:sz="6" w:space="0" w:color="auto"/>
              <w:bottom w:val="single" w:sz="6" w:space="0" w:color="auto"/>
              <w:right w:val="single" w:sz="6" w:space="0" w:color="auto"/>
            </w:tcBorders>
            <w:hideMark/>
          </w:tcPr>
          <w:p w14:paraId="0D26F6EB" w14:textId="77777777" w:rsidR="00B907EC" w:rsidRPr="00C76181" w:rsidRDefault="00B907EC" w:rsidP="004333D8">
            <w:pPr>
              <w:tabs>
                <w:tab w:val="left" w:pos="1782"/>
                <w:tab w:val="left" w:pos="2277"/>
                <w:tab w:val="left" w:pos="3933"/>
                <w:tab w:val="left" w:pos="4509"/>
              </w:tabs>
              <w:kinsoku w:val="0"/>
              <w:spacing w:line="256" w:lineRule="auto"/>
              <w:ind w:left="136" w:right="283"/>
              <w:jc w:val="both"/>
              <w:rPr>
                <w:b/>
                <w:bCs/>
                <w:spacing w:val="-6"/>
                <w:sz w:val="22"/>
                <w:szCs w:val="22"/>
                <w:lang w:eastAsia="en-US"/>
              </w:rPr>
            </w:pPr>
            <w:r w:rsidRPr="00C76181">
              <w:rPr>
                <w:b/>
                <w:bCs/>
                <w:sz w:val="22"/>
                <w:szCs w:val="22"/>
                <w:lang w:eastAsia="en-US"/>
              </w:rPr>
              <w:t xml:space="preserve">Diplomi e attestati di corsi di formazione o </w:t>
            </w:r>
            <w:r w:rsidRPr="00C76181">
              <w:rPr>
                <w:b/>
                <w:bCs/>
                <w:spacing w:val="-18"/>
                <w:sz w:val="22"/>
                <w:szCs w:val="22"/>
                <w:lang w:eastAsia="en-US"/>
              </w:rPr>
              <w:t xml:space="preserve">aggiornamento </w:t>
            </w:r>
            <w:r w:rsidRPr="00C76181">
              <w:rPr>
                <w:b/>
                <w:bCs/>
                <w:sz w:val="22"/>
                <w:szCs w:val="22"/>
                <w:lang w:eastAsia="en-US"/>
              </w:rPr>
              <w:t xml:space="preserve">per </w:t>
            </w:r>
            <w:r w:rsidRPr="00C76181">
              <w:rPr>
                <w:b/>
                <w:bCs/>
                <w:spacing w:val="-18"/>
                <w:sz w:val="22"/>
                <w:szCs w:val="22"/>
                <w:lang w:eastAsia="en-US"/>
              </w:rPr>
              <w:t xml:space="preserve">l’insegnamento </w:t>
            </w:r>
            <w:r w:rsidRPr="00C76181">
              <w:rPr>
                <w:b/>
                <w:bCs/>
                <w:spacing w:val="-8"/>
                <w:sz w:val="22"/>
                <w:szCs w:val="22"/>
                <w:lang w:eastAsia="en-US"/>
              </w:rPr>
              <w:t>dell’</w:t>
            </w:r>
            <w:r w:rsidRPr="00C76181">
              <w:rPr>
                <w:b/>
                <w:bCs/>
                <w:spacing w:val="-14"/>
                <w:sz w:val="22"/>
                <w:szCs w:val="22"/>
                <w:lang w:eastAsia="en-US"/>
              </w:rPr>
              <w:t xml:space="preserve">Italiano </w:t>
            </w:r>
            <w:r w:rsidRPr="00C76181">
              <w:rPr>
                <w:b/>
                <w:bCs/>
                <w:spacing w:val="-6"/>
                <w:sz w:val="22"/>
                <w:szCs w:val="22"/>
                <w:lang w:eastAsia="en-US"/>
              </w:rPr>
              <w:t>L2</w:t>
            </w:r>
          </w:p>
        </w:tc>
        <w:tc>
          <w:tcPr>
            <w:tcW w:w="926" w:type="pct"/>
            <w:tcBorders>
              <w:top w:val="single" w:sz="6" w:space="0" w:color="auto"/>
              <w:left w:val="single" w:sz="6" w:space="0" w:color="auto"/>
              <w:bottom w:val="single" w:sz="6" w:space="0" w:color="auto"/>
              <w:right w:val="single" w:sz="6" w:space="0" w:color="auto"/>
            </w:tcBorders>
            <w:hideMark/>
          </w:tcPr>
          <w:p w14:paraId="5F380B8E" w14:textId="77777777" w:rsidR="00B907EC" w:rsidRDefault="00B907EC" w:rsidP="00C76181">
            <w:pPr>
              <w:kinsoku w:val="0"/>
              <w:ind w:left="142" w:right="272"/>
              <w:jc w:val="both"/>
              <w:rPr>
                <w:b/>
                <w:bCs/>
                <w:spacing w:val="-8"/>
                <w:sz w:val="22"/>
                <w:szCs w:val="22"/>
                <w:lang w:eastAsia="en-US"/>
              </w:rPr>
            </w:pPr>
            <w:r w:rsidRPr="00C76181">
              <w:rPr>
                <w:b/>
                <w:bCs/>
                <w:spacing w:val="-8"/>
                <w:sz w:val="22"/>
                <w:szCs w:val="22"/>
                <w:lang w:eastAsia="en-US"/>
              </w:rPr>
              <w:t xml:space="preserve">Per ciascun corso frequentato </w:t>
            </w:r>
            <w:r>
              <w:rPr>
                <w:b/>
                <w:bCs/>
                <w:spacing w:val="-8"/>
                <w:sz w:val="22"/>
                <w:szCs w:val="22"/>
                <w:lang w:eastAsia="en-US"/>
              </w:rPr>
              <w:t>–</w:t>
            </w:r>
            <w:r w:rsidRPr="00C76181">
              <w:rPr>
                <w:b/>
                <w:bCs/>
                <w:spacing w:val="-8"/>
                <w:sz w:val="22"/>
                <w:szCs w:val="22"/>
                <w:lang w:eastAsia="en-US"/>
              </w:rPr>
              <w:t xml:space="preserve"> punti</w:t>
            </w:r>
            <w:r>
              <w:rPr>
                <w:b/>
                <w:bCs/>
                <w:spacing w:val="-8"/>
                <w:sz w:val="22"/>
                <w:szCs w:val="22"/>
                <w:lang w:eastAsia="en-US"/>
              </w:rPr>
              <w:t xml:space="preserve"> </w:t>
            </w:r>
            <w:r w:rsidRPr="00C76181">
              <w:rPr>
                <w:b/>
                <w:bCs/>
                <w:spacing w:val="-8"/>
                <w:sz w:val="22"/>
                <w:szCs w:val="22"/>
                <w:lang w:eastAsia="en-US"/>
              </w:rPr>
              <w:t>2</w:t>
            </w:r>
          </w:p>
          <w:p w14:paraId="3CABD717" w14:textId="477804B8" w:rsidR="00B907EC" w:rsidRPr="00C76181" w:rsidRDefault="00B907EC" w:rsidP="00C76181">
            <w:pPr>
              <w:kinsoku w:val="0"/>
              <w:ind w:left="142" w:right="272"/>
              <w:jc w:val="both"/>
              <w:rPr>
                <w:b/>
                <w:bCs/>
                <w:spacing w:val="-4"/>
                <w:sz w:val="22"/>
                <w:szCs w:val="22"/>
                <w:lang w:eastAsia="en-US"/>
              </w:rPr>
            </w:pPr>
            <w:r w:rsidRPr="00C76181">
              <w:rPr>
                <w:b/>
                <w:bCs/>
                <w:spacing w:val="-8"/>
                <w:sz w:val="22"/>
                <w:szCs w:val="22"/>
                <w:lang w:eastAsia="en-US"/>
              </w:rPr>
              <w:t xml:space="preserve">*Punteggio massimo </w:t>
            </w:r>
            <w:r>
              <w:rPr>
                <w:b/>
                <w:bCs/>
                <w:spacing w:val="-8"/>
                <w:sz w:val="22"/>
                <w:szCs w:val="22"/>
                <w:lang w:eastAsia="en-US"/>
              </w:rPr>
              <w:t>–</w:t>
            </w:r>
            <w:r w:rsidRPr="00C76181">
              <w:rPr>
                <w:b/>
                <w:bCs/>
                <w:spacing w:val="-8"/>
                <w:sz w:val="22"/>
                <w:szCs w:val="22"/>
                <w:lang w:eastAsia="en-US"/>
              </w:rPr>
              <w:t xml:space="preserve"> punti 10</w:t>
            </w:r>
          </w:p>
        </w:tc>
        <w:tc>
          <w:tcPr>
            <w:tcW w:w="853" w:type="pct"/>
            <w:tcBorders>
              <w:top w:val="single" w:sz="6" w:space="0" w:color="auto"/>
              <w:left w:val="single" w:sz="6" w:space="0" w:color="auto"/>
              <w:bottom w:val="single" w:sz="6" w:space="0" w:color="auto"/>
              <w:right w:val="single" w:sz="6" w:space="0" w:color="auto"/>
            </w:tcBorders>
          </w:tcPr>
          <w:p w14:paraId="2767694B" w14:textId="77777777" w:rsidR="00B907EC" w:rsidRPr="00C76181" w:rsidRDefault="00B907EC" w:rsidP="00C76181">
            <w:pPr>
              <w:kinsoku w:val="0"/>
              <w:ind w:left="142" w:right="272"/>
              <w:jc w:val="both"/>
              <w:rPr>
                <w:b/>
                <w:bCs/>
                <w:spacing w:val="-4"/>
                <w:sz w:val="22"/>
                <w:szCs w:val="22"/>
                <w:lang w:eastAsia="en-US"/>
              </w:rPr>
            </w:pPr>
          </w:p>
        </w:tc>
        <w:tc>
          <w:tcPr>
            <w:tcW w:w="850" w:type="pct"/>
            <w:tcBorders>
              <w:top w:val="single" w:sz="6" w:space="0" w:color="auto"/>
              <w:left w:val="single" w:sz="6" w:space="0" w:color="auto"/>
              <w:bottom w:val="single" w:sz="6" w:space="0" w:color="auto"/>
              <w:right w:val="single" w:sz="6" w:space="0" w:color="auto"/>
            </w:tcBorders>
          </w:tcPr>
          <w:p w14:paraId="2ADB4A59" w14:textId="147A8E25" w:rsidR="00B907EC" w:rsidRPr="00C76181" w:rsidRDefault="00B907EC" w:rsidP="00C76181">
            <w:pPr>
              <w:kinsoku w:val="0"/>
              <w:ind w:left="142" w:right="272"/>
              <w:jc w:val="both"/>
              <w:rPr>
                <w:b/>
                <w:bCs/>
                <w:spacing w:val="-4"/>
                <w:sz w:val="22"/>
                <w:szCs w:val="22"/>
                <w:lang w:eastAsia="en-US"/>
              </w:rPr>
            </w:pPr>
          </w:p>
        </w:tc>
      </w:tr>
      <w:tr w:rsidR="00B907EC" w14:paraId="3BDAEA3D" w14:textId="77777777" w:rsidTr="00B907EC">
        <w:trPr>
          <w:trHeight w:hRule="exact" w:val="494"/>
        </w:trPr>
        <w:tc>
          <w:tcPr>
            <w:tcW w:w="2371" w:type="pct"/>
            <w:tcBorders>
              <w:top w:val="single" w:sz="6" w:space="0" w:color="auto"/>
              <w:left w:val="single" w:sz="6" w:space="0" w:color="auto"/>
              <w:bottom w:val="single" w:sz="6" w:space="0" w:color="auto"/>
              <w:right w:val="single" w:sz="6" w:space="0" w:color="auto"/>
            </w:tcBorders>
            <w:hideMark/>
          </w:tcPr>
          <w:p w14:paraId="15303A12" w14:textId="77777777" w:rsidR="00B907EC" w:rsidRPr="00C76181" w:rsidRDefault="00B907EC" w:rsidP="004333D8">
            <w:pPr>
              <w:kinsoku w:val="0"/>
              <w:spacing w:line="256" w:lineRule="auto"/>
              <w:ind w:left="136" w:right="283"/>
              <w:jc w:val="both"/>
              <w:rPr>
                <w:b/>
                <w:bCs/>
                <w:sz w:val="22"/>
                <w:szCs w:val="22"/>
                <w:lang w:eastAsia="en-US"/>
              </w:rPr>
            </w:pPr>
            <w:r w:rsidRPr="00C76181">
              <w:rPr>
                <w:b/>
                <w:bCs/>
                <w:spacing w:val="-9"/>
                <w:sz w:val="22"/>
                <w:szCs w:val="22"/>
                <w:lang w:eastAsia="en-US"/>
              </w:rPr>
              <w:t>Per ogni corso di L2 svolto c/o CTP/CPIA</w:t>
            </w:r>
          </w:p>
        </w:tc>
        <w:tc>
          <w:tcPr>
            <w:tcW w:w="926" w:type="pct"/>
            <w:tcBorders>
              <w:top w:val="single" w:sz="6" w:space="0" w:color="auto"/>
              <w:left w:val="single" w:sz="6" w:space="0" w:color="auto"/>
              <w:bottom w:val="single" w:sz="6" w:space="0" w:color="auto"/>
              <w:right w:val="single" w:sz="6" w:space="0" w:color="auto"/>
            </w:tcBorders>
            <w:hideMark/>
          </w:tcPr>
          <w:p w14:paraId="48129851" w14:textId="77777777" w:rsidR="00B907EC" w:rsidRPr="00C76181" w:rsidRDefault="00B907EC" w:rsidP="004333D8">
            <w:pPr>
              <w:kinsoku w:val="0"/>
              <w:spacing w:line="363" w:lineRule="exact"/>
              <w:ind w:left="136" w:right="271"/>
              <w:jc w:val="both"/>
              <w:rPr>
                <w:b/>
                <w:bCs/>
                <w:spacing w:val="-11"/>
                <w:sz w:val="22"/>
                <w:szCs w:val="22"/>
                <w:lang w:eastAsia="en-US"/>
              </w:rPr>
            </w:pPr>
            <w:r w:rsidRPr="00C76181">
              <w:rPr>
                <w:b/>
                <w:bCs/>
                <w:sz w:val="22"/>
                <w:szCs w:val="22"/>
                <w:lang w:eastAsia="en-US"/>
              </w:rPr>
              <w:t xml:space="preserve">Per ogni corso – punti 2 </w:t>
            </w:r>
          </w:p>
        </w:tc>
        <w:tc>
          <w:tcPr>
            <w:tcW w:w="853" w:type="pct"/>
            <w:tcBorders>
              <w:top w:val="single" w:sz="6" w:space="0" w:color="auto"/>
              <w:left w:val="single" w:sz="6" w:space="0" w:color="auto"/>
              <w:bottom w:val="single" w:sz="6" w:space="0" w:color="auto"/>
              <w:right w:val="single" w:sz="6" w:space="0" w:color="auto"/>
            </w:tcBorders>
          </w:tcPr>
          <w:p w14:paraId="0C6A4574" w14:textId="77777777" w:rsidR="00B907EC" w:rsidRPr="00C76181" w:rsidRDefault="00B907EC" w:rsidP="004333D8">
            <w:pPr>
              <w:kinsoku w:val="0"/>
              <w:spacing w:line="363" w:lineRule="exact"/>
              <w:ind w:left="136" w:right="271"/>
              <w:jc w:val="both"/>
              <w:rPr>
                <w:b/>
                <w:bCs/>
                <w:spacing w:val="-11"/>
                <w:sz w:val="22"/>
                <w:szCs w:val="22"/>
                <w:lang w:eastAsia="en-US"/>
              </w:rPr>
            </w:pPr>
          </w:p>
        </w:tc>
        <w:tc>
          <w:tcPr>
            <w:tcW w:w="850" w:type="pct"/>
            <w:tcBorders>
              <w:top w:val="single" w:sz="6" w:space="0" w:color="auto"/>
              <w:left w:val="single" w:sz="6" w:space="0" w:color="auto"/>
              <w:bottom w:val="single" w:sz="6" w:space="0" w:color="auto"/>
              <w:right w:val="single" w:sz="6" w:space="0" w:color="auto"/>
            </w:tcBorders>
          </w:tcPr>
          <w:p w14:paraId="763073E4" w14:textId="27677C26" w:rsidR="00B907EC" w:rsidRPr="00C76181" w:rsidRDefault="00B907EC" w:rsidP="004333D8">
            <w:pPr>
              <w:kinsoku w:val="0"/>
              <w:spacing w:line="363" w:lineRule="exact"/>
              <w:ind w:left="136" w:right="271"/>
              <w:jc w:val="both"/>
              <w:rPr>
                <w:b/>
                <w:bCs/>
                <w:spacing w:val="-11"/>
                <w:sz w:val="22"/>
                <w:szCs w:val="22"/>
                <w:lang w:eastAsia="en-US"/>
              </w:rPr>
            </w:pPr>
          </w:p>
        </w:tc>
      </w:tr>
      <w:tr w:rsidR="00B907EC" w14:paraId="02680A90" w14:textId="77777777" w:rsidTr="001A4310">
        <w:trPr>
          <w:trHeight w:hRule="exact" w:val="646"/>
        </w:trPr>
        <w:tc>
          <w:tcPr>
            <w:tcW w:w="2371" w:type="pct"/>
            <w:tcBorders>
              <w:top w:val="single" w:sz="6" w:space="0" w:color="auto"/>
              <w:left w:val="single" w:sz="6" w:space="0" w:color="auto"/>
              <w:bottom w:val="single" w:sz="6" w:space="0" w:color="auto"/>
              <w:right w:val="single" w:sz="6" w:space="0" w:color="auto"/>
            </w:tcBorders>
            <w:hideMark/>
          </w:tcPr>
          <w:p w14:paraId="5858FC1A" w14:textId="77777777" w:rsidR="00B907EC" w:rsidRPr="00C76181" w:rsidRDefault="00B907EC" w:rsidP="004333D8">
            <w:pPr>
              <w:kinsoku w:val="0"/>
              <w:spacing w:line="256" w:lineRule="auto"/>
              <w:ind w:left="136" w:right="283"/>
              <w:jc w:val="both"/>
              <w:rPr>
                <w:b/>
                <w:bCs/>
                <w:spacing w:val="-8"/>
                <w:sz w:val="22"/>
                <w:szCs w:val="22"/>
                <w:lang w:eastAsia="en-US"/>
              </w:rPr>
            </w:pPr>
            <w:r w:rsidRPr="00C76181">
              <w:rPr>
                <w:b/>
                <w:bCs/>
                <w:spacing w:val="-10"/>
                <w:sz w:val="22"/>
                <w:szCs w:val="22"/>
                <w:lang w:eastAsia="en-US"/>
              </w:rPr>
              <w:t xml:space="preserve">Per ogni incarico di insegnamento L2 c/o </w:t>
            </w:r>
            <w:r w:rsidRPr="00C76181">
              <w:rPr>
                <w:b/>
                <w:bCs/>
                <w:spacing w:val="-8"/>
                <w:sz w:val="22"/>
                <w:szCs w:val="22"/>
                <w:lang w:eastAsia="en-US"/>
              </w:rPr>
              <w:t>Istituti Scolastici</w:t>
            </w:r>
          </w:p>
        </w:tc>
        <w:tc>
          <w:tcPr>
            <w:tcW w:w="926" w:type="pct"/>
            <w:tcBorders>
              <w:top w:val="single" w:sz="6" w:space="0" w:color="auto"/>
              <w:left w:val="single" w:sz="6" w:space="0" w:color="auto"/>
              <w:bottom w:val="single" w:sz="6" w:space="0" w:color="auto"/>
              <w:right w:val="single" w:sz="6" w:space="0" w:color="auto"/>
            </w:tcBorders>
            <w:hideMark/>
          </w:tcPr>
          <w:p w14:paraId="165E7904" w14:textId="52E5D039" w:rsidR="00B907EC" w:rsidRPr="00C76181" w:rsidRDefault="00B907EC" w:rsidP="001A4310">
            <w:pPr>
              <w:kinsoku w:val="0"/>
              <w:ind w:left="142" w:right="272"/>
              <w:jc w:val="both"/>
              <w:rPr>
                <w:b/>
                <w:bCs/>
                <w:spacing w:val="-11"/>
                <w:sz w:val="22"/>
                <w:szCs w:val="22"/>
                <w:lang w:eastAsia="en-US"/>
              </w:rPr>
            </w:pPr>
            <w:r w:rsidRPr="00C76181">
              <w:rPr>
                <w:b/>
                <w:bCs/>
                <w:spacing w:val="-8"/>
                <w:sz w:val="22"/>
                <w:szCs w:val="22"/>
                <w:lang w:eastAsia="en-US"/>
              </w:rPr>
              <w:t xml:space="preserve">Per ogni incarico – punti 1 </w:t>
            </w:r>
          </w:p>
        </w:tc>
        <w:tc>
          <w:tcPr>
            <w:tcW w:w="853" w:type="pct"/>
            <w:tcBorders>
              <w:top w:val="single" w:sz="6" w:space="0" w:color="auto"/>
              <w:left w:val="single" w:sz="6" w:space="0" w:color="auto"/>
              <w:bottom w:val="single" w:sz="6" w:space="0" w:color="auto"/>
              <w:right w:val="single" w:sz="6" w:space="0" w:color="auto"/>
            </w:tcBorders>
          </w:tcPr>
          <w:p w14:paraId="415539FD" w14:textId="77777777" w:rsidR="00B907EC" w:rsidRPr="00C76181" w:rsidRDefault="00B907EC" w:rsidP="004333D8">
            <w:pPr>
              <w:kinsoku w:val="0"/>
              <w:spacing w:line="368" w:lineRule="exact"/>
              <w:ind w:left="144" w:right="271"/>
              <w:jc w:val="both"/>
              <w:rPr>
                <w:b/>
                <w:bCs/>
                <w:spacing w:val="-11"/>
                <w:sz w:val="22"/>
                <w:szCs w:val="22"/>
                <w:lang w:eastAsia="en-US"/>
              </w:rPr>
            </w:pPr>
          </w:p>
        </w:tc>
        <w:tc>
          <w:tcPr>
            <w:tcW w:w="850" w:type="pct"/>
            <w:tcBorders>
              <w:top w:val="single" w:sz="6" w:space="0" w:color="auto"/>
              <w:left w:val="single" w:sz="6" w:space="0" w:color="auto"/>
              <w:bottom w:val="single" w:sz="6" w:space="0" w:color="auto"/>
              <w:right w:val="single" w:sz="6" w:space="0" w:color="auto"/>
            </w:tcBorders>
          </w:tcPr>
          <w:p w14:paraId="68CC5865" w14:textId="6B8632F9" w:rsidR="00B907EC" w:rsidRPr="00C76181" w:rsidRDefault="00B907EC" w:rsidP="004333D8">
            <w:pPr>
              <w:kinsoku w:val="0"/>
              <w:spacing w:line="368" w:lineRule="exact"/>
              <w:ind w:left="144" w:right="271"/>
              <w:jc w:val="both"/>
              <w:rPr>
                <w:b/>
                <w:bCs/>
                <w:spacing w:val="-11"/>
                <w:sz w:val="22"/>
                <w:szCs w:val="22"/>
                <w:lang w:eastAsia="en-US"/>
              </w:rPr>
            </w:pPr>
          </w:p>
        </w:tc>
      </w:tr>
    </w:tbl>
    <w:p w14:paraId="1CCD721D" w14:textId="77777777" w:rsidR="001A7D98" w:rsidRPr="000A2132" w:rsidRDefault="001A7D98" w:rsidP="001A7D98">
      <w:pPr>
        <w:spacing w:after="160"/>
        <w:jc w:val="both"/>
        <w:rPr>
          <w:rFonts w:ascii="Arial" w:hAnsi="Arial" w:cs="Arial"/>
          <w:sz w:val="22"/>
          <w:szCs w:val="22"/>
          <w:lang w:eastAsia="en-US"/>
        </w:rPr>
      </w:pPr>
    </w:p>
    <w:p w14:paraId="475F0840" w14:textId="49EBCE6D" w:rsidR="001A7D98" w:rsidRDefault="001A7D98" w:rsidP="00EA2EF3">
      <w:pPr>
        <w:spacing w:after="160" w:line="259" w:lineRule="auto"/>
        <w:ind w:left="360"/>
        <w:jc w:val="center"/>
        <w:rPr>
          <w:rFonts w:ascii="Arial" w:hAnsi="Arial" w:cs="Arial"/>
          <w:sz w:val="22"/>
          <w:szCs w:val="22"/>
          <w:lang w:eastAsia="en-US"/>
        </w:rPr>
      </w:pPr>
      <w:r w:rsidRPr="000A2132">
        <w:rPr>
          <w:rFonts w:ascii="Arial" w:hAnsi="Arial" w:cs="Arial"/>
          <w:sz w:val="22"/>
          <w:szCs w:val="22"/>
          <w:lang w:eastAsia="en-US"/>
        </w:rPr>
        <w:t>Data</w:t>
      </w:r>
      <w:r w:rsidR="00B520B6">
        <w:rPr>
          <w:rFonts w:ascii="Arial" w:hAnsi="Arial" w:cs="Arial"/>
          <w:sz w:val="22"/>
          <w:szCs w:val="22"/>
          <w:lang w:eastAsia="en-US"/>
        </w:rPr>
        <w:t xml:space="preserve"> </w:t>
      </w:r>
      <w:r w:rsidR="00722550">
        <w:rPr>
          <w:rFonts w:ascii="Arial" w:hAnsi="Arial" w:cs="Arial"/>
          <w:sz w:val="22"/>
          <w:szCs w:val="22"/>
          <w:lang w:eastAsia="en-US"/>
        </w:rPr>
        <w:t>___________________________</w:t>
      </w:r>
      <w:r w:rsidRPr="000A2132">
        <w:rPr>
          <w:rFonts w:ascii="Arial" w:hAnsi="Arial" w:cs="Arial"/>
          <w:sz w:val="22"/>
          <w:szCs w:val="22"/>
          <w:lang w:eastAsia="en-US"/>
        </w:rPr>
        <w:tab/>
      </w:r>
      <w:r w:rsidRPr="000A2132">
        <w:rPr>
          <w:rFonts w:ascii="Arial" w:hAnsi="Arial" w:cs="Arial"/>
          <w:sz w:val="22"/>
          <w:szCs w:val="22"/>
          <w:lang w:eastAsia="en-US"/>
        </w:rPr>
        <w:tab/>
      </w:r>
      <w:r w:rsidRPr="000A2132">
        <w:rPr>
          <w:rFonts w:ascii="Arial" w:hAnsi="Arial" w:cs="Arial"/>
          <w:sz w:val="22"/>
          <w:szCs w:val="22"/>
          <w:lang w:eastAsia="en-US"/>
        </w:rPr>
        <w:tab/>
        <w:t>Firma</w:t>
      </w:r>
      <w:r w:rsidR="00B520B6">
        <w:rPr>
          <w:rFonts w:ascii="Arial" w:hAnsi="Arial" w:cs="Arial"/>
          <w:sz w:val="22"/>
          <w:szCs w:val="22"/>
          <w:lang w:eastAsia="en-US"/>
        </w:rPr>
        <w:t xml:space="preserve"> </w:t>
      </w:r>
      <w:r w:rsidRPr="000A2132">
        <w:rPr>
          <w:rFonts w:ascii="Arial" w:hAnsi="Arial" w:cs="Arial"/>
          <w:sz w:val="22"/>
          <w:szCs w:val="22"/>
          <w:lang w:eastAsia="en-US"/>
        </w:rPr>
        <w:t>___________________________</w:t>
      </w:r>
    </w:p>
    <w:p w14:paraId="16E16BD3" w14:textId="113962EA" w:rsidR="001A7D98" w:rsidRPr="00B520B6" w:rsidRDefault="001A7D98" w:rsidP="00B520B6">
      <w:pPr>
        <w:spacing w:after="160" w:line="259" w:lineRule="auto"/>
        <w:rPr>
          <w:rFonts w:ascii="Arial" w:hAnsi="Arial" w:cs="Arial"/>
          <w:sz w:val="22"/>
          <w:szCs w:val="22"/>
          <w:lang w:eastAsia="en-US"/>
        </w:rPr>
      </w:pPr>
    </w:p>
    <w:sectPr w:rsidR="001A7D98" w:rsidRPr="00B520B6" w:rsidSect="00B907EC">
      <w:headerReference w:type="default" r:id="rId8"/>
      <w:footerReference w:type="even" r:id="rId9"/>
      <w:footerReference w:type="first" r:id="rId10"/>
      <w:pgSz w:w="11906" w:h="16838"/>
      <w:pgMar w:top="1135" w:right="707" w:bottom="426" w:left="85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E97FD" w14:textId="77777777" w:rsidR="009A2E1B" w:rsidRDefault="009A2E1B" w:rsidP="00985684">
      <w:r>
        <w:separator/>
      </w:r>
    </w:p>
  </w:endnote>
  <w:endnote w:type="continuationSeparator" w:id="0">
    <w:p w14:paraId="41DD1563" w14:textId="77777777" w:rsidR="009A2E1B" w:rsidRDefault="009A2E1B" w:rsidP="0098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4CFD8" w14:textId="77777777" w:rsidR="00A410FB" w:rsidRDefault="0029325A" w:rsidP="00A410FB">
    <w:pPr>
      <w:pStyle w:val="Pidipagina"/>
      <w:framePr w:wrap="none" w:vAnchor="text" w:hAnchor="margin" w:xAlign="center" w:y="1"/>
      <w:rPr>
        <w:rStyle w:val="Numeropagina"/>
      </w:rPr>
    </w:pPr>
    <w:r>
      <w:rPr>
        <w:rStyle w:val="Numeropagina"/>
      </w:rPr>
      <w:fldChar w:fldCharType="begin"/>
    </w:r>
    <w:r w:rsidR="00A410FB">
      <w:rPr>
        <w:rStyle w:val="Numeropagina"/>
      </w:rPr>
      <w:instrText xml:space="preserve">PAGE  </w:instrText>
    </w:r>
    <w:r>
      <w:rPr>
        <w:rStyle w:val="Numeropagina"/>
      </w:rPr>
      <w:fldChar w:fldCharType="end"/>
    </w:r>
  </w:p>
  <w:p w14:paraId="43C67666" w14:textId="77777777" w:rsidR="00A410FB" w:rsidRDefault="00A410F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690184"/>
      <w:docPartObj>
        <w:docPartGallery w:val="Page Numbers (Bottom of Page)"/>
        <w:docPartUnique/>
      </w:docPartObj>
    </w:sdtPr>
    <w:sdtEndPr/>
    <w:sdtContent>
      <w:p w14:paraId="1C278603" w14:textId="77777777" w:rsidR="00A410FB" w:rsidRDefault="0029325A">
        <w:pPr>
          <w:pStyle w:val="Pidipagina"/>
          <w:jc w:val="right"/>
        </w:pPr>
        <w:r>
          <w:fldChar w:fldCharType="begin"/>
        </w:r>
        <w:r w:rsidR="00B87A2B">
          <w:instrText xml:space="preserve"> PAGE   \* MERGEFORMAT </w:instrText>
        </w:r>
        <w:r>
          <w:fldChar w:fldCharType="separate"/>
        </w:r>
        <w:r w:rsidR="00A410FB">
          <w:rPr>
            <w:noProof/>
          </w:rPr>
          <w:t>1</w:t>
        </w:r>
        <w:r>
          <w:rPr>
            <w:noProof/>
          </w:rPr>
          <w:fldChar w:fldCharType="end"/>
        </w:r>
      </w:p>
    </w:sdtContent>
  </w:sdt>
  <w:p w14:paraId="334CD6AA" w14:textId="77777777" w:rsidR="00A410FB" w:rsidRDefault="00A410F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01EF2" w14:textId="77777777" w:rsidR="009A2E1B" w:rsidRDefault="009A2E1B" w:rsidP="00985684">
      <w:r>
        <w:separator/>
      </w:r>
    </w:p>
  </w:footnote>
  <w:footnote w:type="continuationSeparator" w:id="0">
    <w:p w14:paraId="77777C9D" w14:textId="77777777" w:rsidR="009A2E1B" w:rsidRDefault="009A2E1B" w:rsidP="00985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B2227" w14:textId="2C7A2E23" w:rsidR="00B907EC" w:rsidRPr="00B907EC" w:rsidRDefault="00B907EC" w:rsidP="00B907EC">
    <w:pPr>
      <w:spacing w:after="160" w:line="259" w:lineRule="auto"/>
      <w:rPr>
        <w:rFonts w:ascii="Arial" w:hAnsi="Arial" w:cs="Arial"/>
        <w:b/>
        <w:sz w:val="22"/>
        <w:szCs w:val="22"/>
        <w:lang w:eastAsia="en-US"/>
      </w:rPr>
    </w:pPr>
    <w:r w:rsidRPr="000A2132">
      <w:rPr>
        <w:rFonts w:ascii="Arial" w:hAnsi="Arial" w:cs="Arial"/>
        <w:b/>
        <w:sz w:val="22"/>
        <w:szCs w:val="22"/>
        <w:lang w:eastAsia="en-US"/>
      </w:rPr>
      <w:t xml:space="preserve">Allegato </w:t>
    </w:r>
    <w:r>
      <w:rPr>
        <w:rFonts w:ascii="Arial" w:hAnsi="Arial" w:cs="Arial"/>
        <w:b/>
        <w:sz w:val="22"/>
        <w:szCs w:val="22"/>
        <w:lang w:eastAsia="en-US"/>
      </w:rPr>
      <w:t>2 – scheda di autovalutazione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7341BC"/>
    <w:multiLevelType w:val="hybridMultilevel"/>
    <w:tmpl w:val="110A14B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D8352B"/>
    <w:multiLevelType w:val="hybridMultilevel"/>
    <w:tmpl w:val="EF96FD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C7851EC"/>
    <w:multiLevelType w:val="hybridMultilevel"/>
    <w:tmpl w:val="DC22AD58"/>
    <w:lvl w:ilvl="0" w:tplc="3EDE3FBE">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65364E"/>
    <w:multiLevelType w:val="hybridMultilevel"/>
    <w:tmpl w:val="C92EA23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8987B04"/>
    <w:multiLevelType w:val="hybridMultilevel"/>
    <w:tmpl w:val="240057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4B25DF6"/>
    <w:multiLevelType w:val="hybridMultilevel"/>
    <w:tmpl w:val="F232E738"/>
    <w:lvl w:ilvl="0" w:tplc="8CFAF342">
      <w:numFmt w:val="bullet"/>
      <w:lvlText w:val="-"/>
      <w:lvlJc w:val="left"/>
      <w:pPr>
        <w:ind w:left="7212" w:hanging="360"/>
      </w:pPr>
      <w:rPr>
        <w:rFonts w:ascii="Arial" w:eastAsia="Times" w:hAnsi="Arial" w:cs="Arial" w:hint="default"/>
      </w:rPr>
    </w:lvl>
    <w:lvl w:ilvl="1" w:tplc="04100003" w:tentative="1">
      <w:start w:val="1"/>
      <w:numFmt w:val="bullet"/>
      <w:lvlText w:val="o"/>
      <w:lvlJc w:val="left"/>
      <w:pPr>
        <w:ind w:left="7932" w:hanging="360"/>
      </w:pPr>
      <w:rPr>
        <w:rFonts w:ascii="Courier New" w:hAnsi="Courier New" w:cs="Courier New" w:hint="default"/>
      </w:rPr>
    </w:lvl>
    <w:lvl w:ilvl="2" w:tplc="04100005" w:tentative="1">
      <w:start w:val="1"/>
      <w:numFmt w:val="bullet"/>
      <w:lvlText w:val=""/>
      <w:lvlJc w:val="left"/>
      <w:pPr>
        <w:ind w:left="8652" w:hanging="360"/>
      </w:pPr>
      <w:rPr>
        <w:rFonts w:ascii="Wingdings" w:hAnsi="Wingdings" w:hint="default"/>
      </w:rPr>
    </w:lvl>
    <w:lvl w:ilvl="3" w:tplc="04100001" w:tentative="1">
      <w:start w:val="1"/>
      <w:numFmt w:val="bullet"/>
      <w:lvlText w:val=""/>
      <w:lvlJc w:val="left"/>
      <w:pPr>
        <w:ind w:left="9372" w:hanging="360"/>
      </w:pPr>
      <w:rPr>
        <w:rFonts w:ascii="Symbol" w:hAnsi="Symbol" w:hint="default"/>
      </w:rPr>
    </w:lvl>
    <w:lvl w:ilvl="4" w:tplc="04100003" w:tentative="1">
      <w:start w:val="1"/>
      <w:numFmt w:val="bullet"/>
      <w:lvlText w:val="o"/>
      <w:lvlJc w:val="left"/>
      <w:pPr>
        <w:ind w:left="10092" w:hanging="360"/>
      </w:pPr>
      <w:rPr>
        <w:rFonts w:ascii="Courier New" w:hAnsi="Courier New" w:cs="Courier New" w:hint="default"/>
      </w:rPr>
    </w:lvl>
    <w:lvl w:ilvl="5" w:tplc="04100005" w:tentative="1">
      <w:start w:val="1"/>
      <w:numFmt w:val="bullet"/>
      <w:lvlText w:val=""/>
      <w:lvlJc w:val="left"/>
      <w:pPr>
        <w:ind w:left="10812" w:hanging="360"/>
      </w:pPr>
      <w:rPr>
        <w:rFonts w:ascii="Wingdings" w:hAnsi="Wingdings" w:hint="default"/>
      </w:rPr>
    </w:lvl>
    <w:lvl w:ilvl="6" w:tplc="04100001" w:tentative="1">
      <w:start w:val="1"/>
      <w:numFmt w:val="bullet"/>
      <w:lvlText w:val=""/>
      <w:lvlJc w:val="left"/>
      <w:pPr>
        <w:ind w:left="11532" w:hanging="360"/>
      </w:pPr>
      <w:rPr>
        <w:rFonts w:ascii="Symbol" w:hAnsi="Symbol" w:hint="default"/>
      </w:rPr>
    </w:lvl>
    <w:lvl w:ilvl="7" w:tplc="04100003" w:tentative="1">
      <w:start w:val="1"/>
      <w:numFmt w:val="bullet"/>
      <w:lvlText w:val="o"/>
      <w:lvlJc w:val="left"/>
      <w:pPr>
        <w:ind w:left="12252" w:hanging="360"/>
      </w:pPr>
      <w:rPr>
        <w:rFonts w:ascii="Courier New" w:hAnsi="Courier New" w:cs="Courier New" w:hint="default"/>
      </w:rPr>
    </w:lvl>
    <w:lvl w:ilvl="8" w:tplc="04100005" w:tentative="1">
      <w:start w:val="1"/>
      <w:numFmt w:val="bullet"/>
      <w:lvlText w:val=""/>
      <w:lvlJc w:val="left"/>
      <w:pPr>
        <w:ind w:left="12972" w:hanging="360"/>
      </w:pPr>
      <w:rPr>
        <w:rFonts w:ascii="Wingdings" w:hAnsi="Wingdings" w:hint="default"/>
      </w:rPr>
    </w:lvl>
  </w:abstractNum>
  <w:abstractNum w:abstractNumId="7" w15:restartNumberingAfterBreak="0">
    <w:nsid w:val="3FA4309D"/>
    <w:multiLevelType w:val="hybridMultilevel"/>
    <w:tmpl w:val="59E064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4E07E96"/>
    <w:multiLevelType w:val="hybridMultilevel"/>
    <w:tmpl w:val="426458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3E1B86"/>
    <w:multiLevelType w:val="hybridMultilevel"/>
    <w:tmpl w:val="164842BC"/>
    <w:lvl w:ilvl="0" w:tplc="5CE6819C">
      <w:start w:val="2"/>
      <w:numFmt w:val="bullet"/>
      <w:lvlText w:val="-"/>
      <w:lvlJc w:val="left"/>
      <w:pPr>
        <w:tabs>
          <w:tab w:val="num" w:pos="720"/>
        </w:tabs>
        <w:ind w:left="720" w:hanging="360"/>
      </w:pPr>
      <w:rPr>
        <w:rFonts w:ascii="Comic Sans MS" w:eastAsia="Times New Roman" w:hAnsi="Comic Sans MS" w:hint="default"/>
        <w:b w:val="0"/>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4441BE"/>
    <w:multiLevelType w:val="hybridMultilevel"/>
    <w:tmpl w:val="9CCA8C18"/>
    <w:lvl w:ilvl="0" w:tplc="04100017">
      <w:start w:val="1"/>
      <w:numFmt w:val="lowerLetter"/>
      <w:lvlText w:val="%1)"/>
      <w:lvlJc w:val="left"/>
      <w:pPr>
        <w:ind w:left="720" w:hanging="360"/>
      </w:pPr>
      <w:rPr>
        <w:rFonts w:hint="default"/>
      </w:rPr>
    </w:lvl>
    <w:lvl w:ilvl="1" w:tplc="002A90B8">
      <w:start w:val="1"/>
      <w:numFmt w:val="decimal"/>
      <w:lvlText w:val="%2)"/>
      <w:lvlJc w:val="left"/>
      <w:pPr>
        <w:ind w:left="2344"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9973229"/>
    <w:multiLevelType w:val="hybridMultilevel"/>
    <w:tmpl w:val="9E440B32"/>
    <w:lvl w:ilvl="0" w:tplc="5CE6819C">
      <w:start w:val="2"/>
      <w:numFmt w:val="bullet"/>
      <w:lvlText w:val="-"/>
      <w:lvlJc w:val="left"/>
      <w:pPr>
        <w:tabs>
          <w:tab w:val="num" w:pos="720"/>
        </w:tabs>
        <w:ind w:left="720" w:hanging="360"/>
      </w:pPr>
      <w:rPr>
        <w:rFonts w:ascii="Comic Sans MS" w:eastAsia="Times New Roman" w:hAnsi="Comic Sans MS" w:hint="default"/>
        <w:b w:val="0"/>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E84CC0"/>
    <w:multiLevelType w:val="hybridMultilevel"/>
    <w:tmpl w:val="F0CA15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FB267AD"/>
    <w:multiLevelType w:val="hybridMultilevel"/>
    <w:tmpl w:val="1CC2B06C"/>
    <w:lvl w:ilvl="0" w:tplc="04100011">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4" w15:restartNumberingAfterBreak="0">
    <w:nsid w:val="696A5C0D"/>
    <w:multiLevelType w:val="singleLevel"/>
    <w:tmpl w:val="04100017"/>
    <w:lvl w:ilvl="0">
      <w:start w:val="1"/>
      <w:numFmt w:val="lowerLetter"/>
      <w:lvlText w:val="%1)"/>
      <w:lvlJc w:val="left"/>
      <w:pPr>
        <w:tabs>
          <w:tab w:val="num" w:pos="360"/>
        </w:tabs>
        <w:ind w:left="360" w:hanging="360"/>
      </w:pPr>
    </w:lvl>
  </w:abstractNum>
  <w:abstractNum w:abstractNumId="15" w15:restartNumberingAfterBreak="0">
    <w:nsid w:val="73D0345D"/>
    <w:multiLevelType w:val="hybridMultilevel"/>
    <w:tmpl w:val="07F0D802"/>
    <w:lvl w:ilvl="0" w:tplc="5CE6819C">
      <w:start w:val="2"/>
      <w:numFmt w:val="bullet"/>
      <w:lvlText w:val="-"/>
      <w:lvlJc w:val="left"/>
      <w:pPr>
        <w:ind w:left="720" w:hanging="360"/>
      </w:pPr>
      <w:rPr>
        <w:rFonts w:ascii="Comic Sans MS" w:eastAsia="Times New Roman" w:hAnsi="Comic Sans MS" w:hint="default"/>
        <w:b w:val="0"/>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7C3509D"/>
    <w:multiLevelType w:val="hybridMultilevel"/>
    <w:tmpl w:val="D8605D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12"/>
  </w:num>
  <w:num w:numId="5">
    <w:abstractNumId w:val="16"/>
  </w:num>
  <w:num w:numId="6">
    <w:abstractNumId w:val="2"/>
  </w:num>
  <w:num w:numId="7">
    <w:abstractNumId w:val="10"/>
  </w:num>
  <w:num w:numId="8">
    <w:abstractNumId w:val="8"/>
  </w:num>
  <w:num w:numId="9">
    <w:abstractNumId w:val="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num>
  <w:num w:numId="12">
    <w:abstractNumId w:val="3"/>
  </w:num>
  <w:num w:numId="13">
    <w:abstractNumId w:val="6"/>
  </w:num>
  <w:num w:numId="14">
    <w:abstractNumId w:val="5"/>
  </w:num>
  <w:num w:numId="15">
    <w:abstractNumId w:val="11"/>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it-IT" w:vendorID="64" w:dllVersion="0" w:nlCheck="1" w:checkStyle="0"/>
  <w:activeWritingStyle w:appName="MSWord" w:lang="it-IT" w:vendorID="64" w:dllVersion="4096" w:nlCheck="1" w:checkStyle="0"/>
  <w:activeWritingStyle w:appName="MSWord" w:lang="en-US" w:vendorID="64" w:dllVersion="4096" w:nlCheck="1" w:checkStyle="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7C5"/>
    <w:rsid w:val="000049E8"/>
    <w:rsid w:val="00021130"/>
    <w:rsid w:val="00021990"/>
    <w:rsid w:val="000317BC"/>
    <w:rsid w:val="000404BE"/>
    <w:rsid w:val="000413A2"/>
    <w:rsid w:val="000433BC"/>
    <w:rsid w:val="000500DB"/>
    <w:rsid w:val="0005209B"/>
    <w:rsid w:val="00057471"/>
    <w:rsid w:val="000778F8"/>
    <w:rsid w:val="00087D68"/>
    <w:rsid w:val="000A0512"/>
    <w:rsid w:val="000C022B"/>
    <w:rsid w:val="000E107C"/>
    <w:rsid w:val="000E6FF5"/>
    <w:rsid w:val="000E7D02"/>
    <w:rsid w:val="000F34F4"/>
    <w:rsid w:val="000F506A"/>
    <w:rsid w:val="000F761F"/>
    <w:rsid w:val="00102095"/>
    <w:rsid w:val="00104318"/>
    <w:rsid w:val="0012600F"/>
    <w:rsid w:val="0013097B"/>
    <w:rsid w:val="00132003"/>
    <w:rsid w:val="00147F39"/>
    <w:rsid w:val="001608DB"/>
    <w:rsid w:val="00161D38"/>
    <w:rsid w:val="001655E7"/>
    <w:rsid w:val="00170D1D"/>
    <w:rsid w:val="001802C6"/>
    <w:rsid w:val="001945E8"/>
    <w:rsid w:val="001A4310"/>
    <w:rsid w:val="001A7D98"/>
    <w:rsid w:val="001D13B8"/>
    <w:rsid w:val="001D44C7"/>
    <w:rsid w:val="00211D40"/>
    <w:rsid w:val="002158AE"/>
    <w:rsid w:val="00220914"/>
    <w:rsid w:val="00221FB5"/>
    <w:rsid w:val="002242B8"/>
    <w:rsid w:val="00231782"/>
    <w:rsid w:val="00237B7B"/>
    <w:rsid w:val="0024146A"/>
    <w:rsid w:val="00260B63"/>
    <w:rsid w:val="00264EE7"/>
    <w:rsid w:val="002916B6"/>
    <w:rsid w:val="0029325A"/>
    <w:rsid w:val="00294D3B"/>
    <w:rsid w:val="002950C5"/>
    <w:rsid w:val="002A0C49"/>
    <w:rsid w:val="002A1EA2"/>
    <w:rsid w:val="002C1030"/>
    <w:rsid w:val="002D0931"/>
    <w:rsid w:val="002D1BE0"/>
    <w:rsid w:val="002E14F3"/>
    <w:rsid w:val="002E718A"/>
    <w:rsid w:val="002F2937"/>
    <w:rsid w:val="0031440C"/>
    <w:rsid w:val="00315099"/>
    <w:rsid w:val="00317A28"/>
    <w:rsid w:val="00324A14"/>
    <w:rsid w:val="00345C61"/>
    <w:rsid w:val="00346E6B"/>
    <w:rsid w:val="00351660"/>
    <w:rsid w:val="00353363"/>
    <w:rsid w:val="00354484"/>
    <w:rsid w:val="00364D2D"/>
    <w:rsid w:val="003725A6"/>
    <w:rsid w:val="003904A2"/>
    <w:rsid w:val="003C356D"/>
    <w:rsid w:val="003E01C4"/>
    <w:rsid w:val="003F225F"/>
    <w:rsid w:val="003F516C"/>
    <w:rsid w:val="00400370"/>
    <w:rsid w:val="00405835"/>
    <w:rsid w:val="00427783"/>
    <w:rsid w:val="0043447F"/>
    <w:rsid w:val="00440352"/>
    <w:rsid w:val="004409CF"/>
    <w:rsid w:val="004425CB"/>
    <w:rsid w:val="0044436F"/>
    <w:rsid w:val="00453180"/>
    <w:rsid w:val="00465BB2"/>
    <w:rsid w:val="00466AA6"/>
    <w:rsid w:val="004733D2"/>
    <w:rsid w:val="004736FB"/>
    <w:rsid w:val="00473709"/>
    <w:rsid w:val="00473754"/>
    <w:rsid w:val="00473BAA"/>
    <w:rsid w:val="0049412E"/>
    <w:rsid w:val="004948C2"/>
    <w:rsid w:val="00495879"/>
    <w:rsid w:val="00497568"/>
    <w:rsid w:val="004A5403"/>
    <w:rsid w:val="004C0817"/>
    <w:rsid w:val="004C3BD3"/>
    <w:rsid w:val="004C630E"/>
    <w:rsid w:val="004D020B"/>
    <w:rsid w:val="004D0D16"/>
    <w:rsid w:val="004D0D25"/>
    <w:rsid w:val="004D28B8"/>
    <w:rsid w:val="004D7554"/>
    <w:rsid w:val="004E57D8"/>
    <w:rsid w:val="005131CE"/>
    <w:rsid w:val="00513DAF"/>
    <w:rsid w:val="005148C3"/>
    <w:rsid w:val="00514B37"/>
    <w:rsid w:val="00527DF3"/>
    <w:rsid w:val="00535874"/>
    <w:rsid w:val="00536EA9"/>
    <w:rsid w:val="005417C2"/>
    <w:rsid w:val="00546716"/>
    <w:rsid w:val="0055737F"/>
    <w:rsid w:val="0056179F"/>
    <w:rsid w:val="005643A2"/>
    <w:rsid w:val="005718CE"/>
    <w:rsid w:val="005719DF"/>
    <w:rsid w:val="00575FAA"/>
    <w:rsid w:val="005940B3"/>
    <w:rsid w:val="00595F3A"/>
    <w:rsid w:val="005A3E3C"/>
    <w:rsid w:val="005B04CE"/>
    <w:rsid w:val="005D5EA9"/>
    <w:rsid w:val="005E2A9D"/>
    <w:rsid w:val="005E300E"/>
    <w:rsid w:val="005E3432"/>
    <w:rsid w:val="005E6E3B"/>
    <w:rsid w:val="005F1CB6"/>
    <w:rsid w:val="005F3967"/>
    <w:rsid w:val="00622A67"/>
    <w:rsid w:val="00623690"/>
    <w:rsid w:val="006348E8"/>
    <w:rsid w:val="00640D92"/>
    <w:rsid w:val="0065615C"/>
    <w:rsid w:val="00661443"/>
    <w:rsid w:val="00690F94"/>
    <w:rsid w:val="00696032"/>
    <w:rsid w:val="006A2FC4"/>
    <w:rsid w:val="006A4AB3"/>
    <w:rsid w:val="006B102D"/>
    <w:rsid w:val="006B4F74"/>
    <w:rsid w:val="006B5CF1"/>
    <w:rsid w:val="006B777D"/>
    <w:rsid w:val="006C29F2"/>
    <w:rsid w:val="006F165E"/>
    <w:rsid w:val="006F2233"/>
    <w:rsid w:val="006F35AE"/>
    <w:rsid w:val="006F3B82"/>
    <w:rsid w:val="00702A34"/>
    <w:rsid w:val="00704C14"/>
    <w:rsid w:val="00716CFD"/>
    <w:rsid w:val="00722550"/>
    <w:rsid w:val="00722603"/>
    <w:rsid w:val="00730B94"/>
    <w:rsid w:val="00743FC0"/>
    <w:rsid w:val="00746400"/>
    <w:rsid w:val="00764804"/>
    <w:rsid w:val="00765D34"/>
    <w:rsid w:val="007700FA"/>
    <w:rsid w:val="007831BB"/>
    <w:rsid w:val="00783549"/>
    <w:rsid w:val="00784314"/>
    <w:rsid w:val="00792DEC"/>
    <w:rsid w:val="007942DD"/>
    <w:rsid w:val="00794867"/>
    <w:rsid w:val="007A1BA8"/>
    <w:rsid w:val="007B33F5"/>
    <w:rsid w:val="007D0FDB"/>
    <w:rsid w:val="007D4CF1"/>
    <w:rsid w:val="007D72E7"/>
    <w:rsid w:val="007E24C2"/>
    <w:rsid w:val="007E37A0"/>
    <w:rsid w:val="007E4ED3"/>
    <w:rsid w:val="007F6308"/>
    <w:rsid w:val="0080159C"/>
    <w:rsid w:val="008067C9"/>
    <w:rsid w:val="008137B1"/>
    <w:rsid w:val="0081624A"/>
    <w:rsid w:val="0082044A"/>
    <w:rsid w:val="008238D1"/>
    <w:rsid w:val="0083546B"/>
    <w:rsid w:val="0084406A"/>
    <w:rsid w:val="00861D97"/>
    <w:rsid w:val="0087369A"/>
    <w:rsid w:val="0088497B"/>
    <w:rsid w:val="00887013"/>
    <w:rsid w:val="008D3E5D"/>
    <w:rsid w:val="008E064E"/>
    <w:rsid w:val="008E18C0"/>
    <w:rsid w:val="008E24B8"/>
    <w:rsid w:val="008F63CF"/>
    <w:rsid w:val="00905962"/>
    <w:rsid w:val="00925220"/>
    <w:rsid w:val="009252B6"/>
    <w:rsid w:val="00927961"/>
    <w:rsid w:val="00935EC2"/>
    <w:rsid w:val="009400A9"/>
    <w:rsid w:val="0094280D"/>
    <w:rsid w:val="0094720B"/>
    <w:rsid w:val="0097796B"/>
    <w:rsid w:val="00982094"/>
    <w:rsid w:val="00985684"/>
    <w:rsid w:val="00994ADA"/>
    <w:rsid w:val="009A2E1B"/>
    <w:rsid w:val="009A6042"/>
    <w:rsid w:val="009B46D3"/>
    <w:rsid w:val="009C1E0C"/>
    <w:rsid w:val="009C48FD"/>
    <w:rsid w:val="009E6E84"/>
    <w:rsid w:val="009F0AF3"/>
    <w:rsid w:val="009F47C5"/>
    <w:rsid w:val="009F66E9"/>
    <w:rsid w:val="009F6A84"/>
    <w:rsid w:val="009F78F2"/>
    <w:rsid w:val="00A008B8"/>
    <w:rsid w:val="00A070F8"/>
    <w:rsid w:val="00A11510"/>
    <w:rsid w:val="00A2548E"/>
    <w:rsid w:val="00A30A96"/>
    <w:rsid w:val="00A3235A"/>
    <w:rsid w:val="00A410FB"/>
    <w:rsid w:val="00A4626D"/>
    <w:rsid w:val="00A579CE"/>
    <w:rsid w:val="00A61C2A"/>
    <w:rsid w:val="00A63C9B"/>
    <w:rsid w:val="00A65310"/>
    <w:rsid w:val="00A71A9A"/>
    <w:rsid w:val="00A7301E"/>
    <w:rsid w:val="00A82228"/>
    <w:rsid w:val="00A901C9"/>
    <w:rsid w:val="00A93B02"/>
    <w:rsid w:val="00AA570F"/>
    <w:rsid w:val="00AB38BC"/>
    <w:rsid w:val="00AB5DC2"/>
    <w:rsid w:val="00AC100B"/>
    <w:rsid w:val="00AC70B3"/>
    <w:rsid w:val="00AE1730"/>
    <w:rsid w:val="00B02A6C"/>
    <w:rsid w:val="00B03F05"/>
    <w:rsid w:val="00B048E1"/>
    <w:rsid w:val="00B052D3"/>
    <w:rsid w:val="00B11CB7"/>
    <w:rsid w:val="00B20106"/>
    <w:rsid w:val="00B20851"/>
    <w:rsid w:val="00B22A4C"/>
    <w:rsid w:val="00B35AC8"/>
    <w:rsid w:val="00B520B6"/>
    <w:rsid w:val="00B6023D"/>
    <w:rsid w:val="00B646C7"/>
    <w:rsid w:val="00B64FEF"/>
    <w:rsid w:val="00B72C48"/>
    <w:rsid w:val="00B87A2B"/>
    <w:rsid w:val="00B907EC"/>
    <w:rsid w:val="00BA04DA"/>
    <w:rsid w:val="00BA1256"/>
    <w:rsid w:val="00BB0A99"/>
    <w:rsid w:val="00BB7492"/>
    <w:rsid w:val="00BC2139"/>
    <w:rsid w:val="00BC5EB0"/>
    <w:rsid w:val="00BC6C00"/>
    <w:rsid w:val="00BF1E5D"/>
    <w:rsid w:val="00C043B3"/>
    <w:rsid w:val="00C13CE0"/>
    <w:rsid w:val="00C34928"/>
    <w:rsid w:val="00C37A8C"/>
    <w:rsid w:val="00C50430"/>
    <w:rsid w:val="00C5304E"/>
    <w:rsid w:val="00C55317"/>
    <w:rsid w:val="00C63F55"/>
    <w:rsid w:val="00C76181"/>
    <w:rsid w:val="00CA6C54"/>
    <w:rsid w:val="00CB3B60"/>
    <w:rsid w:val="00CD1CB2"/>
    <w:rsid w:val="00CE4F87"/>
    <w:rsid w:val="00CF1441"/>
    <w:rsid w:val="00D42FBD"/>
    <w:rsid w:val="00D72441"/>
    <w:rsid w:val="00D7556C"/>
    <w:rsid w:val="00D771EF"/>
    <w:rsid w:val="00D8447C"/>
    <w:rsid w:val="00D86907"/>
    <w:rsid w:val="00D93406"/>
    <w:rsid w:val="00D95079"/>
    <w:rsid w:val="00DA0DDF"/>
    <w:rsid w:val="00DA2D66"/>
    <w:rsid w:val="00DB0DC0"/>
    <w:rsid w:val="00DB2CBB"/>
    <w:rsid w:val="00DB34A7"/>
    <w:rsid w:val="00DB788F"/>
    <w:rsid w:val="00DC5474"/>
    <w:rsid w:val="00DD34F4"/>
    <w:rsid w:val="00DD6065"/>
    <w:rsid w:val="00DD6ED5"/>
    <w:rsid w:val="00DE40C0"/>
    <w:rsid w:val="00DE6D03"/>
    <w:rsid w:val="00DF009A"/>
    <w:rsid w:val="00E00B33"/>
    <w:rsid w:val="00E33E77"/>
    <w:rsid w:val="00E3412B"/>
    <w:rsid w:val="00E36862"/>
    <w:rsid w:val="00E45B20"/>
    <w:rsid w:val="00E65415"/>
    <w:rsid w:val="00E8149B"/>
    <w:rsid w:val="00E90481"/>
    <w:rsid w:val="00E95D5E"/>
    <w:rsid w:val="00EA2EF3"/>
    <w:rsid w:val="00EB7057"/>
    <w:rsid w:val="00EB70A8"/>
    <w:rsid w:val="00EC205B"/>
    <w:rsid w:val="00ED0AEC"/>
    <w:rsid w:val="00ED44A0"/>
    <w:rsid w:val="00EE3CF7"/>
    <w:rsid w:val="00F10A5A"/>
    <w:rsid w:val="00F127C1"/>
    <w:rsid w:val="00F13869"/>
    <w:rsid w:val="00F209F6"/>
    <w:rsid w:val="00F44044"/>
    <w:rsid w:val="00F548D8"/>
    <w:rsid w:val="00F55406"/>
    <w:rsid w:val="00F60E81"/>
    <w:rsid w:val="00F6522F"/>
    <w:rsid w:val="00F7114C"/>
    <w:rsid w:val="00FA5476"/>
    <w:rsid w:val="00FB4140"/>
    <w:rsid w:val="00FD4F2B"/>
    <w:rsid w:val="00FE0D49"/>
    <w:rsid w:val="00FE7217"/>
    <w:rsid w:val="00FF21FB"/>
    <w:rsid w:val="00FF5D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BBE69"/>
  <w15:docId w15:val="{20BF6EDC-234F-4C21-A513-B85BEA366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6C5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95D5E"/>
    <w:rPr>
      <w:rFonts w:ascii="Segoe UI" w:eastAsiaTheme="minorHAnsi" w:hAnsi="Segoe UI" w:cs="Segoe UI"/>
      <w:sz w:val="18"/>
      <w:szCs w:val="18"/>
      <w:lang w:eastAsia="en-US"/>
    </w:rPr>
  </w:style>
  <w:style w:type="character" w:customStyle="1" w:styleId="TestofumettoCarattere">
    <w:name w:val="Testo fumetto Carattere"/>
    <w:basedOn w:val="Carpredefinitoparagrafo"/>
    <w:link w:val="Testofumetto"/>
    <w:uiPriority w:val="99"/>
    <w:semiHidden/>
    <w:rsid w:val="00E95D5E"/>
    <w:rPr>
      <w:rFonts w:ascii="Segoe UI" w:hAnsi="Segoe UI" w:cs="Segoe UI"/>
      <w:sz w:val="18"/>
      <w:szCs w:val="18"/>
    </w:rPr>
  </w:style>
  <w:style w:type="table" w:styleId="Grigliatabella">
    <w:name w:val="Table Grid"/>
    <w:basedOn w:val="Tabellanormale"/>
    <w:uiPriority w:val="39"/>
    <w:rsid w:val="00231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4C3BD3"/>
    <w:pPr>
      <w:spacing w:before="100" w:beforeAutospacing="1" w:after="100" w:afterAutospacing="1"/>
    </w:pPr>
    <w:rPr>
      <w:rFonts w:eastAsiaTheme="minorHAnsi"/>
    </w:rPr>
  </w:style>
  <w:style w:type="paragraph" w:styleId="Paragrafoelenco">
    <w:name w:val="List Paragraph"/>
    <w:basedOn w:val="Normale"/>
    <w:uiPriority w:val="34"/>
    <w:qFormat/>
    <w:rsid w:val="00A93B02"/>
    <w:pPr>
      <w:spacing w:after="160" w:line="259" w:lineRule="auto"/>
      <w:ind w:left="720"/>
      <w:contextualSpacing/>
    </w:pPr>
    <w:rPr>
      <w:rFonts w:asciiTheme="minorHAnsi" w:eastAsiaTheme="minorHAnsi" w:hAnsiTheme="minorHAnsi" w:cstheme="minorBidi"/>
      <w:sz w:val="22"/>
      <w:szCs w:val="22"/>
      <w:lang w:eastAsia="en-US"/>
    </w:rPr>
  </w:style>
  <w:style w:type="paragraph" w:styleId="Pidipagina">
    <w:name w:val="footer"/>
    <w:basedOn w:val="Normale"/>
    <w:link w:val="PidipaginaCarattere"/>
    <w:uiPriority w:val="99"/>
    <w:unhideWhenUsed/>
    <w:rsid w:val="00985684"/>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985684"/>
  </w:style>
  <w:style w:type="character" w:styleId="Numeropagina">
    <w:name w:val="page number"/>
    <w:basedOn w:val="Carpredefinitoparagrafo"/>
    <w:uiPriority w:val="99"/>
    <w:semiHidden/>
    <w:unhideWhenUsed/>
    <w:rsid w:val="00985684"/>
  </w:style>
  <w:style w:type="character" w:styleId="Collegamentoipertestuale">
    <w:name w:val="Hyperlink"/>
    <w:rsid w:val="005E3432"/>
    <w:rPr>
      <w:color w:val="0000FF"/>
      <w:u w:val="single"/>
    </w:rPr>
  </w:style>
  <w:style w:type="paragraph" w:styleId="Intestazione">
    <w:name w:val="header"/>
    <w:basedOn w:val="Normale"/>
    <w:link w:val="IntestazioneCarattere"/>
    <w:uiPriority w:val="99"/>
    <w:unhideWhenUsed/>
    <w:rsid w:val="006F165E"/>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6F165E"/>
  </w:style>
  <w:style w:type="paragraph" w:customStyle="1" w:styleId="Default">
    <w:name w:val="Default"/>
    <w:rsid w:val="00FF5D7E"/>
    <w:pPr>
      <w:autoSpaceDE w:val="0"/>
      <w:autoSpaceDN w:val="0"/>
      <w:adjustRightInd w:val="0"/>
      <w:spacing w:after="0" w:line="240" w:lineRule="auto"/>
    </w:pPr>
    <w:rPr>
      <w:rFonts w:ascii="Times New Roman" w:hAnsi="Times New Roman" w:cs="Times New Roman"/>
      <w:color w:val="000000"/>
      <w:sz w:val="24"/>
      <w:szCs w:val="24"/>
    </w:rPr>
  </w:style>
  <w:style w:type="paragraph" w:styleId="Corpodeltesto2">
    <w:name w:val="Body Text 2"/>
    <w:basedOn w:val="Normale"/>
    <w:link w:val="Corpodeltesto2Carattere"/>
    <w:semiHidden/>
    <w:rsid w:val="00CA6C54"/>
    <w:pPr>
      <w:jc w:val="both"/>
    </w:pPr>
    <w:rPr>
      <w:sz w:val="28"/>
    </w:rPr>
  </w:style>
  <w:style w:type="character" w:customStyle="1" w:styleId="Corpodeltesto2Carattere">
    <w:name w:val="Corpo del testo 2 Carattere"/>
    <w:basedOn w:val="Carpredefinitoparagrafo"/>
    <w:link w:val="Corpodeltesto2"/>
    <w:semiHidden/>
    <w:rsid w:val="00CA6C54"/>
    <w:rPr>
      <w:rFonts w:ascii="Times New Roman" w:eastAsia="Times New Roman" w:hAnsi="Times New Roman" w:cs="Times New Roman"/>
      <w:sz w:val="28"/>
      <w:szCs w:val="24"/>
      <w:lang w:eastAsia="it-IT"/>
    </w:rPr>
  </w:style>
  <w:style w:type="paragraph" w:customStyle="1" w:styleId="Style1">
    <w:name w:val="Style 1"/>
    <w:basedOn w:val="Normale"/>
    <w:uiPriority w:val="99"/>
    <w:rsid w:val="009C48FD"/>
    <w:pPr>
      <w:widowControl w:val="0"/>
      <w:autoSpaceDE w:val="0"/>
      <w:autoSpaceDN w:val="0"/>
      <w:adjustRightInd w:val="0"/>
    </w:pPr>
    <w:rPr>
      <w:sz w:val="20"/>
      <w:szCs w:val="20"/>
    </w:rPr>
  </w:style>
  <w:style w:type="character" w:customStyle="1" w:styleId="CharacterStyle2">
    <w:name w:val="Character Style 2"/>
    <w:uiPriority w:val="99"/>
    <w:rsid w:val="009C48F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746901">
      <w:bodyDiv w:val="1"/>
      <w:marLeft w:val="0"/>
      <w:marRight w:val="0"/>
      <w:marTop w:val="0"/>
      <w:marBottom w:val="0"/>
      <w:divBdr>
        <w:top w:val="none" w:sz="0" w:space="0" w:color="auto"/>
        <w:left w:val="none" w:sz="0" w:space="0" w:color="auto"/>
        <w:bottom w:val="none" w:sz="0" w:space="0" w:color="auto"/>
        <w:right w:val="none" w:sz="0" w:space="0" w:color="auto"/>
      </w:divBdr>
    </w:div>
    <w:div w:id="650862777">
      <w:bodyDiv w:val="1"/>
      <w:marLeft w:val="0"/>
      <w:marRight w:val="0"/>
      <w:marTop w:val="0"/>
      <w:marBottom w:val="0"/>
      <w:divBdr>
        <w:top w:val="none" w:sz="0" w:space="0" w:color="auto"/>
        <w:left w:val="none" w:sz="0" w:space="0" w:color="auto"/>
        <w:bottom w:val="none" w:sz="0" w:space="0" w:color="auto"/>
        <w:right w:val="none" w:sz="0" w:space="0" w:color="auto"/>
      </w:divBdr>
      <w:divsChild>
        <w:div w:id="1410925072">
          <w:marLeft w:val="0"/>
          <w:marRight w:val="0"/>
          <w:marTop w:val="0"/>
          <w:marBottom w:val="0"/>
          <w:divBdr>
            <w:top w:val="none" w:sz="0" w:space="0" w:color="auto"/>
            <w:left w:val="none" w:sz="0" w:space="0" w:color="auto"/>
            <w:bottom w:val="none" w:sz="0" w:space="0" w:color="auto"/>
            <w:right w:val="none" w:sz="0" w:space="0" w:color="auto"/>
          </w:divBdr>
          <w:divsChild>
            <w:div w:id="467363703">
              <w:marLeft w:val="0"/>
              <w:marRight w:val="0"/>
              <w:marTop w:val="0"/>
              <w:marBottom w:val="0"/>
              <w:divBdr>
                <w:top w:val="none" w:sz="0" w:space="0" w:color="auto"/>
                <w:left w:val="none" w:sz="0" w:space="0" w:color="auto"/>
                <w:bottom w:val="none" w:sz="0" w:space="0" w:color="auto"/>
                <w:right w:val="none" w:sz="0" w:space="0" w:color="auto"/>
              </w:divBdr>
              <w:divsChild>
                <w:div w:id="188648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42442">
      <w:bodyDiv w:val="1"/>
      <w:marLeft w:val="0"/>
      <w:marRight w:val="0"/>
      <w:marTop w:val="0"/>
      <w:marBottom w:val="0"/>
      <w:divBdr>
        <w:top w:val="none" w:sz="0" w:space="0" w:color="auto"/>
        <w:left w:val="none" w:sz="0" w:space="0" w:color="auto"/>
        <w:bottom w:val="none" w:sz="0" w:space="0" w:color="auto"/>
        <w:right w:val="none" w:sz="0" w:space="0" w:color="auto"/>
      </w:divBdr>
    </w:div>
    <w:div w:id="687097524">
      <w:bodyDiv w:val="1"/>
      <w:marLeft w:val="0"/>
      <w:marRight w:val="0"/>
      <w:marTop w:val="0"/>
      <w:marBottom w:val="0"/>
      <w:divBdr>
        <w:top w:val="none" w:sz="0" w:space="0" w:color="auto"/>
        <w:left w:val="none" w:sz="0" w:space="0" w:color="auto"/>
        <w:bottom w:val="none" w:sz="0" w:space="0" w:color="auto"/>
        <w:right w:val="none" w:sz="0" w:space="0" w:color="auto"/>
      </w:divBdr>
      <w:divsChild>
        <w:div w:id="271473825">
          <w:marLeft w:val="0"/>
          <w:marRight w:val="0"/>
          <w:marTop w:val="0"/>
          <w:marBottom w:val="0"/>
          <w:divBdr>
            <w:top w:val="none" w:sz="0" w:space="0" w:color="auto"/>
            <w:left w:val="none" w:sz="0" w:space="0" w:color="auto"/>
            <w:bottom w:val="none" w:sz="0" w:space="0" w:color="auto"/>
            <w:right w:val="none" w:sz="0" w:space="0" w:color="auto"/>
          </w:divBdr>
          <w:divsChild>
            <w:div w:id="629474795">
              <w:marLeft w:val="0"/>
              <w:marRight w:val="0"/>
              <w:marTop w:val="0"/>
              <w:marBottom w:val="0"/>
              <w:divBdr>
                <w:top w:val="none" w:sz="0" w:space="0" w:color="auto"/>
                <w:left w:val="none" w:sz="0" w:space="0" w:color="auto"/>
                <w:bottom w:val="none" w:sz="0" w:space="0" w:color="auto"/>
                <w:right w:val="none" w:sz="0" w:space="0" w:color="auto"/>
              </w:divBdr>
              <w:divsChild>
                <w:div w:id="18308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35808">
      <w:bodyDiv w:val="1"/>
      <w:marLeft w:val="0"/>
      <w:marRight w:val="0"/>
      <w:marTop w:val="0"/>
      <w:marBottom w:val="0"/>
      <w:divBdr>
        <w:top w:val="none" w:sz="0" w:space="0" w:color="auto"/>
        <w:left w:val="none" w:sz="0" w:space="0" w:color="auto"/>
        <w:bottom w:val="none" w:sz="0" w:space="0" w:color="auto"/>
        <w:right w:val="none" w:sz="0" w:space="0" w:color="auto"/>
      </w:divBdr>
      <w:divsChild>
        <w:div w:id="1470052704">
          <w:marLeft w:val="0"/>
          <w:marRight w:val="0"/>
          <w:marTop w:val="0"/>
          <w:marBottom w:val="0"/>
          <w:divBdr>
            <w:top w:val="none" w:sz="0" w:space="0" w:color="auto"/>
            <w:left w:val="none" w:sz="0" w:space="0" w:color="auto"/>
            <w:bottom w:val="none" w:sz="0" w:space="0" w:color="auto"/>
            <w:right w:val="none" w:sz="0" w:space="0" w:color="auto"/>
          </w:divBdr>
          <w:divsChild>
            <w:div w:id="1340504882">
              <w:marLeft w:val="0"/>
              <w:marRight w:val="0"/>
              <w:marTop w:val="0"/>
              <w:marBottom w:val="0"/>
              <w:divBdr>
                <w:top w:val="none" w:sz="0" w:space="0" w:color="auto"/>
                <w:left w:val="none" w:sz="0" w:space="0" w:color="auto"/>
                <w:bottom w:val="none" w:sz="0" w:space="0" w:color="auto"/>
                <w:right w:val="none" w:sz="0" w:space="0" w:color="auto"/>
              </w:divBdr>
              <w:divsChild>
                <w:div w:id="13114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15128">
      <w:bodyDiv w:val="1"/>
      <w:marLeft w:val="0"/>
      <w:marRight w:val="0"/>
      <w:marTop w:val="0"/>
      <w:marBottom w:val="0"/>
      <w:divBdr>
        <w:top w:val="none" w:sz="0" w:space="0" w:color="auto"/>
        <w:left w:val="none" w:sz="0" w:space="0" w:color="auto"/>
        <w:bottom w:val="none" w:sz="0" w:space="0" w:color="auto"/>
        <w:right w:val="none" w:sz="0" w:space="0" w:color="auto"/>
      </w:divBdr>
      <w:divsChild>
        <w:div w:id="1587377048">
          <w:marLeft w:val="0"/>
          <w:marRight w:val="0"/>
          <w:marTop w:val="0"/>
          <w:marBottom w:val="0"/>
          <w:divBdr>
            <w:top w:val="none" w:sz="0" w:space="0" w:color="auto"/>
            <w:left w:val="none" w:sz="0" w:space="0" w:color="auto"/>
            <w:bottom w:val="none" w:sz="0" w:space="0" w:color="auto"/>
            <w:right w:val="none" w:sz="0" w:space="0" w:color="auto"/>
          </w:divBdr>
          <w:divsChild>
            <w:div w:id="381830491">
              <w:marLeft w:val="0"/>
              <w:marRight w:val="0"/>
              <w:marTop w:val="0"/>
              <w:marBottom w:val="0"/>
              <w:divBdr>
                <w:top w:val="none" w:sz="0" w:space="0" w:color="auto"/>
                <w:left w:val="none" w:sz="0" w:space="0" w:color="auto"/>
                <w:bottom w:val="none" w:sz="0" w:space="0" w:color="auto"/>
                <w:right w:val="none" w:sz="0" w:space="0" w:color="auto"/>
              </w:divBdr>
              <w:divsChild>
                <w:div w:id="17333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20548">
      <w:bodyDiv w:val="1"/>
      <w:marLeft w:val="0"/>
      <w:marRight w:val="0"/>
      <w:marTop w:val="0"/>
      <w:marBottom w:val="0"/>
      <w:divBdr>
        <w:top w:val="none" w:sz="0" w:space="0" w:color="auto"/>
        <w:left w:val="none" w:sz="0" w:space="0" w:color="auto"/>
        <w:bottom w:val="none" w:sz="0" w:space="0" w:color="auto"/>
        <w:right w:val="none" w:sz="0" w:space="0" w:color="auto"/>
      </w:divBdr>
      <w:divsChild>
        <w:div w:id="1084107420">
          <w:marLeft w:val="0"/>
          <w:marRight w:val="0"/>
          <w:marTop w:val="0"/>
          <w:marBottom w:val="0"/>
          <w:divBdr>
            <w:top w:val="none" w:sz="0" w:space="0" w:color="auto"/>
            <w:left w:val="none" w:sz="0" w:space="0" w:color="auto"/>
            <w:bottom w:val="none" w:sz="0" w:space="0" w:color="auto"/>
            <w:right w:val="none" w:sz="0" w:space="0" w:color="auto"/>
          </w:divBdr>
          <w:divsChild>
            <w:div w:id="1607612401">
              <w:marLeft w:val="0"/>
              <w:marRight w:val="0"/>
              <w:marTop w:val="0"/>
              <w:marBottom w:val="0"/>
              <w:divBdr>
                <w:top w:val="none" w:sz="0" w:space="0" w:color="auto"/>
                <w:left w:val="none" w:sz="0" w:space="0" w:color="auto"/>
                <w:bottom w:val="none" w:sz="0" w:space="0" w:color="auto"/>
                <w:right w:val="none" w:sz="0" w:space="0" w:color="auto"/>
              </w:divBdr>
              <w:divsChild>
                <w:div w:id="6682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87645">
      <w:bodyDiv w:val="1"/>
      <w:marLeft w:val="0"/>
      <w:marRight w:val="0"/>
      <w:marTop w:val="0"/>
      <w:marBottom w:val="0"/>
      <w:divBdr>
        <w:top w:val="none" w:sz="0" w:space="0" w:color="auto"/>
        <w:left w:val="none" w:sz="0" w:space="0" w:color="auto"/>
        <w:bottom w:val="none" w:sz="0" w:space="0" w:color="auto"/>
        <w:right w:val="none" w:sz="0" w:space="0" w:color="auto"/>
      </w:divBdr>
    </w:div>
    <w:div w:id="1586299742">
      <w:bodyDiv w:val="1"/>
      <w:marLeft w:val="0"/>
      <w:marRight w:val="0"/>
      <w:marTop w:val="0"/>
      <w:marBottom w:val="0"/>
      <w:divBdr>
        <w:top w:val="none" w:sz="0" w:space="0" w:color="auto"/>
        <w:left w:val="none" w:sz="0" w:space="0" w:color="auto"/>
        <w:bottom w:val="none" w:sz="0" w:space="0" w:color="auto"/>
        <w:right w:val="none" w:sz="0" w:space="0" w:color="auto"/>
      </w:divBdr>
      <w:divsChild>
        <w:div w:id="1187719634">
          <w:marLeft w:val="0"/>
          <w:marRight w:val="0"/>
          <w:marTop w:val="0"/>
          <w:marBottom w:val="0"/>
          <w:divBdr>
            <w:top w:val="none" w:sz="0" w:space="0" w:color="auto"/>
            <w:left w:val="none" w:sz="0" w:space="0" w:color="auto"/>
            <w:bottom w:val="none" w:sz="0" w:space="0" w:color="auto"/>
            <w:right w:val="none" w:sz="0" w:space="0" w:color="auto"/>
          </w:divBdr>
          <w:divsChild>
            <w:div w:id="487985338">
              <w:marLeft w:val="0"/>
              <w:marRight w:val="0"/>
              <w:marTop w:val="0"/>
              <w:marBottom w:val="0"/>
              <w:divBdr>
                <w:top w:val="none" w:sz="0" w:space="0" w:color="auto"/>
                <w:left w:val="none" w:sz="0" w:space="0" w:color="auto"/>
                <w:bottom w:val="none" w:sz="0" w:space="0" w:color="auto"/>
                <w:right w:val="none" w:sz="0" w:space="0" w:color="auto"/>
              </w:divBdr>
              <w:divsChild>
                <w:div w:id="38452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28804">
      <w:bodyDiv w:val="1"/>
      <w:marLeft w:val="0"/>
      <w:marRight w:val="0"/>
      <w:marTop w:val="0"/>
      <w:marBottom w:val="0"/>
      <w:divBdr>
        <w:top w:val="none" w:sz="0" w:space="0" w:color="auto"/>
        <w:left w:val="none" w:sz="0" w:space="0" w:color="auto"/>
        <w:bottom w:val="none" w:sz="0" w:space="0" w:color="auto"/>
        <w:right w:val="none" w:sz="0" w:space="0" w:color="auto"/>
      </w:divBdr>
      <w:divsChild>
        <w:div w:id="1601984034">
          <w:marLeft w:val="0"/>
          <w:marRight w:val="0"/>
          <w:marTop w:val="0"/>
          <w:marBottom w:val="0"/>
          <w:divBdr>
            <w:top w:val="none" w:sz="0" w:space="0" w:color="auto"/>
            <w:left w:val="none" w:sz="0" w:space="0" w:color="auto"/>
            <w:bottom w:val="none" w:sz="0" w:space="0" w:color="auto"/>
            <w:right w:val="none" w:sz="0" w:space="0" w:color="auto"/>
          </w:divBdr>
          <w:divsChild>
            <w:div w:id="1975911630">
              <w:marLeft w:val="0"/>
              <w:marRight w:val="0"/>
              <w:marTop w:val="0"/>
              <w:marBottom w:val="0"/>
              <w:divBdr>
                <w:top w:val="none" w:sz="0" w:space="0" w:color="auto"/>
                <w:left w:val="none" w:sz="0" w:space="0" w:color="auto"/>
                <w:bottom w:val="none" w:sz="0" w:space="0" w:color="auto"/>
                <w:right w:val="none" w:sz="0" w:space="0" w:color="auto"/>
              </w:divBdr>
              <w:divsChild>
                <w:div w:id="165618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72705">
      <w:bodyDiv w:val="1"/>
      <w:marLeft w:val="0"/>
      <w:marRight w:val="0"/>
      <w:marTop w:val="0"/>
      <w:marBottom w:val="0"/>
      <w:divBdr>
        <w:top w:val="none" w:sz="0" w:space="0" w:color="auto"/>
        <w:left w:val="none" w:sz="0" w:space="0" w:color="auto"/>
        <w:bottom w:val="none" w:sz="0" w:space="0" w:color="auto"/>
        <w:right w:val="none" w:sz="0" w:space="0" w:color="auto"/>
      </w:divBdr>
      <w:divsChild>
        <w:div w:id="1613168850">
          <w:marLeft w:val="0"/>
          <w:marRight w:val="0"/>
          <w:marTop w:val="0"/>
          <w:marBottom w:val="0"/>
          <w:divBdr>
            <w:top w:val="none" w:sz="0" w:space="0" w:color="auto"/>
            <w:left w:val="none" w:sz="0" w:space="0" w:color="auto"/>
            <w:bottom w:val="none" w:sz="0" w:space="0" w:color="auto"/>
            <w:right w:val="none" w:sz="0" w:space="0" w:color="auto"/>
          </w:divBdr>
          <w:divsChild>
            <w:div w:id="1551842301">
              <w:marLeft w:val="0"/>
              <w:marRight w:val="0"/>
              <w:marTop w:val="0"/>
              <w:marBottom w:val="0"/>
              <w:divBdr>
                <w:top w:val="none" w:sz="0" w:space="0" w:color="auto"/>
                <w:left w:val="none" w:sz="0" w:space="0" w:color="auto"/>
                <w:bottom w:val="none" w:sz="0" w:space="0" w:color="auto"/>
                <w:right w:val="none" w:sz="0" w:space="0" w:color="auto"/>
              </w:divBdr>
              <w:divsChild>
                <w:div w:id="172413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F03A3-2C21-4CDC-8338-313AB9B18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268</Words>
  <Characters>1533</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dc:creator>
  <cp:lastModifiedBy>DSGA</cp:lastModifiedBy>
  <cp:revision>9</cp:revision>
  <cp:lastPrinted>2022-12-09T11:55:00Z</cp:lastPrinted>
  <dcterms:created xsi:type="dcterms:W3CDTF">2022-12-09T11:11:00Z</dcterms:created>
  <dcterms:modified xsi:type="dcterms:W3CDTF">2023-12-06T13:13:00Z</dcterms:modified>
</cp:coreProperties>
</file>