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217B7" w14:textId="77777777" w:rsidR="00AB700C" w:rsidRPr="00AB700C" w:rsidRDefault="00AB700C" w:rsidP="00AB700C">
      <w:pPr>
        <w:widowControl/>
        <w:suppressAutoHyphens w:val="0"/>
        <w:autoSpaceDN/>
        <w:jc w:val="right"/>
        <w:rPr>
          <w:rFonts w:ascii="Arial" w:eastAsia="Times" w:hAnsi="Arial" w:cs="Arial"/>
          <w:b/>
          <w:kern w:val="0"/>
          <w:szCs w:val="20"/>
          <w:lang w:eastAsia="it-IT" w:bidi="ar-SA"/>
        </w:rPr>
      </w:pPr>
    </w:p>
    <w:p w14:paraId="5514C31C" w14:textId="77777777" w:rsidR="00AB700C" w:rsidRPr="008A4EF9" w:rsidRDefault="00AB700C" w:rsidP="00AB700C">
      <w:pPr>
        <w:widowControl/>
        <w:suppressAutoHyphens w:val="0"/>
        <w:autoSpaceDN/>
        <w:jc w:val="right"/>
        <w:rPr>
          <w:rFonts w:eastAsia="Times" w:cs="Times New Roman"/>
          <w:b/>
          <w:kern w:val="0"/>
          <w:sz w:val="22"/>
          <w:szCs w:val="22"/>
          <w:lang w:eastAsia="it-IT" w:bidi="ar-SA"/>
        </w:rPr>
      </w:pPr>
      <w:bookmarkStart w:id="0" w:name="_Hlk125624737"/>
      <w:r w:rsidRPr="008A4EF9">
        <w:rPr>
          <w:rFonts w:eastAsia="Times" w:cs="Times New Roman"/>
          <w:b/>
          <w:kern w:val="0"/>
          <w:sz w:val="22"/>
          <w:szCs w:val="22"/>
          <w:lang w:eastAsia="it-IT" w:bidi="ar-SA"/>
        </w:rPr>
        <w:t>ALLA DIRIGENTE SCOLASTICA</w:t>
      </w:r>
    </w:p>
    <w:p w14:paraId="188DFE4A" w14:textId="77777777" w:rsidR="00AB700C" w:rsidRPr="008A4EF9" w:rsidRDefault="00AB700C" w:rsidP="00AB700C">
      <w:pPr>
        <w:widowControl/>
        <w:suppressAutoHyphens w:val="0"/>
        <w:autoSpaceDN/>
        <w:jc w:val="right"/>
        <w:rPr>
          <w:rFonts w:eastAsia="Times" w:cs="Times New Roman"/>
          <w:b/>
          <w:bCs/>
          <w:color w:val="000000"/>
          <w:kern w:val="0"/>
          <w:sz w:val="22"/>
          <w:szCs w:val="22"/>
          <w:lang w:eastAsia="it-IT" w:bidi="ar-SA"/>
        </w:rPr>
      </w:pPr>
      <w:r w:rsidRPr="008A4EF9">
        <w:rPr>
          <w:rFonts w:eastAsia="Times" w:cs="Times New Roman"/>
          <w:b/>
          <w:kern w:val="0"/>
          <w:sz w:val="22"/>
          <w:szCs w:val="22"/>
          <w:lang w:eastAsia="it-IT" w:bidi="ar-SA"/>
        </w:rPr>
        <w:t>dell’</w:t>
      </w:r>
      <w:r w:rsidRPr="008A4EF9">
        <w:rPr>
          <w:rFonts w:eastAsia="Times" w:cs="Times New Roman"/>
          <w:b/>
          <w:bCs/>
          <w:color w:val="000000"/>
          <w:kern w:val="0"/>
          <w:sz w:val="22"/>
          <w:szCs w:val="22"/>
          <w:lang w:eastAsia="it-IT" w:bidi="ar-SA"/>
        </w:rPr>
        <w:t>Istituto Comprensivo “Lorenzo Lotto”</w:t>
      </w:r>
    </w:p>
    <w:p w14:paraId="1A610CB1" w14:textId="50A9E719" w:rsidR="00AB700C" w:rsidRPr="008A4EF9" w:rsidRDefault="00AB700C" w:rsidP="00AB700C">
      <w:pPr>
        <w:widowControl/>
        <w:suppressAutoHyphens w:val="0"/>
        <w:autoSpaceDN/>
        <w:jc w:val="right"/>
        <w:rPr>
          <w:rFonts w:eastAsia="Times" w:cs="Times New Roman"/>
          <w:b/>
          <w:bCs/>
          <w:color w:val="000000"/>
          <w:kern w:val="0"/>
          <w:sz w:val="22"/>
          <w:szCs w:val="22"/>
          <w:lang w:eastAsia="it-IT" w:bidi="ar-SA"/>
        </w:rPr>
      </w:pPr>
      <w:r w:rsidRPr="008A4EF9">
        <w:rPr>
          <w:rFonts w:eastAsia="Times" w:cs="Times New Roman"/>
          <w:b/>
          <w:bCs/>
          <w:color w:val="000000"/>
          <w:kern w:val="0"/>
          <w:sz w:val="22"/>
          <w:szCs w:val="22"/>
          <w:lang w:eastAsia="it-IT" w:bidi="ar-SA"/>
        </w:rPr>
        <w:t>Jesi (AN)</w:t>
      </w:r>
    </w:p>
    <w:bookmarkEnd w:id="0"/>
    <w:p w14:paraId="1830916F" w14:textId="77777777" w:rsidR="00AB700C" w:rsidRPr="00AB700C" w:rsidRDefault="00AB700C" w:rsidP="00AB700C">
      <w:pPr>
        <w:widowControl/>
        <w:suppressAutoHyphens w:val="0"/>
        <w:autoSpaceDN/>
        <w:jc w:val="right"/>
        <w:rPr>
          <w:rFonts w:ascii="Arial" w:eastAsia="Times" w:hAnsi="Arial" w:cs="Arial"/>
          <w:b/>
          <w:kern w:val="0"/>
          <w:szCs w:val="20"/>
          <w:lang w:eastAsia="it-IT" w:bidi="ar-SA"/>
        </w:rPr>
      </w:pPr>
    </w:p>
    <w:p w14:paraId="1A480C78" w14:textId="77777777" w:rsidR="00AB700C" w:rsidRPr="00AB700C" w:rsidRDefault="00AB700C" w:rsidP="00AB700C">
      <w:pPr>
        <w:widowControl/>
        <w:suppressAutoHyphens w:val="0"/>
        <w:autoSpaceDN/>
        <w:jc w:val="right"/>
        <w:rPr>
          <w:rFonts w:ascii="Arial" w:eastAsia="Times" w:hAnsi="Arial" w:cs="Arial"/>
          <w:b/>
          <w:kern w:val="0"/>
          <w:szCs w:val="20"/>
          <w:lang w:eastAsia="it-IT" w:bidi="ar-SA"/>
        </w:rPr>
      </w:pPr>
    </w:p>
    <w:p w14:paraId="59131376" w14:textId="77777777" w:rsidR="00AB700C" w:rsidRPr="00AB700C" w:rsidRDefault="00AB700C" w:rsidP="00AB700C">
      <w:pPr>
        <w:widowControl/>
        <w:suppressAutoHyphens w:val="0"/>
        <w:autoSpaceDN/>
        <w:jc w:val="right"/>
        <w:rPr>
          <w:rFonts w:ascii="Arial" w:eastAsia="Times" w:hAnsi="Arial" w:cs="Arial"/>
          <w:b/>
          <w:kern w:val="0"/>
          <w:szCs w:val="20"/>
          <w:lang w:eastAsia="it-IT" w:bidi="ar-SA"/>
        </w:rPr>
      </w:pPr>
    </w:p>
    <w:p w14:paraId="34FF7692" w14:textId="1DCFEBDC" w:rsidR="00C1684E" w:rsidRDefault="00AB700C" w:rsidP="00E10EC4">
      <w:pPr>
        <w:pStyle w:val="Corpotesto"/>
        <w:spacing w:after="0"/>
        <w:jc w:val="both"/>
        <w:rPr>
          <w:rFonts w:ascii="Times New Roman" w:hAnsi="Times New Roman" w:cs="Times New Roman"/>
          <w:b/>
          <w:bCs/>
          <w:lang w:val="it-IT"/>
        </w:rPr>
      </w:pPr>
      <w:r w:rsidRPr="00E10EC4">
        <w:rPr>
          <w:rFonts w:eastAsia="Times" w:cs="Times New Roman"/>
          <w:b/>
          <w:bCs/>
          <w:sz w:val="22"/>
          <w:szCs w:val="22"/>
          <w:lang w:val="it-IT" w:eastAsia="it-IT" w:bidi="ar-SA"/>
        </w:rPr>
        <w:t>Oggetto</w:t>
      </w:r>
      <w:r w:rsidRPr="008A4EF9">
        <w:rPr>
          <w:rFonts w:eastAsia="Times" w:cs="Times New Roman"/>
          <w:b/>
          <w:bCs/>
          <w:sz w:val="22"/>
          <w:szCs w:val="22"/>
          <w:lang w:eastAsia="it-IT" w:bidi="ar-SA"/>
        </w:rPr>
        <w:t xml:space="preserve">: </w:t>
      </w:r>
      <w:r w:rsidR="00E10EC4">
        <w:rPr>
          <w:rFonts w:eastAsia="Times" w:cs="Times New Roman"/>
          <w:b/>
          <w:bCs/>
          <w:sz w:val="22"/>
          <w:szCs w:val="22"/>
          <w:lang w:val="it-IT" w:eastAsia="it-IT" w:bidi="ar-SA"/>
        </w:rPr>
        <w:t>D</w:t>
      </w:r>
      <w:r w:rsidR="00E10EC4" w:rsidRPr="00E10EC4">
        <w:rPr>
          <w:rFonts w:eastAsia="Times" w:cs="Times New Roman"/>
          <w:b/>
          <w:bCs/>
          <w:sz w:val="22"/>
          <w:szCs w:val="22"/>
          <w:lang w:val="it-IT" w:eastAsia="it-IT" w:bidi="ar-SA"/>
        </w:rPr>
        <w:t>omanda di partecipazione per la selezione rivolta al personale interno dell’I.C. Jesi “</w:t>
      </w:r>
      <w:r w:rsidR="00E10EC4">
        <w:rPr>
          <w:rFonts w:eastAsia="Times" w:cs="Times New Roman"/>
          <w:b/>
          <w:bCs/>
          <w:sz w:val="22"/>
          <w:szCs w:val="22"/>
          <w:lang w:val="it-IT" w:eastAsia="it-IT" w:bidi="ar-SA"/>
        </w:rPr>
        <w:t>L</w:t>
      </w:r>
      <w:r w:rsidR="00E10EC4" w:rsidRPr="00E10EC4">
        <w:rPr>
          <w:rFonts w:eastAsia="Times" w:cs="Times New Roman"/>
          <w:b/>
          <w:bCs/>
          <w:sz w:val="22"/>
          <w:szCs w:val="22"/>
          <w:lang w:val="it-IT" w:eastAsia="it-IT" w:bidi="ar-SA"/>
        </w:rPr>
        <w:t xml:space="preserve">orenzo </w:t>
      </w:r>
      <w:r w:rsidR="00E10EC4">
        <w:rPr>
          <w:rFonts w:eastAsia="Times" w:cs="Times New Roman"/>
          <w:b/>
          <w:bCs/>
          <w:sz w:val="22"/>
          <w:szCs w:val="22"/>
          <w:lang w:val="it-IT" w:eastAsia="it-IT" w:bidi="ar-SA"/>
        </w:rPr>
        <w:t>L</w:t>
      </w:r>
      <w:r w:rsidR="00E10EC4" w:rsidRPr="00E10EC4">
        <w:rPr>
          <w:rFonts w:eastAsia="Times" w:cs="Times New Roman"/>
          <w:b/>
          <w:bCs/>
          <w:sz w:val="22"/>
          <w:szCs w:val="22"/>
          <w:lang w:val="it-IT" w:eastAsia="it-IT" w:bidi="ar-SA"/>
        </w:rPr>
        <w:t>otto” per il reclutamento</w:t>
      </w:r>
      <w:r w:rsidR="00E10EC4" w:rsidRPr="008A4EF9">
        <w:rPr>
          <w:rFonts w:eastAsia="Times" w:cs="Times New Roman"/>
          <w:b/>
          <w:bCs/>
          <w:sz w:val="22"/>
          <w:szCs w:val="22"/>
          <w:lang w:eastAsia="it-IT" w:bidi="ar-SA"/>
        </w:rPr>
        <w:t xml:space="preserve"> </w:t>
      </w:r>
      <w:r w:rsidR="00E10EC4" w:rsidRPr="00A84B18">
        <w:rPr>
          <w:rFonts w:ascii="Times New Roman" w:hAnsi="Times New Roman" w:cs="Times New Roman"/>
          <w:b/>
          <w:bCs/>
          <w:lang w:val="it-IT"/>
        </w:rPr>
        <w:t xml:space="preserve">di n. </w:t>
      </w:r>
      <w:r w:rsidR="00C1684E" w:rsidRPr="00C1684E">
        <w:rPr>
          <w:rFonts w:ascii="Times New Roman" w:hAnsi="Times New Roman" w:cs="Times New Roman"/>
          <w:b/>
          <w:bCs/>
          <w:lang w:val="it-IT"/>
        </w:rPr>
        <w:t>1 unità di personale ATA per lo svolgimento di attività di Supporto Tecnico Specialistico alla esecuzione del Progetto e n. 3 unità di personale ATA per lo svolgimento di attività di Supporto Esecutivo Amministrativo alla realizzazione del Progetto PNRR – Piano “Scuola 4.0” di cui alla Missione 4 – Istruzione e Ricerca – Componente 1 – Potenziamento dell’offerta dei servizi di istruzione: dagli asili nido alle Università – Investimento 3.2 “Scuola 4.0: scuole innovative, cablaggio, nuovi ambienti di apprendimento e laboratori” - Azione 1 – Next generation classroom – Ambienti di apprendimento innovativi, finanziato dall’Unione europea - Next Generation EU</w:t>
      </w:r>
    </w:p>
    <w:p w14:paraId="5D595595" w14:textId="77777777" w:rsidR="00C1684E" w:rsidRDefault="00C1684E" w:rsidP="00E10EC4">
      <w:pPr>
        <w:pStyle w:val="Corpotesto"/>
        <w:spacing w:after="0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2ECC3AFA" w14:textId="4C981EB4" w:rsidR="00E10EC4" w:rsidRPr="00A84B18" w:rsidRDefault="00E10EC4" w:rsidP="00E10EC4">
      <w:pPr>
        <w:pStyle w:val="Corpotesto"/>
        <w:spacing w:after="0"/>
        <w:rPr>
          <w:rFonts w:ascii="Times New Roman" w:hAnsi="Times New Roman" w:cs="Times New Roman"/>
          <w:noProof/>
          <w:shd w:val="clear" w:color="auto" w:fill="FFFFFF"/>
          <w:lang w:val="it-IT"/>
        </w:rPr>
      </w:pPr>
      <w:bookmarkStart w:id="1" w:name="_Hlk134536057"/>
      <w:bookmarkStart w:id="2" w:name="_Hlk134449730"/>
      <w:r w:rsidRPr="00A84B18">
        <w:rPr>
          <w:rFonts w:ascii="Times New Roman" w:hAnsi="Times New Roman" w:cs="Times New Roman"/>
          <w:b/>
          <w:bCs/>
          <w:noProof/>
          <w:shd w:val="clear" w:color="auto" w:fill="FFFFFF"/>
          <w:lang w:val="it-IT"/>
        </w:rPr>
        <w:t>Titolo progetto</w:t>
      </w:r>
      <w:r w:rsidRPr="00A84B18">
        <w:rPr>
          <w:rFonts w:ascii="Times New Roman" w:hAnsi="Times New Roman" w:cs="Times New Roman"/>
          <w:noProof/>
          <w:shd w:val="clear" w:color="auto" w:fill="FFFFFF"/>
          <w:lang w:val="it-IT"/>
        </w:rPr>
        <w:t xml:space="preserve">: </w:t>
      </w:r>
      <w:bookmarkStart w:id="3" w:name="x_682218676201717761"/>
      <w:bookmarkEnd w:id="3"/>
      <w:r w:rsidRPr="00A84B18">
        <w:rPr>
          <w:rFonts w:ascii="Times New Roman" w:hAnsi="Times New Roman" w:cs="Times New Roman"/>
          <w:noProof/>
          <w:lang w:val="it-IT"/>
        </w:rPr>
        <w:t>OUR FUTURE CLASSROOMS</w:t>
      </w:r>
    </w:p>
    <w:p w14:paraId="6BFF5D30" w14:textId="77777777" w:rsidR="00E10EC4" w:rsidRPr="00A84B18" w:rsidRDefault="00E10EC4" w:rsidP="00E10EC4">
      <w:pPr>
        <w:pStyle w:val="Corpotesto"/>
        <w:spacing w:after="0"/>
        <w:rPr>
          <w:rFonts w:ascii="Times New Roman" w:hAnsi="Times New Roman" w:cs="Times New Roman"/>
          <w:b/>
          <w:bCs/>
        </w:rPr>
      </w:pPr>
      <w:r w:rsidRPr="00A84B18">
        <w:rPr>
          <w:rFonts w:ascii="Times New Roman" w:hAnsi="Times New Roman" w:cs="Times New Roman"/>
          <w:b/>
          <w:bCs/>
          <w:noProof/>
          <w:shd w:val="clear" w:color="auto" w:fill="FFFFFF"/>
          <w:lang w:val="it-IT"/>
        </w:rPr>
        <w:t>Codice progetto</w:t>
      </w:r>
      <w:bookmarkStart w:id="4" w:name="_Hlk134449641"/>
      <w:r w:rsidRPr="00A84B18">
        <w:rPr>
          <w:rFonts w:ascii="Times New Roman" w:hAnsi="Times New Roman" w:cs="Times New Roman"/>
          <w:noProof/>
          <w:shd w:val="clear" w:color="auto" w:fill="FFFFFF"/>
          <w:lang w:val="it-IT"/>
        </w:rPr>
        <w:t xml:space="preserve">: </w:t>
      </w:r>
      <w:bookmarkStart w:id="5" w:name="x_682218676170391553"/>
      <w:bookmarkEnd w:id="4"/>
      <w:bookmarkEnd w:id="5"/>
      <w:r w:rsidRPr="00A84B18">
        <w:rPr>
          <w:rFonts w:ascii="Times New Roman" w:hAnsi="Times New Roman" w:cs="Times New Roman"/>
          <w:noProof/>
          <w:lang w:val="it-IT"/>
        </w:rPr>
        <w:t>M4C1I3.2-2022-961-P-12392</w:t>
      </w:r>
    </w:p>
    <w:p w14:paraId="3EA6E882" w14:textId="77777777" w:rsidR="00E10EC4" w:rsidRPr="00A84B18" w:rsidRDefault="00E10EC4" w:rsidP="00E10EC4">
      <w:pPr>
        <w:pStyle w:val="Corpotesto"/>
        <w:spacing w:after="0"/>
        <w:rPr>
          <w:rFonts w:ascii="Times New Roman" w:hAnsi="Times New Roman" w:cs="Times New Roman"/>
          <w:b/>
          <w:bCs/>
        </w:rPr>
      </w:pPr>
      <w:r w:rsidRPr="00A84B18">
        <w:rPr>
          <w:rFonts w:ascii="Times New Roman" w:hAnsi="Times New Roman" w:cs="Times New Roman"/>
          <w:b/>
          <w:bCs/>
        </w:rPr>
        <w:t>CUP: B44D22003770006</w:t>
      </w:r>
    </w:p>
    <w:bookmarkEnd w:id="1"/>
    <w:bookmarkEnd w:id="2"/>
    <w:p w14:paraId="5D6B99A9" w14:textId="243296A0" w:rsidR="00AB700C" w:rsidRPr="00AB700C" w:rsidRDefault="00AB700C" w:rsidP="00E10EC4">
      <w:pPr>
        <w:widowControl/>
        <w:autoSpaceDE w:val="0"/>
        <w:jc w:val="both"/>
        <w:textAlignment w:val="baseline"/>
        <w:rPr>
          <w:rFonts w:ascii="Arial" w:eastAsia="Times" w:hAnsi="Arial" w:cs="Arial"/>
          <w:kern w:val="0"/>
          <w:szCs w:val="20"/>
          <w:lang w:eastAsia="it-IT" w:bidi="ar-SA"/>
        </w:rPr>
      </w:pPr>
    </w:p>
    <w:p w14:paraId="5E6B5E16" w14:textId="61C8A12A" w:rsidR="00DB1AF9" w:rsidRPr="00DB1AF9" w:rsidRDefault="00DB1AF9" w:rsidP="008A4EF9">
      <w:pPr>
        <w:spacing w:line="360" w:lineRule="auto"/>
        <w:jc w:val="both"/>
        <w:rPr>
          <w:sz w:val="22"/>
          <w:szCs w:val="22"/>
        </w:rPr>
      </w:pPr>
      <w:r w:rsidRPr="00DB1AF9">
        <w:rPr>
          <w:sz w:val="22"/>
          <w:szCs w:val="22"/>
        </w:rPr>
        <w:t>La</w:t>
      </w:r>
      <w:r w:rsidR="00D20BE1">
        <w:rPr>
          <w:sz w:val="22"/>
          <w:szCs w:val="22"/>
        </w:rPr>
        <w:t>/Il</w:t>
      </w:r>
      <w:r w:rsidRPr="00DB1AF9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DB1AF9">
        <w:rPr>
          <w:sz w:val="22"/>
          <w:szCs w:val="22"/>
        </w:rPr>
        <w:t>ottoscritt</w:t>
      </w:r>
      <w:r w:rsidR="00D20BE1">
        <w:rPr>
          <w:sz w:val="22"/>
          <w:szCs w:val="22"/>
        </w:rPr>
        <w:t>a</w:t>
      </w:r>
      <w:r w:rsidRPr="00DB1AF9">
        <w:rPr>
          <w:sz w:val="22"/>
          <w:szCs w:val="22"/>
        </w:rPr>
        <w:t>/</w:t>
      </w:r>
      <w:r w:rsidR="00D20BE1">
        <w:rPr>
          <w:sz w:val="22"/>
          <w:szCs w:val="22"/>
        </w:rPr>
        <w:t>o</w:t>
      </w:r>
      <w:r w:rsidRPr="00DB1AF9">
        <w:rPr>
          <w:sz w:val="22"/>
          <w:szCs w:val="22"/>
        </w:rPr>
        <w:t xml:space="preserve"> ................................................................................................................................................</w:t>
      </w:r>
    </w:p>
    <w:p w14:paraId="58056B00" w14:textId="0E3D3B0D" w:rsidR="00DB1AF9" w:rsidRPr="00DB1AF9" w:rsidRDefault="00DB1AF9" w:rsidP="008A4EF9">
      <w:pPr>
        <w:spacing w:line="360" w:lineRule="auto"/>
        <w:jc w:val="both"/>
        <w:rPr>
          <w:sz w:val="22"/>
          <w:szCs w:val="22"/>
        </w:rPr>
      </w:pPr>
      <w:r w:rsidRPr="00DB1AF9">
        <w:rPr>
          <w:sz w:val="22"/>
          <w:szCs w:val="22"/>
        </w:rPr>
        <w:t>nat</w:t>
      </w:r>
      <w:r w:rsidR="00D20BE1">
        <w:rPr>
          <w:sz w:val="22"/>
          <w:szCs w:val="22"/>
        </w:rPr>
        <w:t>a</w:t>
      </w:r>
      <w:r w:rsidRPr="00DB1AF9">
        <w:rPr>
          <w:sz w:val="22"/>
          <w:szCs w:val="22"/>
        </w:rPr>
        <w:t>/</w:t>
      </w:r>
      <w:r w:rsidR="00D20BE1">
        <w:rPr>
          <w:sz w:val="22"/>
          <w:szCs w:val="22"/>
        </w:rPr>
        <w:t>o</w:t>
      </w:r>
      <w:r w:rsidRPr="00DB1AF9">
        <w:rPr>
          <w:sz w:val="22"/>
          <w:szCs w:val="22"/>
        </w:rPr>
        <w:t xml:space="preserve"> ........................................................................................ (........) </w:t>
      </w:r>
      <w:r>
        <w:rPr>
          <w:sz w:val="22"/>
          <w:szCs w:val="22"/>
        </w:rPr>
        <w:t>i</w:t>
      </w:r>
      <w:r w:rsidRPr="00DB1AF9">
        <w:rPr>
          <w:sz w:val="22"/>
          <w:szCs w:val="22"/>
        </w:rPr>
        <w:t>l ............................................................</w:t>
      </w:r>
    </w:p>
    <w:p w14:paraId="62E6C640" w14:textId="3B3117A2" w:rsidR="00DB1AF9" w:rsidRPr="00DB1AF9" w:rsidRDefault="00DB1AF9" w:rsidP="008A4EF9">
      <w:pPr>
        <w:spacing w:line="360" w:lineRule="auto"/>
        <w:jc w:val="both"/>
        <w:rPr>
          <w:sz w:val="22"/>
          <w:szCs w:val="22"/>
        </w:rPr>
      </w:pPr>
      <w:r w:rsidRPr="00DB1AF9">
        <w:rPr>
          <w:sz w:val="22"/>
          <w:szCs w:val="22"/>
        </w:rPr>
        <w:t>e residente a ..................................................................................................... (........) cap ….............................</w:t>
      </w:r>
    </w:p>
    <w:p w14:paraId="4A506AA1" w14:textId="611DCD17" w:rsidR="00DB1AF9" w:rsidRPr="00DB1AF9" w:rsidRDefault="00DB1AF9" w:rsidP="008A4EF9">
      <w:pPr>
        <w:spacing w:line="360" w:lineRule="auto"/>
        <w:jc w:val="both"/>
        <w:rPr>
          <w:sz w:val="22"/>
          <w:szCs w:val="22"/>
        </w:rPr>
      </w:pPr>
      <w:r w:rsidRPr="00DB1AF9">
        <w:rPr>
          <w:sz w:val="22"/>
          <w:szCs w:val="22"/>
        </w:rPr>
        <w:t>in via................................................................................................................................nr .................................</w:t>
      </w:r>
    </w:p>
    <w:p w14:paraId="03E64E48" w14:textId="3AB3D2C5" w:rsidR="00DB1AF9" w:rsidRPr="00DB1AF9" w:rsidRDefault="00DB1AF9" w:rsidP="008A4EF9">
      <w:pPr>
        <w:spacing w:line="360" w:lineRule="auto"/>
        <w:jc w:val="both"/>
        <w:rPr>
          <w:sz w:val="22"/>
          <w:szCs w:val="22"/>
        </w:rPr>
      </w:pPr>
      <w:r w:rsidRPr="00DB1AF9">
        <w:rPr>
          <w:sz w:val="22"/>
          <w:szCs w:val="22"/>
        </w:rPr>
        <w:t>codice fiscale...................................................................tel.................................................................................. Cell.: …….……………</w:t>
      </w:r>
      <w:r>
        <w:rPr>
          <w:sz w:val="22"/>
          <w:szCs w:val="22"/>
        </w:rPr>
        <w:t>…</w:t>
      </w:r>
      <w:r w:rsidRPr="00DB1AF9">
        <w:rPr>
          <w:sz w:val="22"/>
          <w:szCs w:val="22"/>
        </w:rPr>
        <w:t xml:space="preserve">………………….…………e-mail: ................................................................. </w:t>
      </w:r>
    </w:p>
    <w:p w14:paraId="0165CA65" w14:textId="2F924D86" w:rsidR="00DB1AF9" w:rsidRDefault="00DB1AF9" w:rsidP="00DB1AF9">
      <w:pPr>
        <w:pStyle w:val="Default"/>
        <w:rPr>
          <w:rFonts w:eastAsia="SimSun" w:cs="Mangal"/>
          <w:color w:val="auto"/>
          <w:kern w:val="3"/>
          <w:sz w:val="22"/>
          <w:szCs w:val="22"/>
          <w:lang w:eastAsia="zh-CN" w:bidi="hi-IN"/>
        </w:rPr>
      </w:pPr>
      <w:r w:rsidRPr="00DB1AF9">
        <w:rPr>
          <w:rFonts w:eastAsia="SimSun" w:cs="Mangal"/>
          <w:color w:val="auto"/>
          <w:kern w:val="3"/>
          <w:sz w:val="22"/>
          <w:szCs w:val="22"/>
          <w:lang w:eastAsia="zh-CN" w:bidi="hi-IN"/>
        </w:rPr>
        <w:t xml:space="preserve">in servizio </w:t>
      </w:r>
      <w:r>
        <w:rPr>
          <w:rFonts w:eastAsia="SimSun" w:cs="Mangal"/>
          <w:color w:val="auto"/>
          <w:kern w:val="3"/>
          <w:sz w:val="22"/>
          <w:szCs w:val="22"/>
          <w:lang w:eastAsia="zh-CN" w:bidi="hi-IN"/>
        </w:rPr>
        <w:t>presso l’</w:t>
      </w:r>
      <w:r w:rsidRPr="00DB1AF9">
        <w:rPr>
          <w:rFonts w:eastAsia="SimSun" w:cs="Mangal"/>
          <w:color w:val="auto"/>
          <w:kern w:val="3"/>
          <w:sz w:val="22"/>
          <w:szCs w:val="22"/>
          <w:lang w:eastAsia="zh-CN" w:bidi="hi-IN"/>
        </w:rPr>
        <w:t xml:space="preserve">Istituto comprensivo </w:t>
      </w:r>
      <w:r>
        <w:rPr>
          <w:rFonts w:eastAsia="SimSun" w:cs="Mangal"/>
          <w:color w:val="auto"/>
          <w:kern w:val="3"/>
          <w:sz w:val="22"/>
          <w:szCs w:val="22"/>
          <w:lang w:eastAsia="zh-CN" w:bidi="hi-IN"/>
        </w:rPr>
        <w:t>Jesi “Lorenzo Lotto”</w:t>
      </w:r>
      <w:r w:rsidR="00161DE4">
        <w:rPr>
          <w:rFonts w:eastAsia="SimSun" w:cs="Mangal"/>
          <w:color w:val="auto"/>
          <w:kern w:val="3"/>
          <w:sz w:val="22"/>
          <w:szCs w:val="22"/>
          <w:lang w:eastAsia="zh-CN" w:bidi="hi-IN"/>
        </w:rPr>
        <w:t xml:space="preserve"> nel ruolo di </w:t>
      </w:r>
    </w:p>
    <w:p w14:paraId="1AB4E726" w14:textId="4A896B9A" w:rsidR="00161DE4" w:rsidRDefault="00161DE4" w:rsidP="00161DE4">
      <w:pPr>
        <w:pStyle w:val="Default"/>
        <w:numPr>
          <w:ilvl w:val="0"/>
          <w:numId w:val="8"/>
        </w:numPr>
        <w:rPr>
          <w:rFonts w:eastAsia="SimSun" w:cs="Mangal"/>
          <w:color w:val="auto"/>
          <w:kern w:val="3"/>
          <w:sz w:val="22"/>
          <w:szCs w:val="22"/>
          <w:lang w:eastAsia="zh-CN" w:bidi="hi-IN"/>
        </w:rPr>
      </w:pPr>
      <w:r>
        <w:rPr>
          <w:rFonts w:eastAsia="SimSun" w:cs="Mangal"/>
          <w:color w:val="auto"/>
          <w:kern w:val="3"/>
          <w:sz w:val="22"/>
          <w:szCs w:val="22"/>
          <w:lang w:eastAsia="zh-CN" w:bidi="hi-IN"/>
        </w:rPr>
        <w:t>DSGA</w:t>
      </w:r>
    </w:p>
    <w:p w14:paraId="14F1E24B" w14:textId="4D0E4D2E" w:rsidR="00161DE4" w:rsidRPr="00DB1AF9" w:rsidRDefault="00161DE4" w:rsidP="00161DE4">
      <w:pPr>
        <w:pStyle w:val="Default"/>
        <w:numPr>
          <w:ilvl w:val="0"/>
          <w:numId w:val="8"/>
        </w:numPr>
        <w:rPr>
          <w:rFonts w:eastAsia="SimSun" w:cs="Mangal"/>
          <w:color w:val="auto"/>
          <w:kern w:val="3"/>
          <w:sz w:val="22"/>
          <w:szCs w:val="22"/>
          <w:lang w:eastAsia="zh-CN" w:bidi="hi-IN"/>
        </w:rPr>
      </w:pPr>
      <w:r>
        <w:rPr>
          <w:rFonts w:eastAsia="SimSun" w:cs="Mangal"/>
          <w:color w:val="auto"/>
          <w:kern w:val="3"/>
          <w:sz w:val="22"/>
          <w:szCs w:val="22"/>
          <w:lang w:eastAsia="zh-CN" w:bidi="hi-IN"/>
        </w:rPr>
        <w:t>Assistente Amministrativo</w:t>
      </w:r>
    </w:p>
    <w:p w14:paraId="67D5A052" w14:textId="77777777" w:rsidR="00DB1AF9" w:rsidRPr="008A4EF9" w:rsidRDefault="00AB700C" w:rsidP="008A4EF9">
      <w:pPr>
        <w:widowControl/>
        <w:suppressAutoHyphens w:val="0"/>
        <w:autoSpaceDN/>
        <w:spacing w:after="120"/>
        <w:jc w:val="center"/>
        <w:rPr>
          <w:rFonts w:eastAsia="Times" w:cs="Times New Roman"/>
          <w:b/>
          <w:kern w:val="0"/>
          <w:sz w:val="22"/>
          <w:szCs w:val="22"/>
          <w:lang w:eastAsia="it-IT" w:bidi="ar-SA"/>
        </w:rPr>
      </w:pPr>
      <w:r w:rsidRPr="008A4EF9">
        <w:rPr>
          <w:rFonts w:eastAsia="Times" w:cs="Times New Roman"/>
          <w:b/>
          <w:kern w:val="0"/>
          <w:sz w:val="22"/>
          <w:szCs w:val="22"/>
          <w:lang w:eastAsia="it-IT" w:bidi="ar-SA"/>
        </w:rPr>
        <w:t>CHIEDE</w:t>
      </w:r>
    </w:p>
    <w:p w14:paraId="5FB0CAD1" w14:textId="6C36A7F4" w:rsidR="004C3400" w:rsidRDefault="00AB700C" w:rsidP="008A4EF9">
      <w:pPr>
        <w:pStyle w:val="Default"/>
        <w:spacing w:after="120"/>
        <w:jc w:val="both"/>
        <w:rPr>
          <w:rFonts w:eastAsia="SimSun" w:cs="Mangal"/>
          <w:color w:val="auto"/>
          <w:kern w:val="3"/>
          <w:sz w:val="22"/>
          <w:szCs w:val="22"/>
          <w:lang w:eastAsia="zh-CN" w:bidi="hi-IN"/>
        </w:rPr>
      </w:pPr>
      <w:r w:rsidRPr="008A4EF9">
        <w:rPr>
          <w:rFonts w:eastAsia="SimSun" w:cs="Mangal"/>
          <w:color w:val="auto"/>
          <w:kern w:val="3"/>
          <w:sz w:val="22"/>
          <w:szCs w:val="22"/>
          <w:lang w:eastAsia="zh-CN" w:bidi="hi-IN"/>
        </w:rPr>
        <w:t xml:space="preserve">di essere ammesso/a alla procedura di selezione di cui all’oggetto </w:t>
      </w:r>
      <w:r w:rsidR="008A4EF9" w:rsidRPr="008A4EF9">
        <w:rPr>
          <w:rFonts w:eastAsia="SimSun" w:cs="Mangal"/>
          <w:color w:val="auto"/>
          <w:kern w:val="3"/>
          <w:sz w:val="22"/>
          <w:szCs w:val="22"/>
          <w:lang w:eastAsia="zh-CN" w:bidi="hi-IN"/>
        </w:rPr>
        <w:t>per il conferimento dell’incarico di</w:t>
      </w:r>
      <w:r w:rsidR="004C3400">
        <w:rPr>
          <w:rFonts w:eastAsia="SimSun" w:cs="Mangal"/>
          <w:color w:val="auto"/>
          <w:kern w:val="3"/>
          <w:sz w:val="22"/>
          <w:szCs w:val="22"/>
          <w:lang w:eastAsia="zh-CN" w:bidi="hi-IN"/>
        </w:rPr>
        <w:t>:</w:t>
      </w:r>
    </w:p>
    <w:p w14:paraId="774A7705" w14:textId="0173A429" w:rsidR="00AB700C" w:rsidRPr="004C3400" w:rsidRDefault="004C3400" w:rsidP="004C3400">
      <w:pPr>
        <w:pStyle w:val="Default"/>
        <w:numPr>
          <w:ilvl w:val="0"/>
          <w:numId w:val="9"/>
        </w:numPr>
        <w:spacing w:after="120"/>
        <w:jc w:val="both"/>
        <w:rPr>
          <w:rFonts w:eastAsia="SimSun" w:cs="Mangal"/>
          <w:color w:val="auto"/>
          <w:kern w:val="3"/>
          <w:sz w:val="22"/>
          <w:szCs w:val="22"/>
          <w:lang w:eastAsia="zh-CN" w:bidi="hi-IN"/>
        </w:rPr>
      </w:pPr>
      <w:r w:rsidRPr="00A84B18">
        <w:rPr>
          <w:b/>
          <w:bCs/>
        </w:rPr>
        <w:t>Supporto Tecnico Specialistico alla esecuzione del Progetto</w:t>
      </w:r>
      <w:r w:rsidR="00C1684E">
        <w:rPr>
          <w:b/>
          <w:bCs/>
        </w:rPr>
        <w:t>;</w:t>
      </w:r>
    </w:p>
    <w:p w14:paraId="29B103D8" w14:textId="4C6D5C69" w:rsidR="004C3400" w:rsidRPr="008A4EF9" w:rsidRDefault="004C3400" w:rsidP="004C3400">
      <w:pPr>
        <w:pStyle w:val="Default"/>
        <w:numPr>
          <w:ilvl w:val="0"/>
          <w:numId w:val="9"/>
        </w:numPr>
        <w:spacing w:after="120"/>
        <w:jc w:val="both"/>
        <w:rPr>
          <w:rFonts w:eastAsia="SimSun" w:cs="Mangal"/>
          <w:color w:val="auto"/>
          <w:kern w:val="3"/>
          <w:sz w:val="22"/>
          <w:szCs w:val="22"/>
          <w:lang w:eastAsia="zh-CN" w:bidi="hi-IN"/>
        </w:rPr>
      </w:pPr>
      <w:r>
        <w:rPr>
          <w:b/>
          <w:bCs/>
        </w:rPr>
        <w:t xml:space="preserve">Supporto </w:t>
      </w:r>
      <w:r w:rsidR="00C1684E">
        <w:rPr>
          <w:b/>
          <w:bCs/>
        </w:rPr>
        <w:t>Esecutivo Amministrativo alla realizzazione del Progetto.</w:t>
      </w:r>
    </w:p>
    <w:p w14:paraId="62B42508" w14:textId="3D3A8F67" w:rsidR="00AB700C" w:rsidRDefault="00AB700C" w:rsidP="008A4EF9">
      <w:pPr>
        <w:pStyle w:val="Default"/>
        <w:spacing w:after="120"/>
        <w:jc w:val="both"/>
        <w:rPr>
          <w:rFonts w:eastAsia="SimSun" w:cs="Mangal"/>
          <w:color w:val="auto"/>
          <w:kern w:val="3"/>
          <w:sz w:val="22"/>
          <w:szCs w:val="22"/>
          <w:lang w:eastAsia="zh-CN" w:bidi="hi-IN"/>
        </w:rPr>
      </w:pPr>
      <w:r w:rsidRPr="008A4EF9">
        <w:rPr>
          <w:rFonts w:eastAsia="SimSun" w:cs="Mangal"/>
          <w:color w:val="auto"/>
          <w:kern w:val="3"/>
          <w:sz w:val="22"/>
          <w:szCs w:val="22"/>
          <w:lang w:eastAsia="zh-CN" w:bidi="hi-IN"/>
        </w:rPr>
        <w:t xml:space="preserve">A tal fine </w:t>
      </w:r>
      <w:r w:rsidR="00C90A33" w:rsidRPr="008A4EF9">
        <w:rPr>
          <w:rFonts w:eastAsia="SimSun" w:cs="Mangal"/>
          <w:color w:val="auto"/>
          <w:kern w:val="3"/>
          <w:sz w:val="22"/>
          <w:szCs w:val="22"/>
          <w:lang w:eastAsia="zh-CN" w:bidi="hi-IN"/>
        </w:rPr>
        <w:t xml:space="preserve">ai sensi dell’art. 46 D.P.R. 445 del 28 dicembre 2000 e successive modificazioni ed integrazioni, consapevole delle sanzioni penali, nel caso di dichiarazioni non veritiere, di formazione o uso di atti falsi, richiamate dall’art. 76 del D.P.R. 445 del 28 dicembre 2000 </w:t>
      </w:r>
    </w:p>
    <w:p w14:paraId="0A9C35D1" w14:textId="2EE12752" w:rsidR="008A4EF9" w:rsidRPr="008A4EF9" w:rsidRDefault="008A4EF9" w:rsidP="008A4EF9">
      <w:pPr>
        <w:pStyle w:val="Default"/>
        <w:spacing w:after="120"/>
        <w:jc w:val="center"/>
        <w:rPr>
          <w:rFonts w:eastAsia="SimSun" w:cs="Mangal"/>
          <w:color w:val="auto"/>
          <w:kern w:val="3"/>
          <w:sz w:val="22"/>
          <w:szCs w:val="22"/>
          <w:lang w:eastAsia="zh-CN" w:bidi="hi-IN"/>
        </w:rPr>
      </w:pPr>
      <w:r w:rsidRPr="008A4EF9">
        <w:rPr>
          <w:rFonts w:eastAsia="SimSun" w:cs="Mangal"/>
          <w:b/>
          <w:bCs/>
          <w:color w:val="auto"/>
          <w:kern w:val="3"/>
          <w:sz w:val="22"/>
          <w:szCs w:val="22"/>
          <w:lang w:eastAsia="zh-CN" w:bidi="hi-IN"/>
        </w:rPr>
        <w:t>DICHIARA</w:t>
      </w:r>
    </w:p>
    <w:p w14:paraId="035AEFCC" w14:textId="77777777" w:rsidR="004C3400" w:rsidRDefault="004C3400" w:rsidP="004C3400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4C3400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di aver preso visione dall’avviso per la selezione in oggetto</w:t>
      </w:r>
      <w:r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;</w:t>
      </w:r>
    </w:p>
    <w:p w14:paraId="7EF2DDAF" w14:textId="77777777" w:rsidR="004C3400" w:rsidRDefault="004C3400" w:rsidP="004C3400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4C3400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di possedere i requisiti richiesti dall’avviso</w:t>
      </w:r>
      <w:r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;</w:t>
      </w:r>
    </w:p>
    <w:p w14:paraId="2A21AF61" w14:textId="77777777" w:rsidR="004C3400" w:rsidRDefault="004C3400" w:rsidP="004C3400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4C3400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di essere cittadino/a italiano/a</w:t>
      </w:r>
      <w:r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;</w:t>
      </w:r>
    </w:p>
    <w:p w14:paraId="2ED2AA18" w14:textId="77777777" w:rsidR="004C3400" w:rsidRDefault="004C3400" w:rsidP="004C3400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4C3400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di essere cittadino/a di uno degli Stati dell’UE (specificare): ____________</w:t>
      </w:r>
      <w:r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;</w:t>
      </w:r>
    </w:p>
    <w:p w14:paraId="0A8FD8FA" w14:textId="77777777" w:rsidR="004C3400" w:rsidRDefault="004C3400" w:rsidP="004C3400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4C3400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di godere dei diritti civili e politici</w:t>
      </w:r>
      <w:r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;</w:t>
      </w:r>
    </w:p>
    <w:p w14:paraId="1C987412" w14:textId="77777777" w:rsidR="004C3400" w:rsidRDefault="004C3400" w:rsidP="004C3400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4C3400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di non aver riportato condanne penali</w:t>
      </w:r>
      <w:r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;</w:t>
      </w:r>
    </w:p>
    <w:p w14:paraId="1452D8B6" w14:textId="77777777" w:rsidR="004C3400" w:rsidRDefault="004C3400" w:rsidP="004C3400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4C3400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lastRenderedPageBreak/>
        <w:t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</w:t>
      </w:r>
      <w:r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;</w:t>
      </w:r>
    </w:p>
    <w:p w14:paraId="0E49B380" w14:textId="613004AC" w:rsidR="00AB700C" w:rsidRDefault="004C3400" w:rsidP="004C3400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4C3400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di non avere carichi penali pendenti</w:t>
      </w:r>
      <w:r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;</w:t>
      </w:r>
    </w:p>
    <w:p w14:paraId="7D61C7CC" w14:textId="77777777" w:rsidR="004C3400" w:rsidRPr="004C3400" w:rsidRDefault="004C3400" w:rsidP="004C3400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>
        <w:t>di essere in possesso dei requisiti minimi di accesso indicati nell’avviso di cui all’oggetto e di essere in possesso dei titoli dichiarati nella scheda di autovalutazione;</w:t>
      </w:r>
    </w:p>
    <w:p w14:paraId="0A3036A5" w14:textId="70F5EAAC" w:rsidR="004C3400" w:rsidRPr="004C3400" w:rsidRDefault="004C3400" w:rsidP="004C3400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>
        <w:t xml:space="preserve">l'inesistenza di cause di incompatibilità e l'inesistenza di una situazione di conflitto di interessi così come previsto dall’art. 77, commi 4,5,6 e dall’art. </w:t>
      </w:r>
      <w:r w:rsidR="00C1684E">
        <w:t>16</w:t>
      </w:r>
      <w:r>
        <w:t xml:space="preserve"> del D. Lgs. </w:t>
      </w:r>
      <w:r w:rsidR="00C1684E">
        <w:t>36</w:t>
      </w:r>
      <w:r>
        <w:t>/20</w:t>
      </w:r>
      <w:r w:rsidR="00C1684E">
        <w:t>23</w:t>
      </w:r>
      <w:r>
        <w:t>, dall’art. 35 bis del D. Lgs n. 165/2001.</w:t>
      </w:r>
    </w:p>
    <w:p w14:paraId="2F730DC4" w14:textId="77777777" w:rsidR="004C3400" w:rsidRDefault="004C3400" w:rsidP="00AB700C">
      <w:pPr>
        <w:widowControl/>
        <w:suppressAutoHyphens w:val="0"/>
        <w:autoSpaceDN/>
        <w:jc w:val="both"/>
        <w:rPr>
          <w:rFonts w:eastAsia="Times" w:cs="Times New Roman"/>
          <w:color w:val="000000"/>
          <w:kern w:val="0"/>
          <w:sz w:val="22"/>
          <w:szCs w:val="22"/>
          <w:lang w:eastAsia="it-IT" w:bidi="ar-SA"/>
        </w:rPr>
      </w:pPr>
    </w:p>
    <w:p w14:paraId="0921A81F" w14:textId="49507A5D" w:rsidR="00AB700C" w:rsidRPr="008A4EF9" w:rsidRDefault="00AB700C" w:rsidP="00AB700C">
      <w:pPr>
        <w:widowControl/>
        <w:suppressAutoHyphens w:val="0"/>
        <w:autoSpaceDN/>
        <w:jc w:val="both"/>
        <w:rPr>
          <w:rFonts w:eastAsia="Times" w:cs="Times New Roman"/>
          <w:color w:val="000000"/>
          <w:kern w:val="0"/>
          <w:sz w:val="22"/>
          <w:szCs w:val="22"/>
          <w:lang w:eastAsia="it-IT" w:bidi="ar-SA"/>
        </w:rPr>
      </w:pPr>
      <w:r w:rsidRPr="008A4EF9">
        <w:rPr>
          <w:rFonts w:eastAsia="Times" w:cs="Times New Roman"/>
          <w:color w:val="000000"/>
          <w:kern w:val="0"/>
          <w:sz w:val="22"/>
          <w:szCs w:val="22"/>
          <w:lang w:eastAsia="it-IT" w:bidi="ar-SA"/>
        </w:rPr>
        <w:t xml:space="preserve">Come previsto dall’Avviso, allega: </w:t>
      </w:r>
    </w:p>
    <w:p w14:paraId="6B3B6A40" w14:textId="77777777" w:rsidR="00AB700C" w:rsidRPr="008A4EF9" w:rsidRDefault="00AB700C" w:rsidP="00AB700C">
      <w:pPr>
        <w:widowControl/>
        <w:suppressAutoHyphens w:val="0"/>
        <w:autoSpaceDN/>
        <w:jc w:val="both"/>
        <w:rPr>
          <w:rFonts w:eastAsia="Times" w:cs="Times New Roman"/>
          <w:color w:val="000000"/>
          <w:kern w:val="0"/>
          <w:sz w:val="22"/>
          <w:szCs w:val="22"/>
          <w:lang w:eastAsia="it-IT" w:bidi="ar-SA"/>
        </w:rPr>
      </w:pPr>
    </w:p>
    <w:p w14:paraId="45374A08" w14:textId="7D2D587F" w:rsidR="00D20BE1" w:rsidRDefault="00D20BE1" w:rsidP="00D20BE1">
      <w:pPr>
        <w:widowControl/>
        <w:numPr>
          <w:ilvl w:val="0"/>
          <w:numId w:val="2"/>
        </w:numPr>
        <w:tabs>
          <w:tab w:val="num" w:pos="284"/>
        </w:tabs>
        <w:suppressAutoHyphens w:val="0"/>
        <w:autoSpaceDN/>
        <w:spacing w:after="38" w:line="259" w:lineRule="auto"/>
        <w:ind w:left="284" w:hanging="284"/>
        <w:contextualSpacing/>
        <w:jc w:val="both"/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</w:pPr>
      <w:r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 xml:space="preserve">Scheda di valutazione </w:t>
      </w:r>
      <w:r w:rsidR="00CD756A" w:rsidRPr="00CD756A"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 xml:space="preserve">e dichiarazione sostitutiva </w:t>
      </w:r>
      <w:r w:rsidR="00CD756A"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 xml:space="preserve">dei </w:t>
      </w:r>
      <w:r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 xml:space="preserve">titoli </w:t>
      </w:r>
      <w:r w:rsidR="00CD756A"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 xml:space="preserve">e delle esperienze </w:t>
      </w:r>
      <w:r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>posseduti (Allegato 2)</w:t>
      </w:r>
    </w:p>
    <w:p w14:paraId="7007AB55" w14:textId="75280498" w:rsidR="00D20BE1" w:rsidRDefault="00D20BE1" w:rsidP="00AB700C">
      <w:pPr>
        <w:widowControl/>
        <w:numPr>
          <w:ilvl w:val="0"/>
          <w:numId w:val="2"/>
        </w:numPr>
        <w:tabs>
          <w:tab w:val="num" w:pos="284"/>
        </w:tabs>
        <w:suppressAutoHyphens w:val="0"/>
        <w:autoSpaceDN/>
        <w:spacing w:after="38" w:line="259" w:lineRule="auto"/>
        <w:ind w:left="284" w:hanging="284"/>
        <w:contextualSpacing/>
        <w:jc w:val="both"/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</w:pPr>
      <w:r w:rsidRPr="00D20BE1"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>Autorizzazione al trattamento dati (Allegato 3)</w:t>
      </w:r>
    </w:p>
    <w:p w14:paraId="1B4541F1" w14:textId="48A391D1" w:rsidR="004C3400" w:rsidRPr="00D20BE1" w:rsidRDefault="004C3400" w:rsidP="00AB700C">
      <w:pPr>
        <w:widowControl/>
        <w:numPr>
          <w:ilvl w:val="0"/>
          <w:numId w:val="2"/>
        </w:numPr>
        <w:tabs>
          <w:tab w:val="num" w:pos="284"/>
        </w:tabs>
        <w:suppressAutoHyphens w:val="0"/>
        <w:autoSpaceDN/>
        <w:spacing w:after="38" w:line="259" w:lineRule="auto"/>
        <w:ind w:left="284" w:hanging="284"/>
        <w:contextualSpacing/>
        <w:jc w:val="both"/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</w:pPr>
      <w:r w:rsidRPr="004C3400"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>Dichiarazione di insussistenza di cause di incompatibilità (Allegato</w:t>
      </w:r>
      <w:r w:rsidR="00C1684E"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 xml:space="preserve"> </w:t>
      </w:r>
      <w:r w:rsidRPr="004C3400"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>4)</w:t>
      </w:r>
    </w:p>
    <w:p w14:paraId="6E92F17D" w14:textId="77777777" w:rsidR="00BD7954" w:rsidRDefault="00AB700C" w:rsidP="00BD7954">
      <w:pPr>
        <w:widowControl/>
        <w:numPr>
          <w:ilvl w:val="0"/>
          <w:numId w:val="1"/>
        </w:numPr>
        <w:tabs>
          <w:tab w:val="num" w:pos="284"/>
        </w:tabs>
        <w:suppressAutoHyphens w:val="0"/>
        <w:autoSpaceDN/>
        <w:spacing w:after="160" w:line="259" w:lineRule="auto"/>
        <w:ind w:left="284" w:hanging="284"/>
        <w:contextualSpacing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8A4EF9"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 xml:space="preserve">Curriculum Vitae in formato europeo con indicati i riferimenti dei titoli valutati di cui all’allegato </w:t>
      </w:r>
      <w:r w:rsidR="003507DC" w:rsidRPr="008A4EF9"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>2</w:t>
      </w:r>
      <w:r w:rsidRPr="008A4EF9"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 xml:space="preserve"> - Tabella di valutazione</w:t>
      </w:r>
      <w:r w:rsidR="00BD7954"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>;</w:t>
      </w:r>
    </w:p>
    <w:p w14:paraId="7C39BA51" w14:textId="49A36BF1" w:rsidR="00BD7954" w:rsidRPr="00BD7954" w:rsidRDefault="00BD7954" w:rsidP="00BD7954">
      <w:pPr>
        <w:widowControl/>
        <w:numPr>
          <w:ilvl w:val="0"/>
          <w:numId w:val="1"/>
        </w:numPr>
        <w:tabs>
          <w:tab w:val="num" w:pos="284"/>
        </w:tabs>
        <w:suppressAutoHyphens w:val="0"/>
        <w:autoSpaceDN/>
        <w:spacing w:after="160" w:line="259" w:lineRule="auto"/>
        <w:ind w:left="284" w:hanging="284"/>
        <w:contextualSpacing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BD7954"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>Copia di un documento di identità in corso di validità</w:t>
      </w:r>
      <w:r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>.</w:t>
      </w:r>
    </w:p>
    <w:p w14:paraId="5CA68B45" w14:textId="77777777" w:rsidR="00BD7954" w:rsidRPr="008A4EF9" w:rsidRDefault="00BD7954" w:rsidP="00BD7954">
      <w:pPr>
        <w:widowControl/>
        <w:suppressAutoHyphens w:val="0"/>
        <w:autoSpaceDN/>
        <w:spacing w:after="160" w:line="259" w:lineRule="auto"/>
        <w:ind w:left="284"/>
        <w:contextualSpacing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</w:p>
    <w:p w14:paraId="7CD2387E" w14:textId="77777777" w:rsidR="003E7418" w:rsidRPr="008A4EF9" w:rsidRDefault="00AB700C" w:rsidP="00AB700C">
      <w:pPr>
        <w:widowControl/>
        <w:tabs>
          <w:tab w:val="num" w:pos="284"/>
        </w:tabs>
        <w:suppressAutoHyphens w:val="0"/>
        <w:autoSpaceDN/>
        <w:ind w:left="284" w:hanging="284"/>
        <w:contextualSpacing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8A4EF9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Elegge come domicilio per le comunicazioni relative alla selezione:</w:t>
      </w:r>
    </w:p>
    <w:p w14:paraId="58211BAC" w14:textId="0521CD6B" w:rsidR="00AB700C" w:rsidRPr="008A4EF9" w:rsidRDefault="00AB700C" w:rsidP="00AB700C">
      <w:pPr>
        <w:widowControl/>
        <w:tabs>
          <w:tab w:val="num" w:pos="284"/>
        </w:tabs>
        <w:suppressAutoHyphens w:val="0"/>
        <w:autoSpaceDN/>
        <w:ind w:left="284" w:hanging="284"/>
        <w:contextualSpacing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8A4EF9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 xml:space="preserve"> </w:t>
      </w:r>
    </w:p>
    <w:p w14:paraId="092F6F41" w14:textId="77777777" w:rsidR="00AB700C" w:rsidRPr="008A4EF9" w:rsidRDefault="00AB700C" w:rsidP="00AB700C">
      <w:pPr>
        <w:widowControl/>
        <w:suppressAutoHyphens w:val="0"/>
        <w:autoSpaceDN/>
        <w:spacing w:after="5"/>
        <w:ind w:left="284"/>
        <w:contextualSpacing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8A4EF9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A4EF9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instrText xml:space="preserve"> FORMCHECKBOX </w:instrText>
      </w:r>
      <w:r w:rsidR="00C1684E">
        <w:rPr>
          <w:rFonts w:eastAsia="Times New Roman" w:cs="Times New Roman"/>
          <w:b/>
          <w:kern w:val="0"/>
          <w:sz w:val="22"/>
          <w:szCs w:val="22"/>
          <w:lang w:eastAsia="it-IT" w:bidi="ar-SA"/>
        </w:rPr>
      </w:r>
      <w:r w:rsidR="00C1684E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fldChar w:fldCharType="separate"/>
      </w:r>
      <w:r w:rsidRPr="008A4EF9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fldChar w:fldCharType="end"/>
      </w:r>
      <w:r w:rsidRPr="008A4EF9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 xml:space="preserve"> la propria residenza </w:t>
      </w:r>
    </w:p>
    <w:p w14:paraId="7BCBB4F3" w14:textId="7C57146C" w:rsidR="00AB700C" w:rsidRPr="008A4EF9" w:rsidRDefault="00AB700C" w:rsidP="00AB700C">
      <w:pPr>
        <w:widowControl/>
        <w:suppressAutoHyphens w:val="0"/>
        <w:autoSpaceDN/>
        <w:ind w:left="284"/>
        <w:contextualSpacing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8A4EF9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A4EF9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instrText xml:space="preserve"> FORMCHECKBOX </w:instrText>
      </w:r>
      <w:r w:rsidR="00C1684E">
        <w:rPr>
          <w:rFonts w:eastAsia="Times New Roman" w:cs="Times New Roman"/>
          <w:b/>
          <w:kern w:val="0"/>
          <w:sz w:val="22"/>
          <w:szCs w:val="22"/>
          <w:lang w:eastAsia="it-IT" w:bidi="ar-SA"/>
        </w:rPr>
      </w:r>
      <w:r w:rsidR="00C1684E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fldChar w:fldCharType="separate"/>
      </w:r>
      <w:r w:rsidRPr="008A4EF9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fldChar w:fldCharType="end"/>
      </w:r>
      <w:r w:rsidR="003E7418" w:rsidRPr="008A4EF9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 xml:space="preserve"> </w:t>
      </w:r>
      <w:r w:rsidRPr="008A4EF9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altro domicilio: ____________________________________</w:t>
      </w:r>
    </w:p>
    <w:p w14:paraId="50E9D227" w14:textId="77777777" w:rsidR="00AB700C" w:rsidRPr="008A4EF9" w:rsidRDefault="00AB700C" w:rsidP="00AB700C">
      <w:pPr>
        <w:widowControl/>
        <w:suppressAutoHyphens w:val="0"/>
        <w:autoSpaceDN/>
        <w:ind w:left="720"/>
        <w:contextualSpacing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</w:p>
    <w:p w14:paraId="7E7C5207" w14:textId="77777777" w:rsidR="00AB700C" w:rsidRPr="008A4EF9" w:rsidRDefault="00AB700C" w:rsidP="00BD7954">
      <w:pPr>
        <w:widowControl/>
        <w:suppressAutoHyphens w:val="0"/>
        <w:autoSpaceDN/>
        <w:jc w:val="both"/>
        <w:rPr>
          <w:rFonts w:eastAsia="Times" w:cs="Times New Roman"/>
          <w:kern w:val="0"/>
          <w:sz w:val="22"/>
          <w:szCs w:val="22"/>
          <w:lang w:eastAsia="it-IT" w:bidi="ar-SA"/>
        </w:rPr>
      </w:pPr>
    </w:p>
    <w:p w14:paraId="0263C5AA" w14:textId="77777777" w:rsidR="00AB700C" w:rsidRPr="008A4EF9" w:rsidRDefault="00AB700C" w:rsidP="00AB700C">
      <w:pPr>
        <w:widowControl/>
        <w:suppressAutoHyphens w:val="0"/>
        <w:autoSpaceDN/>
        <w:ind w:left="360"/>
        <w:jc w:val="both"/>
        <w:rPr>
          <w:rFonts w:eastAsia="Times" w:cs="Times New Roman"/>
          <w:kern w:val="0"/>
          <w:sz w:val="22"/>
          <w:szCs w:val="22"/>
          <w:lang w:eastAsia="it-IT" w:bidi="ar-SA"/>
        </w:rPr>
      </w:pPr>
    </w:p>
    <w:p w14:paraId="48A2CC9F" w14:textId="78FF5AA7" w:rsidR="00AB700C" w:rsidRDefault="00AB700C" w:rsidP="00BD7954">
      <w:pPr>
        <w:widowControl/>
        <w:suppressAutoHyphens w:val="0"/>
        <w:autoSpaceDN/>
        <w:jc w:val="both"/>
        <w:rPr>
          <w:rFonts w:eastAsia="Times" w:cs="Times New Roman"/>
          <w:kern w:val="0"/>
          <w:sz w:val="22"/>
          <w:szCs w:val="22"/>
          <w:lang w:eastAsia="it-IT" w:bidi="ar-SA"/>
        </w:rPr>
      </w:pPr>
      <w:r w:rsidRPr="00BD7954">
        <w:rPr>
          <w:rFonts w:eastAsia="Times" w:cs="Times New Roman"/>
          <w:i/>
          <w:iCs/>
          <w:kern w:val="0"/>
          <w:sz w:val="22"/>
          <w:szCs w:val="22"/>
          <w:lang w:eastAsia="it-IT" w:bidi="ar-SA"/>
        </w:rPr>
        <w:t>Data</w:t>
      </w:r>
      <w:r w:rsidRPr="008A4EF9">
        <w:rPr>
          <w:rFonts w:eastAsia="Times" w:cs="Times New Roman"/>
          <w:kern w:val="0"/>
          <w:sz w:val="22"/>
          <w:szCs w:val="22"/>
          <w:lang w:eastAsia="it-IT" w:bidi="ar-SA"/>
        </w:rPr>
        <w:t xml:space="preserve"> </w:t>
      </w:r>
      <w:r w:rsidR="003E7418" w:rsidRPr="008A4EF9">
        <w:rPr>
          <w:rFonts w:eastAsia="Times" w:cs="Times New Roman"/>
          <w:kern w:val="0"/>
          <w:sz w:val="22"/>
          <w:szCs w:val="22"/>
          <w:lang w:eastAsia="it-IT" w:bidi="ar-SA"/>
        </w:rPr>
        <w:t>_____________________</w:t>
      </w:r>
      <w:r w:rsidRPr="008A4EF9">
        <w:rPr>
          <w:rFonts w:eastAsia="Times" w:cs="Times New Roman"/>
          <w:kern w:val="0"/>
          <w:sz w:val="22"/>
          <w:szCs w:val="22"/>
          <w:lang w:eastAsia="it-IT" w:bidi="ar-SA"/>
        </w:rPr>
        <w:tab/>
      </w:r>
      <w:r w:rsidRPr="008A4EF9">
        <w:rPr>
          <w:rFonts w:eastAsia="Times" w:cs="Times New Roman"/>
          <w:kern w:val="0"/>
          <w:sz w:val="22"/>
          <w:szCs w:val="22"/>
          <w:lang w:eastAsia="it-IT" w:bidi="ar-SA"/>
        </w:rPr>
        <w:tab/>
      </w:r>
      <w:r w:rsidRPr="008A4EF9">
        <w:rPr>
          <w:rFonts w:eastAsia="Times" w:cs="Times New Roman"/>
          <w:kern w:val="0"/>
          <w:sz w:val="22"/>
          <w:szCs w:val="22"/>
          <w:lang w:eastAsia="it-IT" w:bidi="ar-SA"/>
        </w:rPr>
        <w:tab/>
      </w:r>
      <w:r w:rsidR="00BD7954">
        <w:rPr>
          <w:rFonts w:eastAsia="Times" w:cs="Times New Roman"/>
          <w:kern w:val="0"/>
          <w:sz w:val="22"/>
          <w:szCs w:val="22"/>
          <w:lang w:eastAsia="it-IT" w:bidi="ar-SA"/>
        </w:rPr>
        <w:tab/>
      </w:r>
      <w:r w:rsidR="00BD7954">
        <w:rPr>
          <w:rFonts w:eastAsia="Times" w:cs="Times New Roman"/>
          <w:kern w:val="0"/>
          <w:sz w:val="22"/>
          <w:szCs w:val="22"/>
          <w:lang w:eastAsia="it-IT" w:bidi="ar-SA"/>
        </w:rPr>
        <w:tab/>
      </w:r>
      <w:r w:rsidRPr="008A4EF9">
        <w:rPr>
          <w:rFonts w:eastAsia="Times" w:cs="Times New Roman"/>
          <w:kern w:val="0"/>
          <w:sz w:val="22"/>
          <w:szCs w:val="22"/>
          <w:lang w:eastAsia="it-IT" w:bidi="ar-SA"/>
        </w:rPr>
        <w:tab/>
      </w:r>
      <w:bookmarkStart w:id="6" w:name="_Hlk125625765"/>
      <w:r w:rsidRPr="008A4EF9">
        <w:rPr>
          <w:rFonts w:eastAsia="Times" w:cs="Times New Roman"/>
          <w:kern w:val="0"/>
          <w:sz w:val="22"/>
          <w:szCs w:val="22"/>
          <w:lang w:eastAsia="it-IT" w:bidi="ar-SA"/>
        </w:rPr>
        <w:t>_____________________</w:t>
      </w:r>
      <w:bookmarkEnd w:id="6"/>
    </w:p>
    <w:p w14:paraId="7745B1F9" w14:textId="1A6C1112" w:rsidR="00BD7954" w:rsidRPr="00BD7954" w:rsidRDefault="00BD7954" w:rsidP="00BD7954">
      <w:pPr>
        <w:widowControl/>
        <w:suppressAutoHyphens w:val="0"/>
        <w:autoSpaceDN/>
        <w:ind w:left="6372"/>
        <w:jc w:val="both"/>
        <w:rPr>
          <w:rFonts w:eastAsia="Times" w:cs="Times New Roman"/>
          <w:i/>
          <w:iCs/>
          <w:kern w:val="0"/>
          <w:sz w:val="22"/>
          <w:szCs w:val="22"/>
          <w:lang w:eastAsia="it-IT" w:bidi="ar-SA"/>
        </w:rPr>
      </w:pPr>
      <w:r>
        <w:rPr>
          <w:rFonts w:eastAsia="Times" w:cs="Times New Roman"/>
          <w:kern w:val="0"/>
          <w:sz w:val="22"/>
          <w:szCs w:val="22"/>
          <w:lang w:eastAsia="it-IT" w:bidi="ar-SA"/>
        </w:rPr>
        <w:tab/>
      </w:r>
      <w:r w:rsidR="00C1684E">
        <w:rPr>
          <w:rFonts w:eastAsia="Times" w:cs="Times New Roman"/>
          <w:kern w:val="0"/>
          <w:sz w:val="22"/>
          <w:szCs w:val="22"/>
          <w:lang w:eastAsia="it-IT" w:bidi="ar-SA"/>
        </w:rPr>
        <w:t xml:space="preserve">   </w:t>
      </w:r>
      <w:r w:rsidRPr="00BD7954">
        <w:rPr>
          <w:rFonts w:eastAsia="Times" w:cs="Times New Roman"/>
          <w:i/>
          <w:iCs/>
          <w:kern w:val="0"/>
          <w:sz w:val="22"/>
          <w:szCs w:val="22"/>
          <w:lang w:eastAsia="it-IT" w:bidi="ar-SA"/>
        </w:rPr>
        <w:t xml:space="preserve">  Firma</w:t>
      </w:r>
    </w:p>
    <w:p w14:paraId="41071B99" w14:textId="33B7637A" w:rsidR="005B10F5" w:rsidRDefault="005B10F5" w:rsidP="00AB700C">
      <w:pPr>
        <w:contextualSpacing/>
      </w:pPr>
    </w:p>
    <w:sectPr w:rsidR="005B10F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963E0" w14:textId="77777777" w:rsidR="00FB2D30" w:rsidRDefault="00FB2D30" w:rsidP="00F228EB">
      <w:r>
        <w:separator/>
      </w:r>
    </w:p>
  </w:endnote>
  <w:endnote w:type="continuationSeparator" w:id="0">
    <w:p w14:paraId="2B7B18CA" w14:textId="77777777" w:rsidR="00FB2D30" w:rsidRDefault="00FB2D30" w:rsidP="00F2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7156342"/>
      <w:docPartObj>
        <w:docPartGallery w:val="Page Numbers (Bottom of Page)"/>
        <w:docPartUnique/>
      </w:docPartObj>
    </w:sdtPr>
    <w:sdtEndPr/>
    <w:sdtContent>
      <w:p w14:paraId="622BCB85" w14:textId="337C693A" w:rsidR="004C3400" w:rsidRDefault="004C340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085CA8" w14:textId="77777777" w:rsidR="004C3400" w:rsidRDefault="004C34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0F20D" w14:textId="77777777" w:rsidR="00FB2D30" w:rsidRDefault="00FB2D30" w:rsidP="00F228EB">
      <w:r>
        <w:separator/>
      </w:r>
    </w:p>
  </w:footnote>
  <w:footnote w:type="continuationSeparator" w:id="0">
    <w:p w14:paraId="61C6B3A2" w14:textId="77777777" w:rsidR="00FB2D30" w:rsidRDefault="00FB2D30" w:rsidP="00F22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4FCDE" w14:textId="06C3F678" w:rsidR="00D35F12" w:rsidRPr="008A4EF9" w:rsidRDefault="00D35F12" w:rsidP="00D35F12">
    <w:pPr>
      <w:jc w:val="both"/>
      <w:rPr>
        <w:rFonts w:cs="Times New Roman"/>
        <w:bCs/>
        <w:color w:val="000000"/>
        <w:sz w:val="20"/>
        <w:szCs w:val="20"/>
      </w:rPr>
    </w:pPr>
    <w:r w:rsidRPr="008A4EF9">
      <w:rPr>
        <w:rFonts w:cs="Times New Roman"/>
        <w:b/>
        <w:sz w:val="20"/>
        <w:szCs w:val="20"/>
      </w:rPr>
      <w:t xml:space="preserve">Allegato </w:t>
    </w:r>
    <w:r w:rsidR="00454B46" w:rsidRPr="008A4EF9">
      <w:rPr>
        <w:rFonts w:cs="Times New Roman"/>
        <w:b/>
        <w:sz w:val="20"/>
        <w:szCs w:val="20"/>
      </w:rPr>
      <w:t>1</w:t>
    </w:r>
    <w:r w:rsidRPr="008A4EF9">
      <w:rPr>
        <w:rFonts w:cs="Times New Roman"/>
        <w:b/>
        <w:sz w:val="20"/>
        <w:szCs w:val="20"/>
      </w:rPr>
      <w:t>: Istanza di partecipazione</w:t>
    </w:r>
  </w:p>
  <w:p w14:paraId="334A552F" w14:textId="77777777" w:rsidR="00D35F12" w:rsidRDefault="00D35F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A7A38"/>
    <w:multiLevelType w:val="hybridMultilevel"/>
    <w:tmpl w:val="F0F44A98"/>
    <w:lvl w:ilvl="0" w:tplc="0410000F">
      <w:start w:val="1"/>
      <w:numFmt w:val="decimal"/>
      <w:lvlText w:val="%1."/>
      <w:lvlJc w:val="left"/>
      <w:pPr>
        <w:ind w:left="1980" w:hanging="360"/>
      </w:pPr>
    </w:lvl>
    <w:lvl w:ilvl="1" w:tplc="04100019" w:tentative="1">
      <w:start w:val="1"/>
      <w:numFmt w:val="lowerLetter"/>
      <w:lvlText w:val="%2."/>
      <w:lvlJc w:val="left"/>
      <w:pPr>
        <w:ind w:left="2700" w:hanging="360"/>
      </w:pPr>
    </w:lvl>
    <w:lvl w:ilvl="2" w:tplc="0410001B" w:tentative="1">
      <w:start w:val="1"/>
      <w:numFmt w:val="lowerRoman"/>
      <w:lvlText w:val="%3."/>
      <w:lvlJc w:val="right"/>
      <w:pPr>
        <w:ind w:left="3420" w:hanging="180"/>
      </w:pPr>
    </w:lvl>
    <w:lvl w:ilvl="3" w:tplc="0410000F" w:tentative="1">
      <w:start w:val="1"/>
      <w:numFmt w:val="decimal"/>
      <w:lvlText w:val="%4."/>
      <w:lvlJc w:val="left"/>
      <w:pPr>
        <w:ind w:left="4140" w:hanging="360"/>
      </w:pPr>
    </w:lvl>
    <w:lvl w:ilvl="4" w:tplc="04100019" w:tentative="1">
      <w:start w:val="1"/>
      <w:numFmt w:val="lowerLetter"/>
      <w:lvlText w:val="%5."/>
      <w:lvlJc w:val="left"/>
      <w:pPr>
        <w:ind w:left="4860" w:hanging="360"/>
      </w:pPr>
    </w:lvl>
    <w:lvl w:ilvl="5" w:tplc="0410001B" w:tentative="1">
      <w:start w:val="1"/>
      <w:numFmt w:val="lowerRoman"/>
      <w:lvlText w:val="%6."/>
      <w:lvlJc w:val="right"/>
      <w:pPr>
        <w:ind w:left="5580" w:hanging="180"/>
      </w:pPr>
    </w:lvl>
    <w:lvl w:ilvl="6" w:tplc="0410000F" w:tentative="1">
      <w:start w:val="1"/>
      <w:numFmt w:val="decimal"/>
      <w:lvlText w:val="%7."/>
      <w:lvlJc w:val="left"/>
      <w:pPr>
        <w:ind w:left="6300" w:hanging="360"/>
      </w:pPr>
    </w:lvl>
    <w:lvl w:ilvl="7" w:tplc="04100019" w:tentative="1">
      <w:start w:val="1"/>
      <w:numFmt w:val="lowerLetter"/>
      <w:lvlText w:val="%8."/>
      <w:lvlJc w:val="left"/>
      <w:pPr>
        <w:ind w:left="7020" w:hanging="360"/>
      </w:pPr>
    </w:lvl>
    <w:lvl w:ilvl="8" w:tplc="0410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1C61652E"/>
    <w:multiLevelType w:val="hybridMultilevel"/>
    <w:tmpl w:val="C5947A4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30AA6"/>
    <w:multiLevelType w:val="hybridMultilevel"/>
    <w:tmpl w:val="5D6C824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E2A92"/>
    <w:multiLevelType w:val="hybridMultilevel"/>
    <w:tmpl w:val="6B44AE0E"/>
    <w:lvl w:ilvl="0" w:tplc="3ABC8C6A">
      <w:numFmt w:val="bullet"/>
      <w:lvlText w:val="•"/>
      <w:lvlJc w:val="left"/>
      <w:pPr>
        <w:ind w:left="1470" w:hanging="75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4926BD"/>
    <w:multiLevelType w:val="hybridMultilevel"/>
    <w:tmpl w:val="D3BC95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232CA"/>
    <w:multiLevelType w:val="hybridMultilevel"/>
    <w:tmpl w:val="4FE679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94B63"/>
    <w:multiLevelType w:val="hybridMultilevel"/>
    <w:tmpl w:val="C5D8AA30"/>
    <w:lvl w:ilvl="0" w:tplc="5CE6819C">
      <w:start w:val="2"/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C7C93"/>
    <w:multiLevelType w:val="hybridMultilevel"/>
    <w:tmpl w:val="3C48FBB2"/>
    <w:lvl w:ilvl="0" w:tplc="5CE6819C">
      <w:start w:val="2"/>
      <w:numFmt w:val="bullet"/>
      <w:lvlText w:val="-"/>
      <w:lvlJc w:val="left"/>
      <w:pPr>
        <w:ind w:left="1429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4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FC"/>
    <w:rsid w:val="00127B5D"/>
    <w:rsid w:val="00161DE4"/>
    <w:rsid w:val="001714A8"/>
    <w:rsid w:val="001E2D92"/>
    <w:rsid w:val="00205EF4"/>
    <w:rsid w:val="002168B6"/>
    <w:rsid w:val="002740EE"/>
    <w:rsid w:val="003507DC"/>
    <w:rsid w:val="0035637B"/>
    <w:rsid w:val="003E7418"/>
    <w:rsid w:val="00454B46"/>
    <w:rsid w:val="004A2840"/>
    <w:rsid w:val="004C3400"/>
    <w:rsid w:val="004C59B6"/>
    <w:rsid w:val="005B10F5"/>
    <w:rsid w:val="006D4D53"/>
    <w:rsid w:val="007427FC"/>
    <w:rsid w:val="007A1FC6"/>
    <w:rsid w:val="008A4EF9"/>
    <w:rsid w:val="00941535"/>
    <w:rsid w:val="00984859"/>
    <w:rsid w:val="00AB1BD1"/>
    <w:rsid w:val="00AB700C"/>
    <w:rsid w:val="00BD7954"/>
    <w:rsid w:val="00C1684E"/>
    <w:rsid w:val="00C773DF"/>
    <w:rsid w:val="00C90A33"/>
    <w:rsid w:val="00CD756A"/>
    <w:rsid w:val="00D20BE1"/>
    <w:rsid w:val="00D35F12"/>
    <w:rsid w:val="00DB1AF9"/>
    <w:rsid w:val="00DB6382"/>
    <w:rsid w:val="00E10EC4"/>
    <w:rsid w:val="00F228EB"/>
    <w:rsid w:val="00F34BB8"/>
    <w:rsid w:val="00FB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60A62DC"/>
  <w15:chartTrackingRefBased/>
  <w15:docId w15:val="{8200B3BE-D04C-4D73-B92A-3A54EC76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637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28EB"/>
    <w:pPr>
      <w:widowControl/>
      <w:tabs>
        <w:tab w:val="center" w:pos="4819"/>
        <w:tab w:val="right" w:pos="9638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28EB"/>
  </w:style>
  <w:style w:type="paragraph" w:styleId="Pidipagina">
    <w:name w:val="footer"/>
    <w:basedOn w:val="Normale"/>
    <w:link w:val="PidipaginaCarattere"/>
    <w:uiPriority w:val="99"/>
    <w:unhideWhenUsed/>
    <w:rsid w:val="00F228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28EB"/>
  </w:style>
  <w:style w:type="paragraph" w:styleId="Paragrafoelenco">
    <w:name w:val="List Paragraph"/>
    <w:basedOn w:val="Normale"/>
    <w:uiPriority w:val="1"/>
    <w:qFormat/>
    <w:rsid w:val="003507DC"/>
    <w:pPr>
      <w:ind w:left="720"/>
      <w:contextualSpacing/>
    </w:pPr>
    <w:rPr>
      <w:szCs w:val="21"/>
    </w:rPr>
  </w:style>
  <w:style w:type="paragraph" w:customStyle="1" w:styleId="Default">
    <w:name w:val="Default"/>
    <w:rsid w:val="00DB1A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acterStyle1">
    <w:name w:val="Character Style 1"/>
    <w:uiPriority w:val="99"/>
    <w:rsid w:val="00941535"/>
    <w:rPr>
      <w:sz w:val="22"/>
    </w:rPr>
  </w:style>
  <w:style w:type="paragraph" w:styleId="Corpotesto">
    <w:name w:val="Body Text"/>
    <w:basedOn w:val="Normale"/>
    <w:link w:val="CorpotestoCarattere"/>
    <w:rsid w:val="00E10EC4"/>
    <w:pPr>
      <w:autoSpaceDN/>
      <w:spacing w:after="140" w:line="276" w:lineRule="auto"/>
    </w:pPr>
    <w:rPr>
      <w:rFonts w:ascii="Liberation Serif" w:eastAsia="DejaVu Sans" w:hAnsi="Liberation Serif" w:cs="Noto Sans Devanagari"/>
      <w:kern w:val="0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E10EC4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0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</dc:creator>
  <cp:keywords/>
  <dc:description/>
  <cp:lastModifiedBy>DSGA</cp:lastModifiedBy>
  <cp:revision>4</cp:revision>
  <cp:lastPrinted>2022-09-08T07:02:00Z</cp:lastPrinted>
  <dcterms:created xsi:type="dcterms:W3CDTF">2023-05-12T10:34:00Z</dcterms:created>
  <dcterms:modified xsi:type="dcterms:W3CDTF">2023-11-18T08:45:00Z</dcterms:modified>
</cp:coreProperties>
</file>