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FB8F" w14:textId="64C8390E" w:rsidR="003C373D" w:rsidRPr="00746ABA" w:rsidRDefault="003C373D" w:rsidP="003C373D">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C65D81">
        <w:rPr>
          <w:rFonts w:ascii="Calibri" w:eastAsia="Calibri" w:hAnsi="Calibri" w:cs="Calibri"/>
          <w:b/>
          <w:i/>
          <w:iCs/>
          <w:sz w:val="24"/>
          <w:szCs w:val="24"/>
          <w:lang w:eastAsia="en-US"/>
        </w:rPr>
        <w:t>DOCENTE DI SUPPORT</w:t>
      </w:r>
      <w:r>
        <w:rPr>
          <w:rFonts w:ascii="Calibri" w:eastAsia="Calibri" w:hAnsi="Calibri" w:cs="Calibri"/>
          <w:b/>
          <w:i/>
          <w:iCs/>
          <w:sz w:val="24"/>
          <w:szCs w:val="24"/>
          <w:lang w:eastAsia="en-US"/>
        </w:rPr>
        <w:t xml:space="preserve">O </w:t>
      </w:r>
      <w:r w:rsidR="00AA6310">
        <w:rPr>
          <w:rFonts w:ascii="Calibri" w:eastAsia="Calibri" w:hAnsi="Calibri" w:cs="Calibri"/>
          <w:b/>
          <w:i/>
          <w:iCs/>
          <w:sz w:val="24"/>
          <w:szCs w:val="24"/>
          <w:lang w:eastAsia="en-US"/>
        </w:rPr>
        <w:t>A</w:t>
      </w:r>
      <w:r>
        <w:rPr>
          <w:rFonts w:ascii="Calibri" w:eastAsia="Calibri" w:hAnsi="Calibri" w:cs="Calibri"/>
          <w:b/>
          <w:i/>
          <w:iCs/>
          <w:sz w:val="24"/>
          <w:szCs w:val="24"/>
          <w:lang w:eastAsia="en-US"/>
        </w:rPr>
        <w:t xml:space="preserve"> VALERE SU:</w:t>
      </w:r>
    </w:p>
    <w:p w14:paraId="7F84B4B9" w14:textId="481364FD" w:rsidR="003C373D" w:rsidRPr="00A50223" w:rsidRDefault="003C373D" w:rsidP="003C373D">
      <w:pPr>
        <w:autoSpaceDE w:val="0"/>
        <w:autoSpaceDN w:val="0"/>
        <w:adjustRightInd w:val="0"/>
        <w:jc w:val="both"/>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 xml:space="preserve">Specifico ESO4.6 – Azione A4.A – Sotto azione ESO4.6. A4.A – Avviso Prot. </w:t>
      </w:r>
      <w:r>
        <w:rPr>
          <w:rFonts w:asciiTheme="minorHAnsi" w:hAnsiTheme="minorHAnsi" w:cstheme="minorHAnsi"/>
          <w:i/>
          <w:iCs/>
          <w:sz w:val="24"/>
          <w:szCs w:val="24"/>
        </w:rPr>
        <w:t>81652 del 23/05/2025</w:t>
      </w:r>
      <w:r w:rsidRPr="00767F4A">
        <w:rPr>
          <w:rFonts w:asciiTheme="minorHAnsi" w:hAnsiTheme="minorHAnsi" w:cstheme="minorHAnsi"/>
          <w:i/>
          <w:iCs/>
          <w:sz w:val="24"/>
          <w:szCs w:val="24"/>
        </w:rPr>
        <w:t>, FSE</w:t>
      </w:r>
      <w:r w:rsidRPr="00A50223">
        <w:rPr>
          <w:rFonts w:asciiTheme="minorHAnsi" w:hAnsiTheme="minorHAnsi" w:cstheme="minorHAnsi"/>
          <w:i/>
          <w:iCs/>
          <w:sz w:val="24"/>
          <w:szCs w:val="24"/>
        </w:rPr>
        <w:t xml:space="preserve"> Percorsi educativi e formativi per il potenziamento delle competenze, l’inclusione e la socialità nel periodo di sospensione estiva delle lezioni</w:t>
      </w:r>
    </w:p>
    <w:p w14:paraId="21160EA7" w14:textId="77777777" w:rsidR="003C373D" w:rsidRPr="009C7E18" w:rsidRDefault="003C373D" w:rsidP="003C373D">
      <w:pPr>
        <w:autoSpaceDE w:val="0"/>
        <w:autoSpaceDN w:val="0"/>
        <w:adjustRightInd w:val="0"/>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sidRPr="009C7E18">
        <w:rPr>
          <w:rFonts w:ascii="Calibri" w:eastAsia="Calibri" w:hAnsi="Calibri" w:cs="Calibri"/>
          <w:bCs/>
          <w:i/>
          <w:iCs/>
          <w:sz w:val="24"/>
          <w:szCs w:val="24"/>
          <w:lang w:eastAsia="en-US"/>
        </w:rPr>
        <w:t>D54D25006240007</w:t>
      </w:r>
    </w:p>
    <w:p w14:paraId="663CE75F" w14:textId="77777777" w:rsidR="003C373D" w:rsidRDefault="003C373D" w:rsidP="003C373D">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CNP: </w:t>
      </w:r>
      <w:r w:rsidRPr="009C7E18">
        <w:rPr>
          <w:rFonts w:ascii="Calibri" w:eastAsia="Calibri" w:hAnsi="Calibri" w:cs="Calibri"/>
          <w:bCs/>
          <w:i/>
          <w:iCs/>
          <w:sz w:val="24"/>
          <w:szCs w:val="24"/>
          <w:lang w:eastAsia="en-US"/>
        </w:rPr>
        <w:t>ESO4.</w:t>
      </w:r>
      <w:proofErr w:type="gramStart"/>
      <w:r w:rsidRPr="009C7E18">
        <w:rPr>
          <w:rFonts w:ascii="Calibri" w:eastAsia="Calibri" w:hAnsi="Calibri" w:cs="Calibri"/>
          <w:bCs/>
          <w:i/>
          <w:iCs/>
          <w:sz w:val="24"/>
          <w:szCs w:val="24"/>
          <w:lang w:eastAsia="en-US"/>
        </w:rPr>
        <w:t>6.A</w:t>
      </w:r>
      <w:proofErr w:type="gramEnd"/>
      <w:r w:rsidRPr="009C7E18">
        <w:rPr>
          <w:rFonts w:ascii="Calibri" w:eastAsia="Calibri" w:hAnsi="Calibri" w:cs="Calibri"/>
          <w:bCs/>
          <w:i/>
          <w:iCs/>
          <w:sz w:val="24"/>
          <w:szCs w:val="24"/>
          <w:lang w:eastAsia="en-US"/>
        </w:rPr>
        <w:t>4.A-FSEPN-MA-2025-246</w:t>
      </w:r>
    </w:p>
    <w:p w14:paraId="49850506" w14:textId="77777777" w:rsidR="003C373D" w:rsidRDefault="003C373D" w:rsidP="003C373D">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Titolo Progetto: “</w:t>
      </w:r>
      <w:r w:rsidRPr="00AE7BEB">
        <w:rPr>
          <w:rFonts w:ascii="Calibri" w:eastAsia="Calibri" w:hAnsi="Calibri" w:cs="Calibri"/>
          <w:bCs/>
          <w:i/>
          <w:iCs/>
          <w:sz w:val="24"/>
          <w:szCs w:val="24"/>
          <w:lang w:eastAsia="en-US"/>
        </w:rPr>
        <w:t>Sole-stà Lab&amp;Camp: un viaggio di scoperta!</w:t>
      </w:r>
      <w:r>
        <w:rPr>
          <w:rFonts w:ascii="Calibri" w:eastAsia="Calibri" w:hAnsi="Calibri" w:cs="Calibri"/>
          <w:bCs/>
          <w:i/>
          <w:iCs/>
          <w:sz w:val="24"/>
          <w:szCs w:val="24"/>
          <w:lang w:eastAsia="en-US"/>
        </w:rPr>
        <w:t>”</w:t>
      </w:r>
    </w:p>
    <w:p w14:paraId="592306DA" w14:textId="77777777" w:rsidR="003C373D" w:rsidRPr="00746ABA" w:rsidRDefault="003C373D" w:rsidP="003C373D">
      <w:pPr>
        <w:keepNext/>
        <w:keepLines/>
        <w:widowControl w:val="0"/>
        <w:outlineLvl w:val="5"/>
        <w:rPr>
          <w:rFonts w:asciiTheme="minorHAnsi" w:eastAsia="Arial" w:hAnsiTheme="minorHAnsi" w:cstheme="minorHAnsi"/>
          <w:b/>
          <w:bCs/>
          <w:sz w:val="24"/>
          <w:szCs w:val="24"/>
        </w:rPr>
      </w:pPr>
    </w:p>
    <w:p w14:paraId="2FCACC70" w14:textId="50E3C417"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__________________________________________</w:t>
      </w:r>
      <w:r w:rsidRPr="00746ABA">
        <w:rPr>
          <w:sz w:val="24"/>
          <w:szCs w:val="24"/>
        </w:rPr>
        <w:t xml:space="preserve"> </w:t>
      </w:r>
    </w:p>
    <w:p w14:paraId="1211A61A"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4A1DFCE0" w14:textId="2B16131B"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Nato a _______________ il______________ residente a____________</w:t>
      </w:r>
      <w:r>
        <w:rPr>
          <w:rFonts w:asciiTheme="minorHAnsi" w:eastAsia="Arial" w:hAnsiTheme="minorHAnsi"/>
          <w:b/>
          <w:bCs/>
          <w:sz w:val="22"/>
          <w:szCs w:val="22"/>
        </w:rPr>
        <w:t>______</w:t>
      </w:r>
      <w:r w:rsidRPr="00746ABA">
        <w:rPr>
          <w:rFonts w:asciiTheme="minorHAnsi" w:eastAsia="Arial" w:hAnsiTheme="minorHAnsi"/>
          <w:b/>
          <w:bCs/>
          <w:sz w:val="22"/>
          <w:szCs w:val="22"/>
        </w:rPr>
        <w:t>_ Provincia di _____</w:t>
      </w:r>
      <w:r>
        <w:rPr>
          <w:rFonts w:asciiTheme="minorHAnsi" w:eastAsia="Arial" w:hAnsiTheme="minorHAnsi"/>
          <w:b/>
          <w:bCs/>
          <w:sz w:val="22"/>
          <w:szCs w:val="22"/>
        </w:rPr>
        <w:t>_</w:t>
      </w:r>
      <w:r w:rsidRPr="00746ABA">
        <w:rPr>
          <w:rFonts w:asciiTheme="minorHAnsi" w:eastAsia="Arial" w:hAnsiTheme="minorHAnsi"/>
          <w:b/>
          <w:bCs/>
          <w:sz w:val="22"/>
          <w:szCs w:val="22"/>
        </w:rPr>
        <w:t>____</w:t>
      </w:r>
      <w:r>
        <w:rPr>
          <w:rFonts w:asciiTheme="minorHAnsi" w:eastAsia="Arial" w:hAnsiTheme="minorHAnsi"/>
          <w:b/>
          <w:bCs/>
          <w:sz w:val="22"/>
          <w:szCs w:val="22"/>
        </w:rPr>
        <w:t>_</w:t>
      </w:r>
    </w:p>
    <w:p w14:paraId="7B7AF783"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7764A23" w14:textId="08E7BA72"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Via________________________________________________ Codice Fiscale __________________</w:t>
      </w:r>
      <w:r>
        <w:rPr>
          <w:rFonts w:asciiTheme="minorHAnsi" w:eastAsia="Arial" w:hAnsiTheme="minorHAnsi"/>
          <w:b/>
          <w:bCs/>
          <w:sz w:val="22"/>
          <w:szCs w:val="22"/>
        </w:rPr>
        <w:t>______</w:t>
      </w:r>
      <w:r w:rsidRPr="00746ABA">
        <w:rPr>
          <w:rFonts w:asciiTheme="minorHAnsi" w:eastAsia="Arial" w:hAnsiTheme="minorHAnsi"/>
          <w:b/>
          <w:bCs/>
          <w:sz w:val="22"/>
          <w:szCs w:val="22"/>
        </w:rPr>
        <w:t xml:space="preserve"> </w:t>
      </w:r>
    </w:p>
    <w:p w14:paraId="5006E9C5"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443083A" w14:textId="7CBF6D9A" w:rsidR="003C373D" w:rsidRPr="00746ABA" w:rsidRDefault="003C373D" w:rsidP="003C373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____________________________________________________________________</w:t>
      </w:r>
    </w:p>
    <w:p w14:paraId="0A9F74DC" w14:textId="77777777" w:rsidR="003C373D" w:rsidRPr="00746ABA" w:rsidRDefault="003C373D" w:rsidP="003C373D">
      <w:pPr>
        <w:spacing w:before="120" w:after="120"/>
        <w:jc w:val="center"/>
        <w:outlineLvl w:val="0"/>
        <w:rPr>
          <w:rFonts w:cstheme="minorHAnsi"/>
          <w:b/>
          <w:sz w:val="24"/>
          <w:szCs w:val="24"/>
        </w:rPr>
      </w:pPr>
      <w:r w:rsidRPr="00746ABA">
        <w:rPr>
          <w:rFonts w:cstheme="minorHAnsi"/>
          <w:b/>
          <w:sz w:val="24"/>
          <w:szCs w:val="24"/>
        </w:rPr>
        <w:t>DICHIARA</w:t>
      </w:r>
    </w:p>
    <w:p w14:paraId="60D98BF9" w14:textId="77777777" w:rsidR="003C373D" w:rsidRPr="00746ABA" w:rsidRDefault="003C373D" w:rsidP="003C373D">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49B2BD84" w14:textId="603287E1" w:rsidR="003C373D" w:rsidRPr="00746ABA" w:rsidRDefault="003C373D" w:rsidP="003C373D">
      <w:pPr>
        <w:numPr>
          <w:ilvl w:val="0"/>
          <w:numId w:val="1"/>
        </w:numPr>
        <w:spacing w:after="60" w:line="276" w:lineRule="auto"/>
        <w:ind w:hanging="357"/>
        <w:jc w:val="both"/>
        <w:rPr>
          <w:rFonts w:cstheme="minorHAnsi"/>
          <w:sz w:val="24"/>
          <w:szCs w:val="24"/>
        </w:rPr>
      </w:pPr>
      <w:r>
        <w:rPr>
          <w:rFonts w:cstheme="minorHAnsi"/>
          <w:sz w:val="24"/>
          <w:szCs w:val="24"/>
        </w:rPr>
        <w:t xml:space="preserve">di </w:t>
      </w:r>
      <w:r w:rsidRPr="00746ABA">
        <w:rPr>
          <w:rFonts w:cstheme="minorHAnsi"/>
          <w:sz w:val="24"/>
          <w:szCs w:val="24"/>
        </w:rPr>
        <w:t xml:space="preserve">non trovarsi in situazione di incompatibilità, ai sensi di quanto previsto dal d.lgs. n. 39/2013 e dall’art. 53, del d.lgs. n. 165/2001; </w:t>
      </w:r>
    </w:p>
    <w:p w14:paraId="21EB150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921185"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propri;</w:t>
      </w:r>
    </w:p>
    <w:p w14:paraId="48B6F7B4"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E498CCF"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6ABA190"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B226E6" w14:textId="77777777" w:rsidR="003C373D" w:rsidRPr="00746ABA" w:rsidRDefault="003C373D" w:rsidP="003C373D">
      <w:pPr>
        <w:numPr>
          <w:ilvl w:val="0"/>
          <w:numId w:val="1"/>
        </w:numPr>
        <w:spacing w:after="60" w:line="276" w:lineRule="auto"/>
        <w:ind w:hanging="357"/>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36AFE68" w14:textId="77777777" w:rsidR="003C373D" w:rsidRPr="00746ABA" w:rsidRDefault="003C373D" w:rsidP="003C373D">
      <w:pPr>
        <w:numPr>
          <w:ilvl w:val="0"/>
          <w:numId w:val="1"/>
        </w:numPr>
        <w:spacing w:after="60" w:line="276" w:lineRule="auto"/>
        <w:ind w:hanging="357"/>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736179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40F2A8"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6F8C75AB" w14:textId="7D3E431E" w:rsidR="003C373D" w:rsidRPr="003C373D" w:rsidRDefault="003C373D" w:rsidP="003C373D">
      <w:pPr>
        <w:numPr>
          <w:ilvl w:val="0"/>
          <w:numId w:val="1"/>
        </w:numPr>
        <w:spacing w:after="60" w:line="276" w:lineRule="auto"/>
        <w:ind w:hanging="357"/>
        <w:jc w:val="both"/>
        <w:rPr>
          <w:rFonts w:asciiTheme="minorHAnsi" w:eastAsiaTheme="minorEastAsia" w:hAnsiTheme="minorHAnsi" w:cstheme="minorBidi"/>
          <w:b/>
          <w:sz w:val="22"/>
          <w:szCs w:val="22"/>
        </w:rPr>
      </w:pPr>
      <w:r w:rsidRPr="003C373D">
        <w:rPr>
          <w:rFonts w:cstheme="minorHAnsi"/>
          <w:sz w:val="24"/>
          <w:szCs w:val="24"/>
        </w:rPr>
        <w:t xml:space="preserve">di essere stato informato, ai sensi dell’art. 13 del Regolamento (UE) 2016/679 del Parlamento europeo e del Consiglio del 27 aprile 2016 e del decreto legislativo 30 giugno 2003, n. 196, </w:t>
      </w:r>
      <w:r w:rsidRPr="003C373D">
        <w:rPr>
          <w:rFonts w:cstheme="minorHAnsi"/>
          <w:sz w:val="24"/>
          <w:szCs w:val="24"/>
        </w:rPr>
        <w:lastRenderedPageBreak/>
        <w:t>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sz w:val="24"/>
          <w:szCs w:val="24"/>
        </w:rPr>
        <w:t>.</w:t>
      </w:r>
    </w:p>
    <w:p w14:paraId="58A1DE57" w14:textId="54DBA6F7" w:rsidR="003C373D" w:rsidRDefault="003C373D" w:rsidP="003C373D">
      <w:pPr>
        <w:spacing w:after="60" w:line="276" w:lineRule="auto"/>
        <w:jc w:val="both"/>
        <w:rPr>
          <w:rFonts w:cstheme="minorHAnsi"/>
          <w:sz w:val="24"/>
          <w:szCs w:val="24"/>
        </w:rPr>
      </w:pPr>
    </w:p>
    <w:p w14:paraId="09A13923" w14:textId="74E1558B" w:rsidR="003C373D" w:rsidRPr="003C373D" w:rsidRDefault="003C373D" w:rsidP="003C373D">
      <w:pPr>
        <w:spacing w:after="60" w:line="276" w:lineRule="auto"/>
        <w:jc w:val="both"/>
        <w:rPr>
          <w:rFonts w:asciiTheme="minorHAnsi" w:eastAsiaTheme="minorEastAsia" w:hAnsiTheme="minorHAnsi" w:cstheme="minorBidi"/>
          <w:b/>
          <w:sz w:val="22"/>
          <w:szCs w:val="22"/>
        </w:rPr>
      </w:pPr>
      <w:r>
        <w:rPr>
          <w:rFonts w:cstheme="minorHAnsi"/>
          <w:sz w:val="24"/>
          <w:szCs w:val="24"/>
        </w:rPr>
        <w:t xml:space="preserve">Data, </w:t>
      </w:r>
    </w:p>
    <w:p w14:paraId="3A4284E7" w14:textId="4B5C2792"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24F16B3C" w14:textId="77777777"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CABA40D" w14:textId="77777777" w:rsidR="003C373D" w:rsidRPr="00746ABA" w:rsidRDefault="003C373D" w:rsidP="003C373D">
      <w:pPr>
        <w:rPr>
          <w:rFonts w:asciiTheme="minorHAnsi" w:eastAsia="Calibri" w:hAnsiTheme="minorHAnsi" w:cstheme="minorHAnsi"/>
          <w:sz w:val="24"/>
          <w:szCs w:val="24"/>
          <w:lang w:eastAsia="en-US"/>
        </w:rPr>
      </w:pPr>
    </w:p>
    <w:p w14:paraId="3FC17CF6" w14:textId="77777777" w:rsidR="003C373D" w:rsidRDefault="003C373D" w:rsidP="003C373D">
      <w:pPr>
        <w:autoSpaceDE w:val="0"/>
        <w:spacing w:line="480" w:lineRule="auto"/>
        <w:jc w:val="both"/>
        <w:rPr>
          <w:rFonts w:ascii="Arial" w:hAnsi="Arial" w:cs="Arial"/>
          <w:sz w:val="18"/>
          <w:szCs w:val="18"/>
        </w:rPr>
      </w:pPr>
    </w:p>
    <w:p w14:paraId="7CE3B4F7" w14:textId="77777777" w:rsidR="003C373D" w:rsidRPr="00FA1500" w:rsidRDefault="003C373D" w:rsidP="003C373D">
      <w:pPr>
        <w:autoSpaceDE w:val="0"/>
        <w:spacing w:line="480" w:lineRule="auto"/>
        <w:jc w:val="both"/>
        <w:rPr>
          <w:rFonts w:ascii="Arial" w:hAnsi="Arial" w:cs="Arial"/>
          <w:sz w:val="18"/>
          <w:szCs w:val="18"/>
        </w:rPr>
      </w:pPr>
    </w:p>
    <w:p w14:paraId="46A2727F" w14:textId="77777777" w:rsidR="003C373D" w:rsidRPr="0099790A" w:rsidRDefault="003C373D" w:rsidP="003C373D">
      <w:pPr>
        <w:ind w:left="709" w:right="57" w:hanging="709"/>
        <w:contextualSpacing/>
      </w:pPr>
    </w:p>
    <w:p w14:paraId="10DAFF6D" w14:textId="65673BE5" w:rsidR="00BC16CB" w:rsidRDefault="00BC16CB"/>
    <w:sectPr w:rsidR="00BC16C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1F64" w14:textId="77777777" w:rsidR="003C373D" w:rsidRDefault="003C373D" w:rsidP="003C373D">
      <w:r>
        <w:separator/>
      </w:r>
    </w:p>
  </w:endnote>
  <w:endnote w:type="continuationSeparator" w:id="0">
    <w:p w14:paraId="4B94C85A" w14:textId="77777777" w:rsidR="003C373D" w:rsidRDefault="003C373D" w:rsidP="003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7C51" w14:textId="77777777" w:rsidR="003C373D" w:rsidRDefault="003C373D" w:rsidP="003C373D">
      <w:r>
        <w:separator/>
      </w:r>
    </w:p>
  </w:footnote>
  <w:footnote w:type="continuationSeparator" w:id="0">
    <w:p w14:paraId="2D75417E" w14:textId="77777777" w:rsidR="003C373D" w:rsidRDefault="003C373D" w:rsidP="003C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5FD" w14:textId="320C6EE1" w:rsidR="003C373D" w:rsidRPr="003C373D" w:rsidRDefault="003C373D" w:rsidP="003C373D">
    <w:pPr>
      <w:pStyle w:val="Intestazione"/>
    </w:pPr>
    <w:r>
      <w:rPr>
        <w:noProof/>
      </w:rPr>
      <w:drawing>
        <wp:inline distT="0" distB="0" distL="0" distR="0" wp14:anchorId="22068016" wp14:editId="1BB3C675">
          <wp:extent cx="6120130" cy="628650"/>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EE0845D0"/>
    <w:lvl w:ilvl="0" w:tplc="A98E430A">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3D"/>
    <w:rsid w:val="003C373D"/>
    <w:rsid w:val="00AA6310"/>
    <w:rsid w:val="00BC16CB"/>
    <w:rsid w:val="00C65D81"/>
    <w:rsid w:val="00E331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F7E7"/>
  <w15:chartTrackingRefBased/>
  <w15:docId w15:val="{58380433-6024-49FA-8AE8-12A33199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3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373D"/>
    <w:pPr>
      <w:tabs>
        <w:tab w:val="center" w:pos="4819"/>
        <w:tab w:val="right" w:pos="9638"/>
      </w:tabs>
    </w:pPr>
  </w:style>
  <w:style w:type="character" w:customStyle="1" w:styleId="IntestazioneCarattere">
    <w:name w:val="Intestazione Carattere"/>
    <w:basedOn w:val="Carpredefinitoparagrafo"/>
    <w:link w:val="Intestazione"/>
    <w:uiPriority w:val="99"/>
    <w:rsid w:val="003C373D"/>
  </w:style>
  <w:style w:type="paragraph" w:styleId="Pidipagina">
    <w:name w:val="footer"/>
    <w:basedOn w:val="Normale"/>
    <w:link w:val="PidipaginaCarattere"/>
    <w:uiPriority w:val="99"/>
    <w:unhideWhenUsed/>
    <w:rsid w:val="003C373D"/>
    <w:pPr>
      <w:tabs>
        <w:tab w:val="center" w:pos="4819"/>
        <w:tab w:val="right" w:pos="9638"/>
      </w:tabs>
    </w:pPr>
  </w:style>
  <w:style w:type="character" w:customStyle="1" w:styleId="PidipaginaCarattere">
    <w:name w:val="Piè di pagina Carattere"/>
    <w:basedOn w:val="Carpredefinitoparagrafo"/>
    <w:link w:val="Pidipagina"/>
    <w:uiPriority w:val="99"/>
    <w:rsid w:val="003C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Alessandra Di Benedetto</cp:lastModifiedBy>
  <cp:revision>3</cp:revision>
  <dcterms:created xsi:type="dcterms:W3CDTF">2025-10-13T13:07:00Z</dcterms:created>
  <dcterms:modified xsi:type="dcterms:W3CDTF">2025-10-15T13:42:00Z</dcterms:modified>
</cp:coreProperties>
</file>