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4CB1" w14:textId="77777777" w:rsidR="00E5187E" w:rsidRPr="00E5187E" w:rsidRDefault="00E5187E" w:rsidP="00B35D45">
      <w:pPr>
        <w:ind w:firstLine="720"/>
        <w:jc w:val="right"/>
        <w:rPr>
          <w:lang w:val="en-US"/>
        </w:rPr>
      </w:pPr>
    </w:p>
    <w:p w14:paraId="7EB925A5" w14:textId="781174AF" w:rsidR="00B35D45" w:rsidRDefault="00B35D45" w:rsidP="00B35D45">
      <w:pPr>
        <w:ind w:firstLine="720"/>
        <w:jc w:val="right"/>
      </w:pPr>
      <w:r>
        <w:t>Alla Dirigente Scolastica dell’I.C. Nord 1</w:t>
      </w:r>
    </w:p>
    <w:p w14:paraId="34A690D0" w14:textId="362C85C9" w:rsidR="00B35D45" w:rsidRDefault="00B35D45" w:rsidP="00B35D45">
      <w:pPr>
        <w:ind w:firstLine="720"/>
        <w:jc w:val="right"/>
      </w:pPr>
      <w:r>
        <w:t xml:space="preserve">Dott.ssa Claudia Marchi </w:t>
      </w:r>
    </w:p>
    <w:p w14:paraId="45181669" w14:textId="48209794" w:rsidR="00B35D45" w:rsidRDefault="00B35D45" w:rsidP="00B35D45">
      <w:pPr>
        <w:ind w:firstLine="720"/>
        <w:jc w:val="right"/>
      </w:pPr>
    </w:p>
    <w:p w14:paraId="1EAC06CA" w14:textId="77777777" w:rsidR="00002E79" w:rsidRPr="007666AA" w:rsidRDefault="00002E79" w:rsidP="00002E79">
      <w:pPr>
        <w:jc w:val="center"/>
        <w:rPr>
          <w:rFonts w:ascii="Times New Roman" w:eastAsia="TimesNewRomanPSMT" w:hAnsi="Times New Roman" w:cs="Times New Roman"/>
          <w:b/>
          <w:bCs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b/>
          <w:bCs/>
          <w:color w:val="000000"/>
          <w:lang w:val="it-IT"/>
        </w:rPr>
        <w:t>AUTORIZZAZIONE USCITA AUTONOMA ALUNNO/A</w:t>
      </w:r>
    </w:p>
    <w:p w14:paraId="488D268F" w14:textId="77777777" w:rsidR="00002E79" w:rsidRPr="007666AA" w:rsidRDefault="00002E79" w:rsidP="00002E79">
      <w:pPr>
        <w:jc w:val="center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(minore di 14 anni ai sensi dell’art. 19-bis comma 1, Legge n. 172/2017)</w:t>
      </w:r>
    </w:p>
    <w:p w14:paraId="6A0D181C" w14:textId="77777777" w:rsidR="00002E79" w:rsidRPr="007666AA" w:rsidRDefault="00002E79" w:rsidP="00002E79">
      <w:pPr>
        <w:jc w:val="both"/>
        <w:rPr>
          <w:rFonts w:ascii="Times New Roman" w:eastAsia="TimesNewRomanPSMT" w:hAnsi="Times New Roman" w:cs="Times New Roman"/>
          <w:color w:val="000000"/>
          <w:lang w:val="it-IT"/>
        </w:rPr>
      </w:pPr>
    </w:p>
    <w:p w14:paraId="1362D40C" w14:textId="507DB383" w:rsidR="00002E79" w:rsidRPr="007666AA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 xml:space="preserve">ALUNNO/A: </w:t>
      </w:r>
      <w:r>
        <w:rPr>
          <w:rFonts w:ascii="Times New Roman" w:eastAsia="TimesNewRomanPSMT" w:hAnsi="Times New Roman" w:cs="Times New Roman"/>
          <w:color w:val="000000"/>
          <w:lang w:val="it-IT"/>
        </w:rPr>
        <w:t xml:space="preserve"> </w:t>
      </w: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______________________________________________________________________</w:t>
      </w:r>
    </w:p>
    <w:p w14:paraId="516D9D16" w14:textId="7AD9D431" w:rsidR="00002E79" w:rsidRPr="007666AA" w:rsidRDefault="00002E79" w:rsidP="00002E79">
      <w:pPr>
        <w:spacing w:line="240" w:lineRule="auto"/>
        <w:rPr>
          <w:rFonts w:ascii="Times New Roman" w:hAnsi="Times New Roman" w:cs="Times New Roman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 xml:space="preserve">CLASSE: ________________________ PLESSO: </w:t>
      </w:r>
      <w:r>
        <w:rPr>
          <w:rFonts w:ascii="Times New Roman" w:eastAsia="TimesNewRomanPSMT" w:hAnsi="Times New Roman" w:cs="Times New Roman"/>
          <w:color w:val="000000"/>
          <w:lang w:val="it-IT"/>
        </w:rPr>
        <w:t xml:space="preserve"> </w:t>
      </w: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________________________________________</w:t>
      </w:r>
    </w:p>
    <w:p w14:paraId="6A0F1878" w14:textId="77777777" w:rsidR="00002E79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</w:p>
    <w:p w14:paraId="75302ED4" w14:textId="36D1A527" w:rsidR="00002E79" w:rsidRPr="007666AA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Io sottoscritto ____________________________________ C.F. ______________________________</w:t>
      </w:r>
    </w:p>
    <w:p w14:paraId="5481730D" w14:textId="0DFF925A" w:rsidR="00002E79" w:rsidRPr="007666AA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nato a _________________________________ il _____________________________</w:t>
      </w:r>
    </w:p>
    <w:p w14:paraId="13EEE324" w14:textId="77777777" w:rsidR="00002E79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residente a __________________ in via ________________________ n.  _____ CAP __________</w:t>
      </w:r>
    </w:p>
    <w:p w14:paraId="006F17A5" w14:textId="77777777" w:rsidR="00002E79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</w:p>
    <w:p w14:paraId="5A494D80" w14:textId="61E9A8CA" w:rsidR="00002E79" w:rsidRPr="007666AA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Io sottoscritta ____________________________________ C.F. ______________________________</w:t>
      </w:r>
    </w:p>
    <w:p w14:paraId="492F1160" w14:textId="5BFD43D8" w:rsidR="00002E79" w:rsidRPr="007666AA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nato a ______________________________________ il _____________________________</w:t>
      </w:r>
    </w:p>
    <w:p w14:paraId="2DBA5C9A" w14:textId="45C86E0B" w:rsidR="00002E79" w:rsidRPr="007666AA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>residente a __________________ in via ________________________ n.  _____ CAP __________</w:t>
      </w:r>
    </w:p>
    <w:p w14:paraId="617F59C8" w14:textId="77777777" w:rsidR="00002E79" w:rsidRPr="007666AA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</w:p>
    <w:p w14:paraId="6B2A4C8F" w14:textId="77777777" w:rsidR="00002E79" w:rsidRDefault="00002E79" w:rsidP="00002E79">
      <w:pPr>
        <w:spacing w:line="240" w:lineRule="auto"/>
        <w:rPr>
          <w:rFonts w:ascii="Times New Roman" w:eastAsia="TimesNewRomanPSMT" w:hAnsi="Times New Roman" w:cs="Times New Roman"/>
          <w:color w:val="000000"/>
          <w:lang w:val="it-IT"/>
        </w:rPr>
      </w:pPr>
    </w:p>
    <w:p w14:paraId="6DA445B0" w14:textId="3532711E" w:rsidR="00002E79" w:rsidRPr="007666AA" w:rsidRDefault="00002E79" w:rsidP="00002E79">
      <w:pPr>
        <w:spacing w:line="240" w:lineRule="auto"/>
        <w:rPr>
          <w:rFonts w:ascii="Times New Roman" w:hAnsi="Times New Roman" w:cs="Times New Roman"/>
          <w:lang w:val="it-IT"/>
        </w:rPr>
      </w:pPr>
      <w:r w:rsidRPr="007666AA">
        <w:rPr>
          <w:rFonts w:ascii="Times New Roman" w:eastAsia="TimesNewRomanPSMT" w:hAnsi="Times New Roman" w:cs="Times New Roman"/>
          <w:color w:val="000000"/>
          <w:lang w:val="it-IT"/>
        </w:rPr>
        <w:t xml:space="preserve">in qualità di </w:t>
      </w:r>
      <w:r w:rsidRPr="007666AA">
        <w:rPr>
          <w:rFonts w:ascii="Cambria Math" w:eastAsia="STIXGeneral-Regular" w:hAnsi="Cambria Math" w:cs="Cambria Math"/>
          <w:color w:val="000000"/>
          <w:lang w:val="it-IT"/>
        </w:rPr>
        <w:t>⧠</w:t>
      </w: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 xml:space="preserve"> genitori, </w:t>
      </w:r>
      <w:r w:rsidRPr="007666AA">
        <w:rPr>
          <w:rFonts w:ascii="Cambria Math" w:eastAsia="STIXGeneral-Regular" w:hAnsi="Cambria Math" w:cs="Cambria Math"/>
          <w:color w:val="000000"/>
          <w:lang w:val="it-IT"/>
        </w:rPr>
        <w:t>⧠</w:t>
      </w: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 xml:space="preserve"> tutori, </w:t>
      </w:r>
      <w:r w:rsidRPr="007666AA">
        <w:rPr>
          <w:rFonts w:ascii="Cambria Math" w:eastAsia="STIXGeneral-Regular" w:hAnsi="Cambria Math" w:cs="Cambria Math"/>
          <w:color w:val="000000"/>
          <w:lang w:val="it-IT"/>
        </w:rPr>
        <w:t>⧠</w:t>
      </w: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 xml:space="preserve"> soggetti affidatari di _________________________________________</w:t>
      </w:r>
    </w:p>
    <w:p w14:paraId="23D2FC28" w14:textId="77777777" w:rsidR="00002E79" w:rsidRDefault="00002E79" w:rsidP="00002E79">
      <w:pPr>
        <w:spacing w:line="240" w:lineRule="auto"/>
        <w:rPr>
          <w:rFonts w:ascii="Times New Roman" w:eastAsia="STIXGeneral-Regular" w:hAnsi="Times New Roman" w:cs="Times New Roman"/>
          <w:color w:val="000000"/>
          <w:lang w:val="it-IT"/>
        </w:rPr>
      </w:pPr>
    </w:p>
    <w:p w14:paraId="521270B1" w14:textId="50C800C9" w:rsidR="00002E79" w:rsidRPr="007666AA" w:rsidRDefault="00002E79" w:rsidP="00002E79">
      <w:pPr>
        <w:spacing w:line="240" w:lineRule="auto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nato/a il _____________________ a _______________________</w:t>
      </w:r>
    </w:p>
    <w:p w14:paraId="287A049A" w14:textId="77777777" w:rsidR="00002E79" w:rsidRPr="007666AA" w:rsidRDefault="00002E79" w:rsidP="00002E79">
      <w:pPr>
        <w:ind w:left="242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</w:p>
    <w:p w14:paraId="6C0F5AAA" w14:textId="77777777" w:rsidR="00002E79" w:rsidRPr="007666AA" w:rsidRDefault="00002E79" w:rsidP="00002E79">
      <w:pPr>
        <w:numPr>
          <w:ilvl w:val="0"/>
          <w:numId w:val="1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VISTO l’art.19-bis comma 1, Legge n. 172/2017;</w:t>
      </w:r>
    </w:p>
    <w:p w14:paraId="241619FB" w14:textId="77777777" w:rsidR="00002E79" w:rsidRPr="007666AA" w:rsidRDefault="00002E79" w:rsidP="00002E79">
      <w:pPr>
        <w:numPr>
          <w:ilvl w:val="0"/>
          <w:numId w:val="1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CONSIDERATA l’età del proprio figlio/a;</w:t>
      </w:r>
    </w:p>
    <w:p w14:paraId="7EEF6D26" w14:textId="77777777" w:rsidR="00002E79" w:rsidRPr="007666AA" w:rsidRDefault="00002E79" w:rsidP="00002E79">
      <w:pPr>
        <w:numPr>
          <w:ilvl w:val="0"/>
          <w:numId w:val="1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VALUTATO il grado di autonomia del proprio figlio/a;</w:t>
      </w:r>
    </w:p>
    <w:p w14:paraId="423B4922" w14:textId="77777777" w:rsidR="00002E79" w:rsidRPr="007666AA" w:rsidRDefault="00002E79" w:rsidP="00002E79">
      <w:pPr>
        <w:numPr>
          <w:ilvl w:val="0"/>
          <w:numId w:val="1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CONSIDERATO lo specifico contesto territoriale nel quale la scuola opera;</w:t>
      </w:r>
    </w:p>
    <w:p w14:paraId="777180C7" w14:textId="77777777" w:rsidR="00002E79" w:rsidRPr="007666AA" w:rsidRDefault="00002E79" w:rsidP="00002E79">
      <w:pPr>
        <w:jc w:val="both"/>
        <w:rPr>
          <w:rFonts w:ascii="Times New Roman" w:eastAsia="STIXGeneral-Regular" w:hAnsi="Times New Roman" w:cs="Times New Roman"/>
          <w:b/>
          <w:bCs/>
          <w:color w:val="000000"/>
          <w:lang w:val="it-IT"/>
        </w:rPr>
      </w:pPr>
    </w:p>
    <w:p w14:paraId="586653EB" w14:textId="77777777" w:rsidR="00002E79" w:rsidRPr="007666AA" w:rsidRDefault="00002E79" w:rsidP="00002E79">
      <w:pPr>
        <w:jc w:val="both"/>
        <w:rPr>
          <w:rFonts w:ascii="Times New Roman" w:eastAsia="STIXGeneral-Regular" w:hAnsi="Times New Roman" w:cs="Times New Roman"/>
          <w:b/>
          <w:bCs/>
          <w:color w:val="000000"/>
          <w:lang w:val="it-IT"/>
        </w:rPr>
      </w:pPr>
    </w:p>
    <w:p w14:paraId="68AE4180" w14:textId="77777777" w:rsidR="00002E79" w:rsidRPr="007666AA" w:rsidRDefault="00002E79" w:rsidP="00002E79">
      <w:pPr>
        <w:jc w:val="center"/>
        <w:rPr>
          <w:rFonts w:ascii="Times New Roman" w:eastAsia="STIXGeneral-Regular" w:hAnsi="Times New Roman" w:cs="Times New Roman"/>
          <w:b/>
          <w:bCs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b/>
          <w:bCs/>
          <w:color w:val="000000"/>
          <w:lang w:val="it-IT"/>
        </w:rPr>
        <w:t>AUTORIZZANO</w:t>
      </w:r>
    </w:p>
    <w:p w14:paraId="0013B142" w14:textId="77777777" w:rsidR="00002E79" w:rsidRPr="007666AA" w:rsidRDefault="00002E79" w:rsidP="00002E79">
      <w:pPr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 xml:space="preserve">l’Istituto Comprensivo Nord 1 di Brescia, nell’ambito di un processo volto alla auto responsabilizzazione del minore di 14 anni, a consentire l’uscita autonoma del/la proprio/a figlio/a dal plesso senza la presenza di accompagnatori, al termine delle attività </w:t>
      </w:r>
    </w:p>
    <w:p w14:paraId="247290CD" w14:textId="77777777" w:rsidR="00002E79" w:rsidRDefault="00002E79" w:rsidP="00002E79">
      <w:pPr>
        <w:jc w:val="both"/>
        <w:rPr>
          <w:rFonts w:ascii="Times New Roman" w:eastAsia="STIXGeneral-Regular" w:hAnsi="Times New Roman" w:cs="Times New Roman"/>
          <w:b/>
          <w:bCs/>
          <w:color w:val="000000"/>
          <w:lang w:val="it-IT"/>
        </w:rPr>
      </w:pPr>
    </w:p>
    <w:p w14:paraId="0E83D7B8" w14:textId="70205BE7" w:rsidR="00002E79" w:rsidRPr="007666AA" w:rsidRDefault="00002E79" w:rsidP="00002E79">
      <w:pPr>
        <w:jc w:val="center"/>
        <w:rPr>
          <w:rFonts w:ascii="Times New Roman" w:eastAsia="STIXGeneral-Regular" w:hAnsi="Times New Roman" w:cs="Times New Roman"/>
          <w:b/>
          <w:bCs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b/>
          <w:bCs/>
          <w:color w:val="000000"/>
          <w:lang w:val="it-IT"/>
        </w:rPr>
        <w:t>DICHIARANO INOLTRE:</w:t>
      </w:r>
    </w:p>
    <w:p w14:paraId="72F75DCC" w14:textId="77777777" w:rsidR="00002E79" w:rsidRPr="007666AA" w:rsidRDefault="00002E79" w:rsidP="00002E79">
      <w:pPr>
        <w:ind w:left="242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</w:p>
    <w:p w14:paraId="16D64C33" w14:textId="3609C6DE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 xml:space="preserve">di essere a conoscenza degli orari di termine delle attività nell’ambito del progetto PON </w:t>
      </w:r>
      <w:r w:rsidR="00D73CEF">
        <w:rPr>
          <w:rFonts w:ascii="Times New Roman" w:eastAsia="STIXGeneral-Regular" w:hAnsi="Times New Roman" w:cs="Times New Roman"/>
          <w:color w:val="000000"/>
          <w:lang w:val="it-IT"/>
        </w:rPr>
        <w:t>………………</w:t>
      </w:r>
    </w:p>
    <w:p w14:paraId="3635EFF5" w14:textId="77777777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di conoscere le disposizioni organizzative previste dalla scuola e di condividere e accettare le modalità e i criteri da questa previsti in merito alla vigilanza effettiva e potenziale sui minori;</w:t>
      </w:r>
    </w:p>
    <w:p w14:paraId="4E436305" w14:textId="77777777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di essere a conoscenza che la scuola vigilerà con il proprio personale fino al cancello / porta di uscita dell’edificio;</w:t>
      </w:r>
    </w:p>
    <w:p w14:paraId="0A3A8891" w14:textId="77777777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di aver valutato la collocazione della scuola, i potenziali pericoli, le caratteristiche del percorso scuola casa, di aver constatato che tale tragitto non manifesta profili di pericolosità particolare;</w:t>
      </w:r>
    </w:p>
    <w:p w14:paraId="0295DCAD" w14:textId="77777777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di aver valutato il comportamento abituale e il grado di maturazione e di autonomia del proprio figlio e di aver provveduto al necessario addestramento fornendo chiare istruzioni affinché il minore rientri in sicurezza al domicilio;</w:t>
      </w:r>
    </w:p>
    <w:p w14:paraId="4A3F7C97" w14:textId="77777777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di aver constatato che il proprio figlio conosce il percorso scuola-casa per averlo più volte effettuato anche da solo e che è in grado di percorrerlo autonomamente trasportando il materiale scolastico;</w:t>
      </w:r>
    </w:p>
    <w:p w14:paraId="009B78FD" w14:textId="77777777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lastRenderedPageBreak/>
        <w:t>che nel caso le condizioni di sicurezza abbiano a modificarsi sarà informata tempestivamente la scuola;</w:t>
      </w:r>
    </w:p>
    <w:p w14:paraId="677D3B01" w14:textId="77777777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che su richiesta della scuola, nel caso insorgessero motivi ostativi, normativi o di sicurezza provvederanno a ritirare personalmente il minore al termine delle lezioni o a farlo ritirare da altro soggetto maggiorenne opportunamente delegato;</w:t>
      </w:r>
    </w:p>
    <w:p w14:paraId="4A4D7EF0" w14:textId="6B77C35F" w:rsidR="00002E79" w:rsidRPr="007666AA" w:rsidRDefault="00002E79" w:rsidP="00002E79">
      <w:pPr>
        <w:numPr>
          <w:ilvl w:val="0"/>
          <w:numId w:val="2"/>
        </w:numPr>
        <w:tabs>
          <w:tab w:val="left" w:pos="242"/>
        </w:tabs>
        <w:suppressAutoHyphens/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 xml:space="preserve">LE SOPRAINDICATE AUTORIZZAZIONI, SALVO REVOCA SCRITTA, SI INTENDONO VALIDE PER L’INTERA DURATA DEL </w:t>
      </w:r>
      <w:r>
        <w:rPr>
          <w:rFonts w:ascii="Times New Roman" w:eastAsia="STIXGeneral-Regular" w:hAnsi="Times New Roman" w:cs="Times New Roman"/>
          <w:color w:val="000000"/>
          <w:lang w:val="it-IT"/>
        </w:rPr>
        <w:t>PON …………………</w:t>
      </w:r>
    </w:p>
    <w:p w14:paraId="1A0B9FDF" w14:textId="77777777" w:rsidR="00002E79" w:rsidRPr="007666AA" w:rsidRDefault="00002E79" w:rsidP="00002E79">
      <w:pPr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</w:p>
    <w:p w14:paraId="4B00E9F4" w14:textId="77777777" w:rsidR="00002E79" w:rsidRPr="007666AA" w:rsidRDefault="00002E79" w:rsidP="00002E79">
      <w:pPr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</w:p>
    <w:p w14:paraId="7D1C1B77" w14:textId="77777777" w:rsidR="00002E79" w:rsidRPr="007666AA" w:rsidRDefault="00002E79" w:rsidP="00002E79">
      <w:pPr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Data, __________________</w:t>
      </w:r>
    </w:p>
    <w:p w14:paraId="44C0EA29" w14:textId="77777777" w:rsidR="00002E79" w:rsidRDefault="00002E79" w:rsidP="00002E79">
      <w:pPr>
        <w:jc w:val="both"/>
        <w:rPr>
          <w:rFonts w:ascii="Times New Roman" w:eastAsia="STIXGeneral-Regular" w:hAnsi="Times New Roman" w:cs="Times New Roman"/>
          <w:color w:val="000000"/>
          <w:lang w:val="it-IT"/>
        </w:rPr>
      </w:pPr>
    </w:p>
    <w:p w14:paraId="40CF000A" w14:textId="77777777" w:rsidR="00002E79" w:rsidRDefault="00002E79" w:rsidP="00002E79">
      <w:pPr>
        <w:jc w:val="right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 xml:space="preserve">Firma _______________________________                            </w:t>
      </w:r>
    </w:p>
    <w:p w14:paraId="44631C07" w14:textId="77777777" w:rsidR="00002E79" w:rsidRDefault="00002E79" w:rsidP="00002E79">
      <w:pPr>
        <w:jc w:val="right"/>
        <w:rPr>
          <w:rFonts w:ascii="Times New Roman" w:eastAsia="STIXGeneral-Regular" w:hAnsi="Times New Roman" w:cs="Times New Roman"/>
          <w:color w:val="000000"/>
          <w:lang w:val="it-IT"/>
        </w:rPr>
      </w:pPr>
    </w:p>
    <w:p w14:paraId="3A569EAA" w14:textId="60414E3B" w:rsidR="00002E79" w:rsidRPr="007666AA" w:rsidRDefault="00002E79" w:rsidP="00002E79">
      <w:pPr>
        <w:jc w:val="right"/>
        <w:rPr>
          <w:rFonts w:ascii="Times New Roman" w:eastAsia="STIXGeneral-Regular" w:hAnsi="Times New Roman" w:cs="Times New Roman"/>
          <w:color w:val="000000"/>
          <w:lang w:val="it-IT"/>
        </w:rPr>
      </w:pPr>
      <w:r w:rsidRPr="007666AA">
        <w:rPr>
          <w:rFonts w:ascii="Times New Roman" w:eastAsia="STIXGeneral-Regular" w:hAnsi="Times New Roman" w:cs="Times New Roman"/>
          <w:color w:val="000000"/>
          <w:lang w:val="it-IT"/>
        </w:rPr>
        <w:t>Firma _______________________________</w:t>
      </w:r>
    </w:p>
    <w:p w14:paraId="2563F603" w14:textId="06E1A47D" w:rsidR="00B35D45" w:rsidRDefault="00B35D45" w:rsidP="00002E79">
      <w:pPr>
        <w:ind w:firstLine="720"/>
      </w:pPr>
    </w:p>
    <w:sectPr w:rsidR="00B35D4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5361" w14:textId="77777777" w:rsidR="000C6000" w:rsidRDefault="000C6000">
      <w:pPr>
        <w:spacing w:line="240" w:lineRule="auto"/>
      </w:pPr>
      <w:r>
        <w:separator/>
      </w:r>
    </w:p>
  </w:endnote>
  <w:endnote w:type="continuationSeparator" w:id="0">
    <w:p w14:paraId="279FD41C" w14:textId="77777777" w:rsidR="000C6000" w:rsidRDefault="000C6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0C19" w14:textId="77777777" w:rsidR="000C6000" w:rsidRDefault="000C6000">
      <w:pPr>
        <w:spacing w:line="240" w:lineRule="auto"/>
      </w:pPr>
      <w:r>
        <w:separator/>
      </w:r>
    </w:p>
  </w:footnote>
  <w:footnote w:type="continuationSeparator" w:id="0">
    <w:p w14:paraId="77199F9E" w14:textId="77777777" w:rsidR="000C6000" w:rsidRDefault="000C6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70FB" w14:textId="1B5980F8" w:rsidR="00F213B9" w:rsidRDefault="00F213B9">
    <w:pPr>
      <w:pStyle w:val="Intestazione"/>
    </w:pPr>
    <w:r>
      <w:t>Allegato 2 iscrizione moduli PON</w:t>
    </w:r>
  </w:p>
  <w:p w14:paraId="232F55B9" w14:textId="77777777" w:rsidR="00630B7C" w:rsidRDefault="000C6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544"/>
    <w:multiLevelType w:val="multilevel"/>
    <w:tmpl w:val="2EB2CB52"/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3F4B34"/>
    <w:multiLevelType w:val="multilevel"/>
    <w:tmpl w:val="A0CC46E6"/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2221673">
    <w:abstractNumId w:val="1"/>
  </w:num>
  <w:num w:numId="2" w16cid:durableId="114781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3DBB"/>
    <w:rsid w:val="00002E79"/>
    <w:rsid w:val="000C6000"/>
    <w:rsid w:val="00733DBB"/>
    <w:rsid w:val="009D24C5"/>
    <w:rsid w:val="00AC35E0"/>
    <w:rsid w:val="00B35D45"/>
    <w:rsid w:val="00D73CEF"/>
    <w:rsid w:val="00D9257B"/>
    <w:rsid w:val="00E5187E"/>
    <w:rsid w:val="00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30EA"/>
  <w15:chartTrackingRefBased/>
  <w15:docId w15:val="{F20351D0-A9EA-4BC4-A1BB-6E8244CD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D45"/>
    <w:pPr>
      <w:spacing w:after="0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187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51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E518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13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3B9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13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3B9"/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Marina Renzi</dc:creator>
  <cp:keywords/>
  <dc:description/>
  <cp:lastModifiedBy>Agnese Marina Renzi</cp:lastModifiedBy>
  <cp:revision>6</cp:revision>
  <dcterms:created xsi:type="dcterms:W3CDTF">2022-06-02T16:29:00Z</dcterms:created>
  <dcterms:modified xsi:type="dcterms:W3CDTF">2022-06-02T20:11:00Z</dcterms:modified>
</cp:coreProperties>
</file>