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0341" w14:textId="77777777" w:rsidR="006320BE" w:rsidRPr="00A57354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  <w:t>AL DIRIGENTE SCOLASTICO</w:t>
      </w:r>
    </w:p>
    <w:p w14:paraId="01DEC912" w14:textId="77777777" w:rsidR="00772298" w:rsidRPr="00EF080C" w:rsidRDefault="00772298" w:rsidP="00772298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DELL’ISTITUTO COMPRENSIVO</w:t>
      </w:r>
    </w:p>
    <w:p w14:paraId="5AD45BA8" w14:textId="77777777" w:rsidR="00772298" w:rsidRPr="00EF080C" w:rsidRDefault="00772298" w:rsidP="00772298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DI TRESCORE CREMASCO</w:t>
      </w:r>
    </w:p>
    <w:p w14:paraId="196E51B6" w14:textId="223E16E4" w:rsidR="006320BE" w:rsidRPr="00A57354" w:rsidRDefault="006320BE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5B05BDAA" w14:textId="5122AD64" w:rsidR="000E19AF" w:rsidRPr="002F29D6" w:rsidRDefault="006320BE" w:rsidP="000E19AF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57354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57354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57354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57354">
        <w:rPr>
          <w:rFonts w:ascii="Verdana" w:hAnsi="Verdana"/>
          <w:b/>
          <w:bCs/>
          <w:sz w:val="20"/>
          <w:szCs w:val="20"/>
        </w:rPr>
        <w:t xml:space="preserve">INCOMPATIBILITÀ </w:t>
      </w:r>
      <w:r w:rsidR="00A57354" w:rsidRPr="00A57354">
        <w:rPr>
          <w:rFonts w:ascii="Verdana" w:hAnsi="Verdana"/>
          <w:sz w:val="20"/>
          <w:szCs w:val="20"/>
        </w:rPr>
        <w:t>nell’ambito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57354">
        <w:rPr>
          <w:rFonts w:ascii="Verdana" w:hAnsi="Verdana"/>
          <w:sz w:val="20"/>
          <w:szCs w:val="20"/>
        </w:rPr>
        <w:t xml:space="preserve">progetto finanziato con i Fondi dell’Unione europea – Next Generation EU per l’attuazione </w:t>
      </w:r>
      <w:r w:rsidR="00A57354" w:rsidRPr="002F29D6">
        <w:rPr>
          <w:rFonts w:ascii="Verdana" w:hAnsi="Verdana"/>
          <w:sz w:val="20"/>
          <w:szCs w:val="20"/>
        </w:rPr>
        <w:t xml:space="preserve">del Piano Nazionale di Ripresa e Resilienza (PNRR) – Missione 4 – Componente 1 – </w:t>
      </w:r>
      <w:r w:rsidR="002F29D6" w:rsidRPr="002F29D6">
        <w:rPr>
          <w:rFonts w:ascii="Verdana" w:hAnsi="Verdana"/>
          <w:sz w:val="20"/>
          <w:szCs w:val="20"/>
        </w:rPr>
        <w:t>2.1 “Didattica digitale integrata e formazione alla transizione digitale per il personale scolastico”, per la realizzazione dell’</w:t>
      </w:r>
      <w:r w:rsidR="002F29D6" w:rsidRPr="002F29D6">
        <w:rPr>
          <w:rFonts w:ascii="Verdana" w:hAnsi="Verdana"/>
          <w:b/>
          <w:bCs/>
          <w:sz w:val="20"/>
          <w:szCs w:val="20"/>
        </w:rPr>
        <w:t xml:space="preserve">avviso/decreto M4C1I2.1-2023-1222 </w:t>
      </w:r>
      <w:r w:rsidR="000E19AF" w:rsidRPr="002F29D6">
        <w:rPr>
          <w:rFonts w:ascii="Verdana" w:hAnsi="Verdana"/>
          <w:b/>
          <w:bCs/>
          <w:sz w:val="20"/>
          <w:szCs w:val="20"/>
        </w:rPr>
        <w:t xml:space="preserve"> - Formazione del personale scolastico per la transizione digitale (D.M.66/2023).</w:t>
      </w:r>
    </w:p>
    <w:p w14:paraId="1A57344F" w14:textId="77777777" w:rsidR="00772298" w:rsidRPr="00EF080C" w:rsidRDefault="00772298" w:rsidP="00772298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EF080C">
        <w:rPr>
          <w:rFonts w:ascii="Verdana" w:hAnsi="Verdana"/>
          <w:sz w:val="20"/>
          <w:szCs w:val="20"/>
        </w:rPr>
        <w:t>M4C1I2.1-2023-1222-P-45519</w:t>
      </w:r>
    </w:p>
    <w:p w14:paraId="1E7E887A" w14:textId="77777777" w:rsidR="00772298" w:rsidRPr="00EF080C" w:rsidRDefault="00772298" w:rsidP="00772298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>CUP:</w:t>
      </w:r>
      <w:r w:rsidRPr="00EF080C">
        <w:rPr>
          <w:rFonts w:ascii="Verdana" w:hAnsi="Verdana"/>
          <w:sz w:val="20"/>
          <w:szCs w:val="20"/>
        </w:rPr>
        <w:t xml:space="preserve"> H24D23003190006</w:t>
      </w:r>
    </w:p>
    <w:p w14:paraId="1E5CD37D" w14:textId="77BBD469" w:rsidR="006320BE" w:rsidRDefault="006320BE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03D5C3F" w14:textId="461E1990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dichiarazione sostitutiva di atto di notorietà </w:t>
      </w:r>
    </w:p>
    <w:p w14:paraId="09D47804" w14:textId="460AD243" w:rsidR="00054125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>ai sensi de</w:t>
      </w:r>
      <w:r w:rsidR="00D34F83">
        <w:rPr>
          <w:rFonts w:ascii="Verdana" w:hAnsi="Verdana"/>
          <w:b/>
          <w:bCs/>
          <w:smallCaps/>
          <w:sz w:val="20"/>
          <w:szCs w:val="20"/>
        </w:rPr>
        <w:t>ll’</w:t>
      </w: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art. 47 del </w:t>
      </w:r>
      <w:r w:rsidR="006818B4">
        <w:rPr>
          <w:rFonts w:ascii="Verdana" w:hAnsi="Verdana"/>
          <w:b/>
          <w:bCs/>
          <w:smallCaps/>
          <w:sz w:val="20"/>
          <w:szCs w:val="20"/>
        </w:rPr>
        <w:t>D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P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R</w:t>
      </w:r>
      <w:r w:rsidRPr="00B50C90">
        <w:rPr>
          <w:rFonts w:ascii="Verdana" w:hAnsi="Verdana"/>
          <w:b/>
          <w:bCs/>
          <w:smallCaps/>
          <w:sz w:val="20"/>
          <w:szCs w:val="20"/>
        </w:rPr>
        <w:t>. n. 445/2000</w:t>
      </w:r>
    </w:p>
    <w:p w14:paraId="66762344" w14:textId="77777777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40184142" w14:textId="77777777" w:rsidR="00B50C90" w:rsidRPr="00A57354" w:rsidRDefault="00B50C90" w:rsidP="006320BE">
      <w:pPr>
        <w:rPr>
          <w:rFonts w:ascii="Verdana" w:hAnsi="Verdana"/>
          <w:sz w:val="20"/>
          <w:szCs w:val="20"/>
        </w:rPr>
      </w:pPr>
    </w:p>
    <w:p w14:paraId="74BB73E6" w14:textId="21114273" w:rsidR="00DF66C2" w:rsidRDefault="006320BE" w:rsidP="00DF66C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57354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A57354">
        <w:rPr>
          <w:rFonts w:ascii="Verdana" w:hAnsi="Verdana"/>
          <w:sz w:val="20"/>
          <w:szCs w:val="20"/>
        </w:rPr>
        <w:t>a</w:t>
      </w:r>
      <w:proofErr w:type="spellEnd"/>
      <w:r w:rsidRPr="00A57354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>residente a _________________________Via _______________________________________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Pr="00A57354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>dall’incarico di</w:t>
      </w:r>
      <w:r w:rsidR="00DF66C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    </w:t>
      </w:r>
      <w:sdt>
        <w:sdtPr>
          <w:rPr>
            <w:rFonts w:ascii="MS Gothic" w:eastAsia="MS Gothic" w:hAnsi="MS Gothic" w:cstheme="minorHAnsi"/>
            <w:b/>
          </w:rPr>
          <w:id w:val="-18560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19A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 w:rsidRPr="005C195A">
        <w:rPr>
          <w:rFonts w:ascii="Verdana" w:hAnsi="Verdana"/>
          <w:sz w:val="18"/>
          <w:szCs w:val="18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R.U.P.</w:t>
      </w:r>
      <w:r w:rsidR="00DF66C2">
        <w:rPr>
          <w:rFonts w:ascii="Verdana" w:hAnsi="Verdana"/>
          <w:sz w:val="18"/>
          <w:szCs w:val="18"/>
        </w:rPr>
        <w:t xml:space="preserve">       </w:t>
      </w:r>
      <w:sdt>
        <w:sdtPr>
          <w:rPr>
            <w:rFonts w:ascii="MS Gothic" w:eastAsia="MS Gothic" w:hAnsi="MS Gothic" w:cstheme="minorHAnsi"/>
            <w:b/>
          </w:rPr>
          <w:id w:val="-188539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>
        <w:rPr>
          <w:rFonts w:ascii="Verdana" w:hAnsi="Verdana"/>
          <w:sz w:val="18"/>
          <w:szCs w:val="18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Project manager</w:t>
      </w:r>
      <w:r w:rsidR="00DF66C2">
        <w:rPr>
          <w:rFonts w:ascii="Verdana" w:hAnsi="Verdana"/>
          <w:sz w:val="18"/>
          <w:szCs w:val="18"/>
        </w:rPr>
        <w:t xml:space="preserve">    </w:t>
      </w:r>
    </w:p>
    <w:p w14:paraId="69C38FCC" w14:textId="5EBA7C62" w:rsidR="00DF66C2" w:rsidRDefault="00277678" w:rsidP="00DF66C2">
      <w:pPr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MS Gothic" w:eastAsia="MS Gothic" w:hAnsi="MS Gothic" w:cstheme="minorHAnsi"/>
            <w:b/>
          </w:rPr>
          <w:id w:val="-147644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>
        <w:rPr>
          <w:rFonts w:ascii="Verdana" w:hAnsi="Verdana"/>
          <w:sz w:val="18"/>
          <w:szCs w:val="18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Supporto</w:t>
      </w:r>
      <w:r w:rsidR="00DF66C2" w:rsidRPr="00F34495">
        <w:rPr>
          <w:rFonts w:ascii="Verdana" w:hAnsi="Verdana"/>
          <w:sz w:val="10"/>
          <w:szCs w:val="10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tecnico</w:t>
      </w:r>
      <w:r w:rsidR="00DF66C2" w:rsidRPr="00F34495">
        <w:rPr>
          <w:rFonts w:ascii="Verdana" w:hAnsi="Verdana"/>
          <w:sz w:val="10"/>
          <w:szCs w:val="10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specialistico</w:t>
      </w:r>
      <w:r w:rsidR="00DF66C2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b/>
          </w:rPr>
          <w:id w:val="-28327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 w:rsidRPr="00F34495">
        <w:rPr>
          <w:rFonts w:ascii="Verdana" w:hAnsi="Verdana"/>
          <w:sz w:val="10"/>
          <w:szCs w:val="10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Supporto</w:t>
      </w:r>
      <w:r w:rsidR="00DF66C2" w:rsidRPr="00F34495">
        <w:rPr>
          <w:rFonts w:ascii="Verdana" w:hAnsi="Verdana"/>
          <w:sz w:val="10"/>
          <w:szCs w:val="10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operativo</w:t>
      </w:r>
      <w:r w:rsidR="00DF66C2" w:rsidRPr="00F34495">
        <w:rPr>
          <w:rFonts w:ascii="Verdana" w:hAnsi="Verdana"/>
          <w:sz w:val="10"/>
          <w:szCs w:val="10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specialistico</w:t>
      </w:r>
      <w:r w:rsidR="00DF66C2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MS Gothic" w:eastAsia="MS Gothic" w:hAnsi="MS Gothic" w:cstheme="minorHAnsi"/>
            <w:b/>
          </w:rPr>
          <w:id w:val="132339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49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 w:rsidRPr="00F34495">
        <w:rPr>
          <w:rFonts w:ascii="Verdana" w:hAnsi="Verdana"/>
          <w:sz w:val="10"/>
          <w:szCs w:val="10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Supporto</w:t>
      </w:r>
      <w:r w:rsidR="00DF66C2" w:rsidRPr="00F34495">
        <w:rPr>
          <w:rFonts w:ascii="Verdana" w:hAnsi="Verdana"/>
          <w:sz w:val="10"/>
          <w:szCs w:val="10"/>
        </w:rPr>
        <w:t xml:space="preserve"> </w:t>
      </w:r>
      <w:r w:rsidR="00DF66C2" w:rsidRPr="00DF66C2">
        <w:rPr>
          <w:rFonts w:ascii="Verdana" w:hAnsi="Verdana"/>
          <w:sz w:val="20"/>
          <w:szCs w:val="20"/>
        </w:rPr>
        <w:t>logistic</w:t>
      </w:r>
      <w:r w:rsidR="00F34495">
        <w:rPr>
          <w:rFonts w:ascii="Verdana" w:hAnsi="Verdana"/>
          <w:sz w:val="20"/>
          <w:szCs w:val="20"/>
        </w:rPr>
        <w:t>o</w:t>
      </w:r>
      <w:r w:rsidR="00F34495" w:rsidRPr="00F34495">
        <w:rPr>
          <w:rFonts w:ascii="Verdana" w:hAnsi="Verdana"/>
          <w:sz w:val="10"/>
          <w:szCs w:val="10"/>
        </w:rPr>
        <w:t xml:space="preserve"> </w:t>
      </w:r>
      <w:r w:rsidR="00F34495">
        <w:rPr>
          <w:rFonts w:ascii="Verdana" w:hAnsi="Verdana"/>
          <w:sz w:val="20"/>
          <w:szCs w:val="20"/>
        </w:rPr>
        <w:t>strumentale</w:t>
      </w:r>
      <w:r w:rsidR="00DF66C2">
        <w:rPr>
          <w:rFonts w:ascii="Verdana" w:hAnsi="Verdana"/>
          <w:sz w:val="18"/>
          <w:szCs w:val="18"/>
        </w:rPr>
        <w:t xml:space="preserve">      </w:t>
      </w:r>
      <w:r w:rsidR="00DF66C2" w:rsidRPr="00DF66C2">
        <w:rPr>
          <w:rFonts w:ascii="MS Gothic" w:eastAsia="MS Gothic" w:hAnsi="MS Gothic" w:cstheme="minorHAnsi"/>
          <w:b/>
        </w:rPr>
        <w:t xml:space="preserve"> </w:t>
      </w:r>
      <w:sdt>
        <w:sdtPr>
          <w:rPr>
            <w:rFonts w:ascii="MS Gothic" w:eastAsia="MS Gothic" w:hAnsi="MS Gothic" w:cstheme="minorHAnsi"/>
            <w:b/>
          </w:rPr>
          <w:id w:val="-176274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>
        <w:rPr>
          <w:rFonts w:ascii="Verdana" w:hAnsi="Verdana"/>
          <w:sz w:val="18"/>
          <w:szCs w:val="18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Componente</w:t>
      </w:r>
      <w:r w:rsidR="00DF66C2" w:rsidRPr="00B6469E">
        <w:rPr>
          <w:rFonts w:ascii="Verdana" w:hAnsi="Verdana"/>
          <w:sz w:val="12"/>
          <w:szCs w:val="12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Commissione</w:t>
      </w:r>
      <w:r w:rsidR="00DF66C2" w:rsidRPr="00B6469E">
        <w:rPr>
          <w:rFonts w:ascii="Verdana" w:hAnsi="Verdana"/>
          <w:sz w:val="12"/>
          <w:szCs w:val="12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di</w:t>
      </w:r>
      <w:r w:rsidR="00DF66C2" w:rsidRPr="00B6469E">
        <w:rPr>
          <w:rFonts w:ascii="Verdana" w:hAnsi="Verdana"/>
          <w:sz w:val="12"/>
          <w:szCs w:val="12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valutazione</w:t>
      </w:r>
      <w:r w:rsidR="00B6469E">
        <w:rPr>
          <w:rFonts w:ascii="MS Gothic" w:eastAsia="MS Gothic" w:hAnsi="MS Gothic" w:cstheme="minorHAnsi"/>
          <w:b/>
        </w:rPr>
        <w:t xml:space="preserve"> </w:t>
      </w:r>
      <w:sdt>
        <w:sdtPr>
          <w:rPr>
            <w:rFonts w:ascii="MS Gothic" w:eastAsia="MS Gothic" w:hAnsi="MS Gothic" w:cstheme="minorHAnsi"/>
            <w:b/>
          </w:rPr>
          <w:id w:val="-14620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 w:rsidRPr="005C195A">
        <w:rPr>
          <w:rFonts w:ascii="Verdana" w:hAnsi="Verdana"/>
          <w:sz w:val="18"/>
          <w:szCs w:val="18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Componente</w:t>
      </w:r>
      <w:r w:rsidR="00B6469E" w:rsidRPr="00B6469E">
        <w:rPr>
          <w:rFonts w:ascii="Verdana" w:hAnsi="Verdana"/>
          <w:sz w:val="12"/>
          <w:szCs w:val="12"/>
        </w:rPr>
        <w:t xml:space="preserve"> </w:t>
      </w:r>
      <w:r w:rsidR="00B6469E">
        <w:rPr>
          <w:rFonts w:ascii="Verdana" w:hAnsi="Verdana"/>
          <w:sz w:val="20"/>
          <w:szCs w:val="20"/>
        </w:rPr>
        <w:t>Co</w:t>
      </w:r>
      <w:r w:rsidR="00DF66C2" w:rsidRPr="00B6469E">
        <w:rPr>
          <w:rFonts w:ascii="Verdana" w:hAnsi="Verdana"/>
          <w:sz w:val="20"/>
          <w:szCs w:val="20"/>
        </w:rPr>
        <w:t>munità</w:t>
      </w:r>
      <w:r w:rsidR="00DF66C2" w:rsidRPr="00B6469E">
        <w:rPr>
          <w:rFonts w:ascii="Verdana" w:hAnsi="Verdana"/>
          <w:sz w:val="12"/>
          <w:szCs w:val="12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pratiche</w:t>
      </w:r>
      <w:r w:rsidR="00DF66C2" w:rsidRPr="00B6469E">
        <w:rPr>
          <w:rFonts w:ascii="Verdana" w:hAnsi="Verdana"/>
          <w:sz w:val="12"/>
          <w:szCs w:val="12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per l’apprendimento</w:t>
      </w:r>
      <w:r w:rsidR="00DF66C2">
        <w:rPr>
          <w:rFonts w:ascii="Verdana" w:hAnsi="Verdana"/>
          <w:sz w:val="18"/>
          <w:szCs w:val="18"/>
        </w:rPr>
        <w:t xml:space="preserve">  </w:t>
      </w:r>
    </w:p>
    <w:p w14:paraId="013A327B" w14:textId="0E85269B" w:rsidR="00DF66C2" w:rsidRDefault="00277678" w:rsidP="00DF66C2">
      <w:pPr>
        <w:tabs>
          <w:tab w:val="left" w:pos="567"/>
          <w:tab w:val="right" w:pos="9923"/>
        </w:tabs>
        <w:spacing w:line="360" w:lineRule="auto"/>
        <w:contextualSpacing/>
        <w:rPr>
          <w:rFonts w:ascii="Verdana" w:hAnsi="Verdana"/>
          <w:sz w:val="18"/>
          <w:szCs w:val="18"/>
        </w:rPr>
      </w:pPr>
      <w:sdt>
        <w:sdtPr>
          <w:rPr>
            <w:rFonts w:ascii="MS Gothic" w:eastAsia="MS Gothic" w:hAnsi="MS Gothic" w:cstheme="minorHAnsi"/>
            <w:b/>
          </w:rPr>
          <w:id w:val="-53272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2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>
        <w:rPr>
          <w:rFonts w:ascii="Verdana" w:hAnsi="Verdana"/>
          <w:sz w:val="18"/>
          <w:szCs w:val="18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 xml:space="preserve">Esperto del </w:t>
      </w:r>
      <w:sdt>
        <w:sdtPr>
          <w:rPr>
            <w:rFonts w:ascii="MS Gothic" w:eastAsia="MS Gothic" w:hAnsi="MS Gothic" w:cstheme="minorHAnsi"/>
            <w:b/>
          </w:rPr>
          <w:id w:val="-3863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2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2102E">
        <w:rPr>
          <w:rFonts w:ascii="Verdana" w:hAnsi="Verdana"/>
          <w:sz w:val="18"/>
          <w:szCs w:val="18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>percorso</w:t>
      </w:r>
      <w:r w:rsidR="0022102E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b/>
          </w:rPr>
          <w:id w:val="-116255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2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2102E">
        <w:rPr>
          <w:rFonts w:ascii="Verdana" w:hAnsi="Verdana"/>
          <w:sz w:val="18"/>
          <w:szCs w:val="18"/>
        </w:rPr>
        <w:t xml:space="preserve"> </w:t>
      </w:r>
      <w:r w:rsidR="0022102E">
        <w:rPr>
          <w:rFonts w:ascii="Verdana" w:hAnsi="Verdana"/>
          <w:sz w:val="20"/>
          <w:szCs w:val="20"/>
        </w:rPr>
        <w:t>laboratorio</w:t>
      </w:r>
      <w:r w:rsidR="00B6469E" w:rsidRPr="00B6469E">
        <w:rPr>
          <w:rFonts w:ascii="Verdana" w:hAnsi="Verdana"/>
          <w:sz w:val="20"/>
          <w:szCs w:val="20"/>
        </w:rPr>
        <w:t>:</w:t>
      </w:r>
      <w:r w:rsidR="00DF66C2" w:rsidRPr="00B6469E">
        <w:rPr>
          <w:rFonts w:ascii="Verdana" w:hAnsi="Verdana"/>
          <w:sz w:val="20"/>
          <w:szCs w:val="20"/>
        </w:rPr>
        <w:t xml:space="preserve"> </w:t>
      </w:r>
      <w:r w:rsidR="00DF66C2">
        <w:rPr>
          <w:rFonts w:ascii="Verdana" w:hAnsi="Verdana"/>
          <w:sz w:val="18"/>
          <w:szCs w:val="18"/>
        </w:rPr>
        <w:t>________________________________</w:t>
      </w:r>
      <w:r w:rsidR="00DF66C2" w:rsidRPr="005C195A">
        <w:rPr>
          <w:rFonts w:ascii="Verdana" w:hAnsi="Verdana"/>
          <w:sz w:val="18"/>
          <w:szCs w:val="18"/>
        </w:rPr>
        <w:t>___</w:t>
      </w:r>
      <w:r w:rsidR="00DF66C2">
        <w:rPr>
          <w:rFonts w:ascii="Verdana" w:hAnsi="Verdana"/>
          <w:sz w:val="18"/>
          <w:szCs w:val="18"/>
        </w:rPr>
        <w:t>_</w:t>
      </w:r>
      <w:r w:rsidR="00DF66C2" w:rsidRPr="005C195A">
        <w:rPr>
          <w:rFonts w:ascii="Verdana" w:hAnsi="Verdana"/>
          <w:sz w:val="18"/>
          <w:szCs w:val="18"/>
        </w:rPr>
        <w:t>_________</w:t>
      </w:r>
      <w:r w:rsidR="00DF66C2">
        <w:rPr>
          <w:rFonts w:ascii="Verdana" w:hAnsi="Verdana"/>
          <w:sz w:val="18"/>
          <w:szCs w:val="18"/>
        </w:rPr>
        <w:t>____</w:t>
      </w:r>
    </w:p>
    <w:p w14:paraId="0084724E" w14:textId="42D4D3AC" w:rsidR="00DF66C2" w:rsidRDefault="00277678" w:rsidP="00DF66C2">
      <w:pPr>
        <w:tabs>
          <w:tab w:val="left" w:pos="567"/>
          <w:tab w:val="right" w:pos="9923"/>
        </w:tabs>
        <w:spacing w:line="360" w:lineRule="auto"/>
        <w:contextualSpacing/>
        <w:rPr>
          <w:rFonts w:ascii="Verdana" w:hAnsi="Verdana"/>
          <w:sz w:val="18"/>
          <w:szCs w:val="18"/>
        </w:rPr>
      </w:pPr>
      <w:sdt>
        <w:sdtPr>
          <w:rPr>
            <w:rFonts w:ascii="MS Gothic" w:eastAsia="MS Gothic" w:hAnsi="MS Gothic" w:cstheme="minorHAnsi"/>
            <w:b/>
          </w:rPr>
          <w:id w:val="21060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C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DF66C2">
        <w:rPr>
          <w:rFonts w:ascii="Verdana" w:hAnsi="Verdana"/>
          <w:sz w:val="18"/>
          <w:szCs w:val="18"/>
        </w:rPr>
        <w:t xml:space="preserve"> </w:t>
      </w:r>
      <w:r w:rsidR="00DF66C2" w:rsidRPr="00B6469E">
        <w:rPr>
          <w:rFonts w:ascii="Verdana" w:hAnsi="Verdana"/>
          <w:sz w:val="20"/>
          <w:szCs w:val="20"/>
        </w:rPr>
        <w:t xml:space="preserve">Tutor </w:t>
      </w:r>
      <w:r w:rsidR="0022102E" w:rsidRPr="00B6469E">
        <w:rPr>
          <w:rFonts w:ascii="Verdana" w:hAnsi="Verdana"/>
          <w:sz w:val="20"/>
          <w:szCs w:val="20"/>
        </w:rPr>
        <w:t xml:space="preserve">del </w:t>
      </w:r>
      <w:sdt>
        <w:sdtPr>
          <w:rPr>
            <w:rFonts w:ascii="MS Gothic" w:eastAsia="MS Gothic" w:hAnsi="MS Gothic" w:cstheme="minorHAnsi"/>
            <w:b/>
          </w:rPr>
          <w:id w:val="-32759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2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2102E">
        <w:rPr>
          <w:rFonts w:ascii="Verdana" w:hAnsi="Verdana"/>
          <w:sz w:val="18"/>
          <w:szCs w:val="18"/>
        </w:rPr>
        <w:t xml:space="preserve"> </w:t>
      </w:r>
      <w:r w:rsidR="0022102E" w:rsidRPr="00B6469E">
        <w:rPr>
          <w:rFonts w:ascii="Verdana" w:hAnsi="Verdana"/>
          <w:sz w:val="20"/>
          <w:szCs w:val="20"/>
        </w:rPr>
        <w:t>percorso</w:t>
      </w:r>
      <w:r w:rsidR="0022102E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MS Gothic" w:eastAsia="MS Gothic" w:hAnsi="MS Gothic" w:cstheme="minorHAnsi"/>
            <w:b/>
          </w:rPr>
          <w:id w:val="1322233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2E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22102E">
        <w:rPr>
          <w:rFonts w:ascii="Verdana" w:hAnsi="Verdana"/>
          <w:sz w:val="18"/>
          <w:szCs w:val="18"/>
        </w:rPr>
        <w:t xml:space="preserve"> </w:t>
      </w:r>
      <w:r w:rsidR="0022102E">
        <w:rPr>
          <w:rFonts w:ascii="Verdana" w:hAnsi="Verdana"/>
          <w:sz w:val="20"/>
          <w:szCs w:val="20"/>
        </w:rPr>
        <w:t>laboratorio</w:t>
      </w:r>
      <w:r w:rsidR="0022102E" w:rsidRPr="00B6469E">
        <w:rPr>
          <w:rFonts w:ascii="Verdana" w:hAnsi="Verdana"/>
          <w:sz w:val="20"/>
          <w:szCs w:val="20"/>
        </w:rPr>
        <w:t>:</w:t>
      </w:r>
      <w:r w:rsidR="00DF66C2">
        <w:rPr>
          <w:rFonts w:ascii="Verdana" w:hAnsi="Verdana"/>
          <w:sz w:val="18"/>
          <w:szCs w:val="18"/>
        </w:rPr>
        <w:t xml:space="preserve"> _____</w:t>
      </w:r>
      <w:r w:rsidR="00B6469E">
        <w:rPr>
          <w:rFonts w:ascii="Verdana" w:hAnsi="Verdana"/>
          <w:sz w:val="18"/>
          <w:szCs w:val="18"/>
        </w:rPr>
        <w:t>_</w:t>
      </w:r>
      <w:r w:rsidR="00DF66C2">
        <w:rPr>
          <w:rFonts w:ascii="Verdana" w:hAnsi="Verdana"/>
          <w:sz w:val="18"/>
          <w:szCs w:val="18"/>
        </w:rPr>
        <w:t>____________________________</w:t>
      </w:r>
      <w:r w:rsidR="00DF66C2" w:rsidRPr="005C195A">
        <w:rPr>
          <w:rFonts w:ascii="Verdana" w:hAnsi="Verdana"/>
          <w:sz w:val="18"/>
          <w:szCs w:val="18"/>
        </w:rPr>
        <w:t>___</w:t>
      </w:r>
      <w:r w:rsidR="00DF66C2">
        <w:rPr>
          <w:rFonts w:ascii="Verdana" w:hAnsi="Verdana"/>
          <w:sz w:val="18"/>
          <w:szCs w:val="18"/>
        </w:rPr>
        <w:t>_</w:t>
      </w:r>
      <w:r w:rsidR="00DF66C2" w:rsidRPr="005C195A">
        <w:rPr>
          <w:rFonts w:ascii="Verdana" w:hAnsi="Verdana"/>
          <w:sz w:val="18"/>
          <w:szCs w:val="18"/>
        </w:rPr>
        <w:t>_________</w:t>
      </w:r>
      <w:r w:rsidR="00DF66C2">
        <w:rPr>
          <w:rFonts w:ascii="Verdana" w:hAnsi="Verdana"/>
          <w:sz w:val="18"/>
          <w:szCs w:val="18"/>
        </w:rPr>
        <w:t>____</w:t>
      </w:r>
    </w:p>
    <w:p w14:paraId="4CC03594" w14:textId="074CE536" w:rsidR="0093295B" w:rsidRPr="00E95901" w:rsidRDefault="0093295B" w:rsidP="00E95901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5901"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Pr="00E95901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Pr="00E95901">
        <w:rPr>
          <w:rFonts w:ascii="Verdana" w:eastAsia="Verdana" w:hAnsi="Verdana" w:cs="Verdana"/>
          <w:i/>
          <w:sz w:val="20"/>
          <w:szCs w:val="20"/>
        </w:rPr>
        <w:t>Next Generation EU</w:t>
      </w:r>
      <w:r w:rsidRPr="00E95901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6818B4" w:rsidRPr="00E95901">
        <w:rPr>
          <w:rFonts w:ascii="Verdana" w:eastAsia="Verdana" w:hAnsi="Verdana" w:cs="Verdana"/>
          <w:sz w:val="20"/>
          <w:szCs w:val="20"/>
        </w:rPr>
        <w:t xml:space="preserve">Missione 4 – Componente 1 – </w:t>
      </w:r>
      <w:r w:rsidR="000E19AF" w:rsidRPr="00E95901">
        <w:rPr>
          <w:rFonts w:ascii="Verdana" w:eastAsia="Verdana" w:hAnsi="Verdana" w:cs="Verdana"/>
          <w:sz w:val="20"/>
          <w:szCs w:val="20"/>
        </w:rPr>
        <w:t>Investimento 2.1 “Didattica digitale integrata e formazione alla transizione digitale per il personale scolastico”</w:t>
      </w:r>
      <w:r w:rsidR="006818B4" w:rsidRPr="00E95901">
        <w:rPr>
          <w:rFonts w:ascii="Verdana" w:eastAsia="Verdana" w:hAnsi="Verdana" w:cs="Verdana"/>
          <w:sz w:val="20"/>
          <w:szCs w:val="20"/>
        </w:rPr>
        <w:t>, per la realizzazione dell’avviso/decreto M4C1I</w:t>
      </w:r>
      <w:r w:rsidR="000E19AF" w:rsidRPr="00E95901">
        <w:rPr>
          <w:rFonts w:ascii="Verdana" w:eastAsia="Verdana" w:hAnsi="Verdana" w:cs="Verdana"/>
          <w:sz w:val="20"/>
          <w:szCs w:val="20"/>
        </w:rPr>
        <w:t>2</w:t>
      </w:r>
      <w:r w:rsidR="006818B4" w:rsidRPr="00E95901">
        <w:rPr>
          <w:rFonts w:ascii="Verdana" w:eastAsia="Verdana" w:hAnsi="Verdana" w:cs="Verdana"/>
          <w:sz w:val="20"/>
          <w:szCs w:val="20"/>
        </w:rPr>
        <w:t>.1-2023-1</w:t>
      </w:r>
      <w:r w:rsidR="000E19AF" w:rsidRPr="00E95901">
        <w:rPr>
          <w:rFonts w:ascii="Verdana" w:eastAsia="Verdana" w:hAnsi="Verdana" w:cs="Verdana"/>
          <w:sz w:val="20"/>
          <w:szCs w:val="20"/>
        </w:rPr>
        <w:t>222</w:t>
      </w:r>
      <w:r w:rsidR="006818B4" w:rsidRPr="00E95901">
        <w:rPr>
          <w:rFonts w:ascii="Verdana" w:eastAsia="Verdana" w:hAnsi="Verdana" w:cs="Verdana"/>
          <w:sz w:val="20"/>
          <w:szCs w:val="20"/>
        </w:rPr>
        <w:t xml:space="preserve"> - </w:t>
      </w:r>
      <w:r w:rsidR="000E19AF" w:rsidRPr="00E95901">
        <w:rPr>
          <w:rFonts w:ascii="Verdana" w:hAnsi="Verdana"/>
          <w:sz w:val="20"/>
          <w:szCs w:val="20"/>
        </w:rPr>
        <w:t>Formazione del personale scolastico per la transizione digitale (D.M.66/2023)</w:t>
      </w:r>
      <w:r w:rsidRPr="00E95901">
        <w:rPr>
          <w:rFonts w:ascii="Verdana" w:eastAsia="Verdana" w:hAnsi="Verdana" w:cs="Verdana"/>
          <w:sz w:val="20"/>
          <w:szCs w:val="20"/>
        </w:rPr>
        <w:t xml:space="preserve">, </w:t>
      </w:r>
      <w:r w:rsidRPr="00E95901">
        <w:rPr>
          <w:rFonts w:ascii="Verdana" w:hAnsi="Verdana" w:cs="Calibri"/>
          <w:color w:val="000000"/>
          <w:sz w:val="20"/>
          <w:szCs w:val="20"/>
        </w:rPr>
        <w:t>c</w:t>
      </w:r>
      <w:r w:rsidRPr="00E95901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</w:t>
      </w:r>
      <w:r w:rsidR="006818B4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cui  all’art.76 del DPR n. 445/2000 </w:t>
      </w:r>
      <w:r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>per le ipotesi di dichiarazioni false e mendaci rese</w:t>
      </w:r>
      <w:r w:rsidR="006818B4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l’applicazione di ogni altra sanzione prevista dalla legge,</w:t>
      </w:r>
      <w:r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9BAD512" w14:textId="4E0C17EF" w:rsidR="00F77BB6" w:rsidRDefault="00F77BB6" w:rsidP="00D34F8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before="200" w:after="240"/>
        <w:ind w:left="357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1B5BFE1A" w14:textId="7FB67816" w:rsidR="00C16B46" w:rsidRDefault="00450640" w:rsidP="00E95901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</w:t>
      </w:r>
      <w:r w:rsidR="00F30A6C" w:rsidRPr="00F30A6C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 w:rsidR="00F30A6C"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dall’art.53 del D. Lgs. n.165 del 30/03/2001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9870AA">
        <w:rPr>
          <w:rFonts w:ascii="Verdana" w:hAnsi="Verdana" w:cs="Calibri"/>
          <w:bCs/>
          <w:color w:val="000000"/>
          <w:sz w:val="20"/>
          <w:szCs w:val="20"/>
        </w:rPr>
        <w:t xml:space="preserve">, dal D. Lgs. n.39 del 08/04/2013 e </w:t>
      </w:r>
      <w:proofErr w:type="spellStart"/>
      <w:r w:rsidR="009870AA"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 w:rsidR="00A10C11">
        <w:rPr>
          <w:rFonts w:ascii="Verdana" w:hAnsi="Verdana" w:cs="Calibri"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 D.P.R. n.62 del 16/04/2013 e </w:t>
      </w:r>
      <w:proofErr w:type="spellStart"/>
      <w:r>
        <w:rPr>
          <w:rFonts w:ascii="Verdana" w:hAnsi="Verdana" w:cs="Calibri"/>
          <w:bCs/>
          <w:color w:val="000000"/>
          <w:sz w:val="20"/>
          <w:szCs w:val="20"/>
        </w:rPr>
        <w:t>s.m.i.</w:t>
      </w:r>
      <w:proofErr w:type="spellEnd"/>
      <w:r>
        <w:rPr>
          <w:rFonts w:ascii="Verdana" w:hAnsi="Verdana" w:cs="Calibri"/>
          <w:bCs/>
          <w:color w:val="000000"/>
          <w:sz w:val="20"/>
          <w:szCs w:val="20"/>
        </w:rPr>
        <w:t xml:space="preserve">, dall’art.16 del </w:t>
      </w:r>
      <w:proofErr w:type="spellStart"/>
      <w:r>
        <w:rPr>
          <w:rFonts w:ascii="Verdana" w:hAnsi="Verdana" w:cs="Calibri"/>
          <w:bCs/>
          <w:color w:val="000000"/>
          <w:sz w:val="20"/>
          <w:szCs w:val="20"/>
        </w:rPr>
        <w:t>D.Lgs.</w:t>
      </w:r>
      <w:proofErr w:type="spellEnd"/>
      <w:r>
        <w:rPr>
          <w:rFonts w:ascii="Verdana" w:hAnsi="Verdana" w:cs="Calibri"/>
          <w:bCs/>
          <w:color w:val="000000"/>
          <w:sz w:val="20"/>
          <w:szCs w:val="20"/>
        </w:rPr>
        <w:t xml:space="preserve"> n.36 del 30/03/2023 </w:t>
      </w:r>
      <w:r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altre norme connesse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42EAEC79" w14:textId="0E38FEB9" w:rsidR="00450640" w:rsidRDefault="00450640" w:rsidP="00E95901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>
        <w:rPr>
          <w:rFonts w:ascii="Verdana" w:hAnsi="Verdana" w:cs="Calibri"/>
          <w:bCs/>
          <w:color w:val="000000"/>
          <w:sz w:val="20"/>
          <w:szCs w:val="20"/>
        </w:rPr>
        <w:t>Si impegna a comunicare tempestivamente all’Istituzione scolastica</w:t>
      </w:r>
      <w:r w:rsidR="00D34F83">
        <w:rPr>
          <w:rFonts w:ascii="Verdana" w:hAnsi="Verdana" w:cs="Calibri"/>
          <w:bCs/>
          <w:color w:val="000000"/>
          <w:sz w:val="20"/>
          <w:szCs w:val="20"/>
        </w:rPr>
        <w:t xml:space="preserve"> eventuali variazioni che dovessero intervenire nel corso dello svolgimento dell’incarico e/o qualsiasi altra circostanza sopravvenuta di carattere ostativo rispetto all’espletamento dell’incarico.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320BE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7473016F" w:rsidR="00FD319E" w:rsidRPr="00D34F83" w:rsidRDefault="00D34F83" w:rsidP="00075A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allega copia del documento di identità in corso di validità </w:t>
      </w:r>
      <w:r w:rsidRPr="00D34F83">
        <w:rPr>
          <w:rFonts w:ascii="Verdana" w:hAnsi="Verdana"/>
          <w:sz w:val="20"/>
          <w:szCs w:val="20"/>
        </w:rPr>
        <w:t xml:space="preserve"> </w:t>
      </w:r>
    </w:p>
    <w:sectPr w:rsidR="00FD319E" w:rsidRPr="00D34F83" w:rsidSect="009A3035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292">
    <w:abstractNumId w:val="29"/>
  </w:num>
  <w:num w:numId="2" w16cid:durableId="2137335705">
    <w:abstractNumId w:val="12"/>
  </w:num>
  <w:num w:numId="3" w16cid:durableId="1100759358">
    <w:abstractNumId w:val="11"/>
  </w:num>
  <w:num w:numId="4" w16cid:durableId="1185511220">
    <w:abstractNumId w:val="25"/>
  </w:num>
  <w:num w:numId="5" w16cid:durableId="1580023229">
    <w:abstractNumId w:val="15"/>
  </w:num>
  <w:num w:numId="6" w16cid:durableId="1095127534">
    <w:abstractNumId w:val="28"/>
  </w:num>
  <w:num w:numId="7" w16cid:durableId="1304044725">
    <w:abstractNumId w:val="9"/>
  </w:num>
  <w:num w:numId="8" w16cid:durableId="2076855660">
    <w:abstractNumId w:val="3"/>
  </w:num>
  <w:num w:numId="9" w16cid:durableId="1888838196">
    <w:abstractNumId w:val="6"/>
  </w:num>
  <w:num w:numId="10" w16cid:durableId="671685684">
    <w:abstractNumId w:val="13"/>
  </w:num>
  <w:num w:numId="11" w16cid:durableId="1075781186">
    <w:abstractNumId w:val="23"/>
  </w:num>
  <w:num w:numId="12" w16cid:durableId="1360397812">
    <w:abstractNumId w:val="20"/>
  </w:num>
  <w:num w:numId="13" w16cid:durableId="1885483474">
    <w:abstractNumId w:val="0"/>
  </w:num>
  <w:num w:numId="14" w16cid:durableId="1518424321">
    <w:abstractNumId w:val="5"/>
  </w:num>
  <w:num w:numId="15" w16cid:durableId="552277331">
    <w:abstractNumId w:val="8"/>
  </w:num>
  <w:num w:numId="16" w16cid:durableId="301932198">
    <w:abstractNumId w:val="18"/>
  </w:num>
  <w:num w:numId="17" w16cid:durableId="433332619">
    <w:abstractNumId w:val="22"/>
  </w:num>
  <w:num w:numId="18" w16cid:durableId="840007604">
    <w:abstractNumId w:val="27"/>
  </w:num>
  <w:num w:numId="19" w16cid:durableId="1980383327">
    <w:abstractNumId w:val="16"/>
  </w:num>
  <w:num w:numId="20" w16cid:durableId="168109010">
    <w:abstractNumId w:val="2"/>
  </w:num>
  <w:num w:numId="21" w16cid:durableId="671640633">
    <w:abstractNumId w:val="19"/>
  </w:num>
  <w:num w:numId="22" w16cid:durableId="535197040">
    <w:abstractNumId w:val="1"/>
  </w:num>
  <w:num w:numId="23" w16cid:durableId="613025110">
    <w:abstractNumId w:val="10"/>
  </w:num>
  <w:num w:numId="24" w16cid:durableId="571475099">
    <w:abstractNumId w:val="26"/>
  </w:num>
  <w:num w:numId="25" w16cid:durableId="61754377">
    <w:abstractNumId w:val="17"/>
  </w:num>
  <w:num w:numId="26" w16cid:durableId="791628669">
    <w:abstractNumId w:val="4"/>
  </w:num>
  <w:num w:numId="27" w16cid:durableId="320355168">
    <w:abstractNumId w:val="14"/>
  </w:num>
  <w:num w:numId="28" w16cid:durableId="567115155">
    <w:abstractNumId w:val="7"/>
  </w:num>
  <w:num w:numId="29" w16cid:durableId="1294555473">
    <w:abstractNumId w:val="24"/>
  </w:num>
  <w:num w:numId="30" w16cid:durableId="115148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4AB0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19AF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102E"/>
    <w:rsid w:val="00222B11"/>
    <w:rsid w:val="00225097"/>
    <w:rsid w:val="0022672A"/>
    <w:rsid w:val="002321EC"/>
    <w:rsid w:val="00247F99"/>
    <w:rsid w:val="00277678"/>
    <w:rsid w:val="002858BB"/>
    <w:rsid w:val="002B1526"/>
    <w:rsid w:val="002B5F2B"/>
    <w:rsid w:val="002B6A8F"/>
    <w:rsid w:val="002C219A"/>
    <w:rsid w:val="002C428C"/>
    <w:rsid w:val="002E3A8D"/>
    <w:rsid w:val="002F21EC"/>
    <w:rsid w:val="002F29D6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66828"/>
    <w:rsid w:val="003742DA"/>
    <w:rsid w:val="00387F4B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27EB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0640"/>
    <w:rsid w:val="0045080F"/>
    <w:rsid w:val="004524BB"/>
    <w:rsid w:val="00453F2B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E9E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46F2"/>
    <w:rsid w:val="005D687F"/>
    <w:rsid w:val="005E07B7"/>
    <w:rsid w:val="005E0A0E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18B4"/>
    <w:rsid w:val="0068779A"/>
    <w:rsid w:val="00687A5C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72298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A715F"/>
    <w:rsid w:val="008B17B3"/>
    <w:rsid w:val="008D1478"/>
    <w:rsid w:val="008D4D4D"/>
    <w:rsid w:val="008D6C2A"/>
    <w:rsid w:val="008E0B29"/>
    <w:rsid w:val="008E6B05"/>
    <w:rsid w:val="008F43FC"/>
    <w:rsid w:val="008F4A54"/>
    <w:rsid w:val="00903615"/>
    <w:rsid w:val="00927BC8"/>
    <w:rsid w:val="0093114F"/>
    <w:rsid w:val="0093295B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A3035"/>
    <w:rsid w:val="009C0EFE"/>
    <w:rsid w:val="009C0FF8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0C11"/>
    <w:rsid w:val="00A2188D"/>
    <w:rsid w:val="00A21CD9"/>
    <w:rsid w:val="00A32202"/>
    <w:rsid w:val="00A35AE4"/>
    <w:rsid w:val="00A413EB"/>
    <w:rsid w:val="00A4511D"/>
    <w:rsid w:val="00A57354"/>
    <w:rsid w:val="00A65BC2"/>
    <w:rsid w:val="00A74FEF"/>
    <w:rsid w:val="00A76668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50C90"/>
    <w:rsid w:val="00B6469E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305D5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34F83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DF66C2"/>
    <w:rsid w:val="00E026C8"/>
    <w:rsid w:val="00E329E7"/>
    <w:rsid w:val="00E3441C"/>
    <w:rsid w:val="00E4175C"/>
    <w:rsid w:val="00E70BC2"/>
    <w:rsid w:val="00E70FB5"/>
    <w:rsid w:val="00E938BE"/>
    <w:rsid w:val="00E958C7"/>
    <w:rsid w:val="00E95901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3449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2786</Characters>
  <Application>Microsoft Office Word</Application>
  <DocSecurity>0</DocSecurity>
  <Lines>44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Laura Cremonesi</cp:lastModifiedBy>
  <cp:revision>2</cp:revision>
  <cp:lastPrinted>2020-11-25T09:30:00Z</cp:lastPrinted>
  <dcterms:created xsi:type="dcterms:W3CDTF">2024-12-31T02:13:00Z</dcterms:created>
  <dcterms:modified xsi:type="dcterms:W3CDTF">2024-12-31T02:13:00Z</dcterms:modified>
</cp:coreProperties>
</file>