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0087F" w14:textId="77777777" w:rsidR="00D30A1F" w:rsidRPr="00011CD1" w:rsidRDefault="00AD4DEA">
      <w:pPr>
        <w:spacing w:before="144"/>
        <w:jc w:val="right"/>
      </w:pPr>
      <w:r w:rsidRPr="00011CD1">
        <w:rPr>
          <w:b/>
          <w:i/>
          <w:sz w:val="20"/>
          <w:szCs w:val="20"/>
        </w:rPr>
        <w:t xml:space="preserve">Allegato 1      </w:t>
      </w:r>
    </w:p>
    <w:p w14:paraId="3C156688" w14:textId="77777777" w:rsidR="00D30A1F" w:rsidRPr="00011CD1" w:rsidRDefault="00D30A1F">
      <w:pPr>
        <w:jc w:val="both"/>
        <w:rPr>
          <w:b/>
          <w:i/>
          <w:sz w:val="20"/>
          <w:szCs w:val="20"/>
        </w:rPr>
      </w:pPr>
    </w:p>
    <w:p w14:paraId="5D744E27" w14:textId="195C5E1A" w:rsidR="00992E2C" w:rsidRPr="00011CD1" w:rsidRDefault="00992E2C" w:rsidP="00992E2C">
      <w:pPr>
        <w:pStyle w:val="Corpodeltesto2"/>
        <w:spacing w:after="0" w:line="240" w:lineRule="auto"/>
        <w:jc w:val="both"/>
        <w:rPr>
          <w:b/>
          <w:i/>
          <w:sz w:val="20"/>
          <w:szCs w:val="20"/>
        </w:rPr>
      </w:pPr>
    </w:p>
    <w:p w14:paraId="225A0C02" w14:textId="6E75857B" w:rsidR="00D30A1F" w:rsidRPr="00011CD1" w:rsidRDefault="0041412E">
      <w:pPr>
        <w:ind w:right="328"/>
        <w:jc w:val="both"/>
        <w:rPr>
          <w:b/>
          <w:i/>
          <w:sz w:val="22"/>
          <w:szCs w:val="22"/>
        </w:rPr>
      </w:pPr>
      <w:r w:rsidRPr="00011CD1">
        <w:rPr>
          <w:b/>
          <w:i/>
          <w:sz w:val="22"/>
          <w:szCs w:val="22"/>
        </w:rPr>
        <w:t>Domanda di partecipazione all’avviso pubblico di selezione di esperti tra personale interno, in collaborazione plurima ed e</w:t>
      </w:r>
      <w:r w:rsidR="006974C6" w:rsidRPr="00011CD1">
        <w:rPr>
          <w:b/>
          <w:i/>
          <w:sz w:val="22"/>
          <w:szCs w:val="22"/>
        </w:rPr>
        <w:t>sperti esterni (persone fisiche</w:t>
      </w:r>
      <w:r w:rsidRPr="00011CD1">
        <w:rPr>
          <w:b/>
          <w:i/>
          <w:sz w:val="22"/>
          <w:szCs w:val="22"/>
        </w:rPr>
        <w:t>)</w:t>
      </w:r>
    </w:p>
    <w:p w14:paraId="3E1679F5" w14:textId="77777777" w:rsidR="0041412E" w:rsidRPr="00011CD1" w:rsidRDefault="0041412E">
      <w:pPr>
        <w:ind w:right="328"/>
        <w:jc w:val="both"/>
        <w:rPr>
          <w:b/>
          <w:i/>
          <w:sz w:val="20"/>
          <w:szCs w:val="20"/>
        </w:rPr>
      </w:pPr>
    </w:p>
    <w:p w14:paraId="275FEB15" w14:textId="6AE00217" w:rsidR="0041412E" w:rsidRPr="00011CD1" w:rsidRDefault="0041412E">
      <w:pPr>
        <w:ind w:right="328"/>
        <w:jc w:val="both"/>
        <w:rPr>
          <w:b/>
          <w:i/>
          <w:sz w:val="20"/>
          <w:szCs w:val="20"/>
        </w:rPr>
      </w:pPr>
    </w:p>
    <w:p w14:paraId="2EBD26F1" w14:textId="27AF5A82" w:rsidR="0041412E" w:rsidRPr="00011CD1" w:rsidRDefault="0041412E">
      <w:pPr>
        <w:ind w:right="328"/>
        <w:jc w:val="both"/>
        <w:rPr>
          <w:b/>
          <w:i/>
          <w:color w:val="FF0000"/>
          <w:sz w:val="20"/>
          <w:szCs w:val="20"/>
          <w:u w:val="single"/>
        </w:rPr>
      </w:pPr>
      <w:r w:rsidRPr="00011CD1">
        <w:rPr>
          <w:b/>
          <w:i/>
          <w:color w:val="FF0000"/>
          <w:sz w:val="20"/>
          <w:szCs w:val="20"/>
          <w:u w:val="single"/>
        </w:rPr>
        <w:t>Persona fisica</w:t>
      </w:r>
    </w:p>
    <w:p w14:paraId="4CF6E984" w14:textId="77777777" w:rsidR="0041412E" w:rsidRPr="00011CD1" w:rsidRDefault="0041412E" w:rsidP="0041412E">
      <w:pPr>
        <w:pStyle w:val="Corpotesto"/>
        <w:tabs>
          <w:tab w:val="left" w:pos="2331"/>
          <w:tab w:val="left" w:pos="4749"/>
          <w:tab w:val="left" w:pos="8351"/>
          <w:tab w:val="left" w:pos="8386"/>
          <w:tab w:val="left" w:pos="8418"/>
        </w:tabs>
        <w:spacing w:line="360" w:lineRule="auto"/>
        <w:ind w:left="112" w:right="35"/>
        <w:jc w:val="both"/>
      </w:pPr>
      <w:r w:rsidRPr="00011CD1">
        <w:t>Il/La</w:t>
      </w:r>
      <w:r w:rsidRPr="00011CD1">
        <w:rPr>
          <w:spacing w:val="-5"/>
        </w:rPr>
        <w:t xml:space="preserve"> </w:t>
      </w:r>
      <w:r w:rsidRPr="00011CD1">
        <w:t xml:space="preserve">sottoscritto/a </w:t>
      </w:r>
      <w:r w:rsidRPr="00011CD1">
        <w:rPr>
          <w:spacing w:val="-1"/>
        </w:rPr>
        <w:t xml:space="preserve"> </w:t>
      </w:r>
      <w:r w:rsidRPr="00011CD1">
        <w:rPr>
          <w:u w:val="single"/>
        </w:rPr>
        <w:t xml:space="preserve"> </w:t>
      </w:r>
      <w:r w:rsidRPr="00011CD1">
        <w:rPr>
          <w:u w:val="single"/>
        </w:rPr>
        <w:tab/>
      </w:r>
      <w:r w:rsidRPr="00011CD1">
        <w:rPr>
          <w:u w:val="single"/>
        </w:rPr>
        <w:tab/>
        <w:t>__________</w:t>
      </w:r>
      <w:r w:rsidRPr="00011CD1">
        <w:t xml:space="preserve"> Nato/a</w:t>
      </w:r>
      <w:r w:rsidRPr="00011CD1">
        <w:rPr>
          <w:spacing w:val="-2"/>
        </w:rPr>
        <w:t xml:space="preserve"> </w:t>
      </w:r>
      <w:r w:rsidRPr="00011CD1">
        <w:t xml:space="preserve">a </w:t>
      </w:r>
      <w:r w:rsidRPr="00011CD1">
        <w:rPr>
          <w:u w:val="single"/>
        </w:rPr>
        <w:tab/>
        <w:t xml:space="preserve">                             (</w:t>
      </w:r>
      <w:r w:rsidRPr="00011CD1">
        <w:t>Prov. ____)</w:t>
      </w:r>
      <w:r w:rsidRPr="00011CD1">
        <w:rPr>
          <w:spacing w:val="-2"/>
        </w:rPr>
        <w:t xml:space="preserve"> </w:t>
      </w:r>
      <w:r w:rsidRPr="00011CD1">
        <w:t>il</w:t>
      </w:r>
      <w:r w:rsidRPr="00011CD1">
        <w:rPr>
          <w:spacing w:val="-1"/>
        </w:rPr>
        <w:t xml:space="preserve"> </w:t>
      </w:r>
      <w:r w:rsidRPr="00011CD1">
        <w:rPr>
          <w:u w:val="single"/>
        </w:rPr>
        <w:t xml:space="preserve"> </w:t>
      </w:r>
      <w:r w:rsidRPr="00011CD1">
        <w:rPr>
          <w:u w:val="single"/>
        </w:rPr>
        <w:tab/>
      </w:r>
      <w:r w:rsidRPr="00011CD1">
        <w:rPr>
          <w:u w:val="single"/>
        </w:rPr>
        <w:tab/>
      </w:r>
      <w:r w:rsidRPr="00011CD1">
        <w:t xml:space="preserve"> Residente</w:t>
      </w:r>
      <w:r w:rsidRPr="00011CD1">
        <w:rPr>
          <w:spacing w:val="-8"/>
        </w:rPr>
        <w:t xml:space="preserve"> </w:t>
      </w:r>
      <w:r w:rsidRPr="00011CD1">
        <w:t>a</w:t>
      </w:r>
      <w:r w:rsidRPr="00011CD1">
        <w:rPr>
          <w:spacing w:val="52"/>
        </w:rPr>
        <w:t xml:space="preserve"> </w:t>
      </w:r>
      <w:r w:rsidRPr="00011CD1">
        <w:rPr>
          <w:u w:val="single"/>
        </w:rPr>
        <w:tab/>
        <w:t xml:space="preserve">                           </w:t>
      </w:r>
      <w:r w:rsidRPr="00011CD1">
        <w:t>in</w:t>
      </w:r>
      <w:r w:rsidRPr="00011CD1">
        <w:rPr>
          <w:spacing w:val="-8"/>
        </w:rPr>
        <w:t xml:space="preserve"> </w:t>
      </w:r>
      <w:r w:rsidRPr="00011CD1">
        <w:t>Via/P.zza ____________________________________</w:t>
      </w:r>
      <w:r w:rsidRPr="00011CD1">
        <w:rPr>
          <w:spacing w:val="54"/>
        </w:rPr>
        <w:t xml:space="preserve"> </w:t>
      </w:r>
      <w:r w:rsidRPr="00011CD1">
        <w:t xml:space="preserve">n. </w:t>
      </w:r>
      <w:r w:rsidRPr="00011CD1">
        <w:rPr>
          <w:u w:val="single"/>
        </w:rPr>
        <w:t>______</w:t>
      </w:r>
      <w:r w:rsidRPr="00011CD1">
        <w:t>CAP</w:t>
      </w:r>
      <w:r w:rsidRPr="00011CD1">
        <w:rPr>
          <w:u w:val="single"/>
        </w:rPr>
        <w:t>________</w:t>
      </w:r>
      <w:r w:rsidRPr="00011CD1">
        <w:t xml:space="preserve">  (Prov. ____)</w:t>
      </w:r>
    </w:p>
    <w:p w14:paraId="37694226" w14:textId="57E6170A" w:rsidR="0041412E" w:rsidRPr="00011CD1" w:rsidRDefault="0041412E" w:rsidP="0041412E">
      <w:pPr>
        <w:pStyle w:val="Corpotesto"/>
        <w:spacing w:line="360" w:lineRule="auto"/>
        <w:ind w:left="112" w:right="35"/>
      </w:pPr>
      <w:r w:rsidRPr="00011CD1">
        <w:t>Codice fiscale</w:t>
      </w:r>
      <w:r w:rsidRPr="00011CD1">
        <w:rPr>
          <w:spacing w:val="-1"/>
        </w:rPr>
        <w:t xml:space="preserve"> </w:t>
      </w:r>
      <w:r w:rsidRPr="00011CD1">
        <w:rPr>
          <w:u w:val="single"/>
        </w:rPr>
        <w:t>__________________________________</w:t>
      </w:r>
      <w:r w:rsidRPr="00011CD1">
        <w:t xml:space="preserve"> </w:t>
      </w:r>
      <w:r w:rsidRPr="00011CD1">
        <w:rPr>
          <w:spacing w:val="12"/>
        </w:rPr>
        <w:t xml:space="preserve"> </w:t>
      </w:r>
      <w:r w:rsidRPr="00011CD1">
        <w:rPr>
          <w:spacing w:val="-1"/>
        </w:rPr>
        <w:t>Partita</w:t>
      </w:r>
      <w:r w:rsidRPr="00011CD1">
        <w:rPr>
          <w:spacing w:val="-11"/>
        </w:rPr>
        <w:t xml:space="preserve"> </w:t>
      </w:r>
      <w:r w:rsidRPr="00011CD1">
        <w:rPr>
          <w:spacing w:val="-1"/>
        </w:rPr>
        <w:t xml:space="preserve">I.V.A. </w:t>
      </w:r>
      <w:r w:rsidRPr="00011CD1">
        <w:rPr>
          <w:spacing w:val="-2"/>
        </w:rPr>
        <w:t xml:space="preserve">_____________________ </w:t>
      </w:r>
      <w:r w:rsidRPr="00011CD1">
        <w:t>Tel.</w:t>
      </w:r>
      <w:r w:rsidRPr="00011CD1">
        <w:rPr>
          <w:u w:val="single"/>
        </w:rPr>
        <w:t xml:space="preserve"> _________________________</w:t>
      </w:r>
      <w:r w:rsidRPr="00011CD1">
        <w:t xml:space="preserve"> Cellulare ___________________________</w:t>
      </w:r>
      <w:r w:rsidRPr="00011CD1">
        <w:tab/>
        <w:t xml:space="preserve">             E-mail _________________________________ Pec ____________________________________</w:t>
      </w:r>
      <w:r w:rsidRPr="00011CD1">
        <w:rPr>
          <w:u w:val="single"/>
        </w:rPr>
        <w:t xml:space="preserve"> </w:t>
      </w:r>
    </w:p>
    <w:p w14:paraId="03350E2E" w14:textId="66E29B72" w:rsidR="0041412E" w:rsidRPr="00011CD1" w:rsidRDefault="0041412E">
      <w:pPr>
        <w:ind w:right="328"/>
        <w:jc w:val="both"/>
        <w:rPr>
          <w:b/>
          <w:i/>
          <w:sz w:val="20"/>
          <w:szCs w:val="20"/>
        </w:rPr>
      </w:pPr>
    </w:p>
    <w:p w14:paraId="34FE641F" w14:textId="77777777" w:rsidR="00D30A1F" w:rsidRPr="00011CD1" w:rsidRDefault="00AD4DEA">
      <w:pPr>
        <w:tabs>
          <w:tab w:val="right" w:leader="underscore" w:pos="9356"/>
        </w:tabs>
        <w:ind w:right="284"/>
        <w:jc w:val="center"/>
        <w:rPr>
          <w:b/>
          <w:sz w:val="20"/>
          <w:szCs w:val="20"/>
        </w:rPr>
      </w:pPr>
      <w:r w:rsidRPr="00011CD1">
        <w:rPr>
          <w:b/>
          <w:sz w:val="20"/>
          <w:szCs w:val="20"/>
        </w:rPr>
        <w:t>PRESO ATTO</w:t>
      </w:r>
    </w:p>
    <w:p w14:paraId="1E53B7D4" w14:textId="77777777" w:rsidR="00D30A1F" w:rsidRPr="00011CD1" w:rsidRDefault="00D30A1F">
      <w:pPr>
        <w:tabs>
          <w:tab w:val="right" w:leader="underscore" w:pos="9356"/>
        </w:tabs>
        <w:ind w:right="284"/>
        <w:jc w:val="center"/>
        <w:rPr>
          <w:b/>
          <w:sz w:val="20"/>
          <w:szCs w:val="20"/>
        </w:rPr>
      </w:pPr>
    </w:p>
    <w:p w14:paraId="0CC00D32" w14:textId="5F498D90" w:rsidR="00D30A1F" w:rsidRPr="00011CD1" w:rsidRDefault="00AD4DEA">
      <w:pPr>
        <w:tabs>
          <w:tab w:val="right" w:leader="underscore" w:pos="9356"/>
        </w:tabs>
        <w:ind w:right="284"/>
        <w:jc w:val="both"/>
        <w:rPr>
          <w:sz w:val="22"/>
          <w:szCs w:val="22"/>
        </w:rPr>
      </w:pPr>
      <w:r w:rsidRPr="00011CD1">
        <w:rPr>
          <w:sz w:val="22"/>
          <w:szCs w:val="22"/>
        </w:rPr>
        <w:t>di tutte le condizioni e dei termini di partecipazione stabiliti nell’Avviso</w:t>
      </w:r>
      <w:r w:rsidR="00D4657C" w:rsidRPr="00011CD1">
        <w:rPr>
          <w:sz w:val="22"/>
          <w:szCs w:val="22"/>
        </w:rPr>
        <w:t xml:space="preserve"> di </w:t>
      </w:r>
      <w:r w:rsidR="0041412E" w:rsidRPr="00011CD1">
        <w:rPr>
          <w:sz w:val="22"/>
          <w:szCs w:val="22"/>
        </w:rPr>
        <w:t>selezione</w:t>
      </w:r>
      <w:r w:rsidR="007E2012">
        <w:rPr>
          <w:sz w:val="22"/>
          <w:szCs w:val="22"/>
        </w:rPr>
        <w:t xml:space="preserve"> </w:t>
      </w:r>
      <w:r w:rsidR="0041412E" w:rsidRPr="00011CD1">
        <w:rPr>
          <w:sz w:val="22"/>
          <w:szCs w:val="22"/>
        </w:rPr>
        <w:t xml:space="preserve">del </w:t>
      </w:r>
      <w:r w:rsidR="007E2012">
        <w:rPr>
          <w:sz w:val="22"/>
          <w:szCs w:val="22"/>
        </w:rPr>
        <w:t>01/10/2026</w:t>
      </w:r>
      <w:r w:rsidR="0041412E" w:rsidRPr="00011CD1">
        <w:rPr>
          <w:sz w:val="22"/>
          <w:szCs w:val="22"/>
        </w:rPr>
        <w:t xml:space="preserve"> </w:t>
      </w:r>
      <w:r w:rsidRPr="00011CD1">
        <w:rPr>
          <w:sz w:val="22"/>
          <w:szCs w:val="22"/>
        </w:rPr>
        <w:t>pubblicato sul sito internet istituzionale del</w:t>
      </w:r>
      <w:r w:rsidR="0041412E" w:rsidRPr="00011CD1">
        <w:rPr>
          <w:sz w:val="22"/>
          <w:szCs w:val="22"/>
        </w:rPr>
        <w:t>l’I</w:t>
      </w:r>
      <w:r w:rsidR="00C96F66" w:rsidRPr="00011CD1">
        <w:rPr>
          <w:sz w:val="22"/>
          <w:szCs w:val="22"/>
        </w:rPr>
        <w:t>stituto Comprensivo Statale di Civate</w:t>
      </w:r>
      <w:r w:rsidR="0041412E" w:rsidRPr="00011CD1">
        <w:rPr>
          <w:sz w:val="22"/>
          <w:szCs w:val="22"/>
        </w:rPr>
        <w:t>;</w:t>
      </w:r>
    </w:p>
    <w:p w14:paraId="3EC6EE16" w14:textId="77777777" w:rsidR="00D30A1F" w:rsidRPr="00011CD1" w:rsidRDefault="00D30A1F">
      <w:pPr>
        <w:tabs>
          <w:tab w:val="right" w:leader="underscore" w:pos="9356"/>
        </w:tabs>
        <w:ind w:right="284"/>
        <w:jc w:val="both"/>
        <w:rPr>
          <w:sz w:val="22"/>
          <w:szCs w:val="22"/>
        </w:rPr>
      </w:pPr>
    </w:p>
    <w:p w14:paraId="70A8A14C" w14:textId="086BED0E" w:rsidR="00D30A1F" w:rsidRPr="00011CD1" w:rsidRDefault="0041412E">
      <w:pPr>
        <w:tabs>
          <w:tab w:val="right" w:leader="underscore" w:pos="9356"/>
        </w:tabs>
        <w:ind w:right="282"/>
        <w:jc w:val="center"/>
        <w:rPr>
          <w:b/>
          <w:sz w:val="22"/>
          <w:szCs w:val="22"/>
        </w:rPr>
      </w:pPr>
      <w:r w:rsidRPr="00011CD1">
        <w:rPr>
          <w:b/>
          <w:sz w:val="22"/>
          <w:szCs w:val="22"/>
        </w:rPr>
        <w:t>CHIEDE</w:t>
      </w:r>
    </w:p>
    <w:p w14:paraId="1040E29D" w14:textId="77777777" w:rsidR="00D30A1F" w:rsidRPr="00011CD1" w:rsidRDefault="00D30A1F">
      <w:pPr>
        <w:tabs>
          <w:tab w:val="right" w:leader="underscore" w:pos="9356"/>
        </w:tabs>
        <w:ind w:right="282"/>
        <w:jc w:val="center"/>
        <w:rPr>
          <w:b/>
          <w:sz w:val="22"/>
          <w:szCs w:val="22"/>
        </w:rPr>
      </w:pPr>
    </w:p>
    <w:p w14:paraId="1433901F" w14:textId="444DAA13" w:rsidR="00BE53A2" w:rsidRPr="00011CD1" w:rsidRDefault="0004338A" w:rsidP="0041412E">
      <w:pPr>
        <w:tabs>
          <w:tab w:val="right" w:leader="underscore" w:pos="9356"/>
        </w:tabs>
        <w:ind w:right="284"/>
        <w:jc w:val="both"/>
        <w:rPr>
          <w:sz w:val="22"/>
          <w:szCs w:val="22"/>
        </w:rPr>
      </w:pPr>
      <w:r w:rsidRPr="00011CD1">
        <w:rPr>
          <w:sz w:val="22"/>
          <w:szCs w:val="22"/>
        </w:rPr>
        <w:t>d</w:t>
      </w:r>
      <w:r w:rsidR="0041412E" w:rsidRPr="00011CD1">
        <w:rPr>
          <w:sz w:val="22"/>
          <w:szCs w:val="22"/>
        </w:rPr>
        <w:t>i essere ammesso/a a partecipare alla selezione, attraverso la valutazione comparativa, per</w:t>
      </w:r>
      <w:r w:rsidR="007E2012">
        <w:rPr>
          <w:spacing w:val="1"/>
          <w:sz w:val="22"/>
          <w:szCs w:val="22"/>
        </w:rPr>
        <w:t xml:space="preserve"> il conferimento</w:t>
      </w:r>
      <w:r w:rsidR="0041412E" w:rsidRPr="00011CD1">
        <w:rPr>
          <w:spacing w:val="-3"/>
          <w:sz w:val="22"/>
          <w:szCs w:val="22"/>
        </w:rPr>
        <w:t xml:space="preserve"> </w:t>
      </w:r>
      <w:r w:rsidR="0041412E" w:rsidRPr="00011CD1">
        <w:rPr>
          <w:sz w:val="22"/>
          <w:szCs w:val="22"/>
        </w:rPr>
        <w:t>dell'incarico,</w:t>
      </w:r>
      <w:r w:rsidR="0041412E" w:rsidRPr="00011CD1">
        <w:rPr>
          <w:spacing w:val="-2"/>
          <w:sz w:val="22"/>
          <w:szCs w:val="22"/>
        </w:rPr>
        <w:t xml:space="preserve"> </w:t>
      </w:r>
      <w:r w:rsidR="0041412E" w:rsidRPr="00011CD1">
        <w:rPr>
          <w:sz w:val="22"/>
          <w:szCs w:val="22"/>
        </w:rPr>
        <w:t>come</w:t>
      </w:r>
      <w:r w:rsidR="0041412E" w:rsidRPr="00011CD1">
        <w:rPr>
          <w:spacing w:val="-4"/>
          <w:sz w:val="22"/>
          <w:szCs w:val="22"/>
        </w:rPr>
        <w:t xml:space="preserve"> </w:t>
      </w:r>
      <w:r w:rsidR="0041412E" w:rsidRPr="00011CD1">
        <w:rPr>
          <w:sz w:val="22"/>
          <w:szCs w:val="22"/>
        </w:rPr>
        <w:t>specificato dall'avviso di</w:t>
      </w:r>
      <w:r w:rsidR="0041412E" w:rsidRPr="00011CD1">
        <w:rPr>
          <w:spacing w:val="-2"/>
          <w:sz w:val="22"/>
          <w:szCs w:val="22"/>
        </w:rPr>
        <w:t xml:space="preserve"> </w:t>
      </w:r>
      <w:r w:rsidR="0041412E" w:rsidRPr="00011CD1">
        <w:rPr>
          <w:sz w:val="22"/>
          <w:szCs w:val="22"/>
        </w:rPr>
        <w:t>selezione</w:t>
      </w:r>
      <w:r w:rsidR="00DB094C" w:rsidRPr="00011CD1">
        <w:rPr>
          <w:sz w:val="22"/>
          <w:szCs w:val="22"/>
        </w:rPr>
        <w:t>.</w:t>
      </w:r>
    </w:p>
    <w:p w14:paraId="426FACA2" w14:textId="77777777" w:rsidR="00DB094C" w:rsidRPr="00011CD1" w:rsidRDefault="00DB094C" w:rsidP="0041412E">
      <w:pPr>
        <w:tabs>
          <w:tab w:val="right" w:leader="underscore" w:pos="9356"/>
        </w:tabs>
        <w:ind w:right="284"/>
        <w:jc w:val="both"/>
        <w:rPr>
          <w:sz w:val="22"/>
          <w:szCs w:val="22"/>
        </w:rPr>
      </w:pPr>
    </w:p>
    <w:p w14:paraId="4BF80BE3" w14:textId="77777777" w:rsidR="0041412E" w:rsidRPr="00011CD1" w:rsidRDefault="0041412E" w:rsidP="0041412E">
      <w:pPr>
        <w:tabs>
          <w:tab w:val="right" w:leader="underscore" w:pos="9356"/>
        </w:tabs>
        <w:ind w:right="284"/>
        <w:jc w:val="both"/>
        <w:rPr>
          <w:sz w:val="22"/>
          <w:szCs w:val="22"/>
        </w:rPr>
      </w:pPr>
    </w:p>
    <w:p w14:paraId="4C3F3438" w14:textId="32B4A5E0" w:rsidR="00BE53A2" w:rsidRPr="00011CD1" w:rsidRDefault="006974C6" w:rsidP="007E2012">
      <w:pPr>
        <w:spacing w:line="360" w:lineRule="auto"/>
        <w:ind w:right="-1"/>
        <w:rPr>
          <w:b/>
          <w:sz w:val="22"/>
          <w:szCs w:val="22"/>
        </w:rPr>
      </w:pPr>
      <w:r w:rsidRPr="00011CD1">
        <w:rPr>
          <w:b/>
          <w:sz w:val="22"/>
          <w:szCs w:val="22"/>
        </w:rPr>
        <w:t>Progetto “Assistenza didattica agli alunni con difficolt</w:t>
      </w:r>
      <w:r w:rsidR="007E2012">
        <w:rPr>
          <w:b/>
          <w:sz w:val="22"/>
          <w:szCs w:val="22"/>
        </w:rPr>
        <w:t>à</w:t>
      </w:r>
      <w:r w:rsidRPr="00011CD1">
        <w:rPr>
          <w:b/>
          <w:sz w:val="22"/>
          <w:szCs w:val="22"/>
        </w:rPr>
        <w:t xml:space="preserve"> di apprendimento” presso la scuola secondaria di </w:t>
      </w:r>
      <w:r w:rsidR="007E2012">
        <w:rPr>
          <w:b/>
          <w:sz w:val="22"/>
          <w:szCs w:val="22"/>
        </w:rPr>
        <w:t>Civate</w:t>
      </w:r>
    </w:p>
    <w:p w14:paraId="4DA498BA" w14:textId="0C8751E0" w:rsidR="00DB094C" w:rsidRPr="00011CD1" w:rsidRDefault="00DB094C" w:rsidP="00C23D79">
      <w:pPr>
        <w:pStyle w:val="Corpotesto"/>
        <w:spacing w:after="40"/>
        <w:ind w:left="100"/>
        <w:rPr>
          <w:sz w:val="22"/>
          <w:szCs w:val="22"/>
        </w:rPr>
      </w:pPr>
      <w:r w:rsidRPr="00011CD1">
        <w:rPr>
          <w:sz w:val="22"/>
          <w:szCs w:val="22"/>
        </w:rPr>
        <w:t xml:space="preserve">                                                              </w:t>
      </w:r>
    </w:p>
    <w:p w14:paraId="0C9625DC" w14:textId="42C0E6BB" w:rsidR="00C23D79" w:rsidRPr="00011CD1" w:rsidRDefault="00C23D79" w:rsidP="00C23D79">
      <w:pPr>
        <w:pStyle w:val="Corpotesto"/>
        <w:spacing w:after="40"/>
        <w:ind w:left="100"/>
        <w:rPr>
          <w:sz w:val="22"/>
          <w:szCs w:val="22"/>
        </w:rPr>
      </w:pPr>
      <w:r w:rsidRPr="00011CD1">
        <w:rPr>
          <w:sz w:val="22"/>
          <w:szCs w:val="22"/>
        </w:rPr>
        <w:t>in qualità</w:t>
      </w:r>
      <w:r w:rsidRPr="00011CD1">
        <w:rPr>
          <w:spacing w:val="2"/>
          <w:sz w:val="22"/>
          <w:szCs w:val="22"/>
        </w:rPr>
        <w:t xml:space="preserve"> </w:t>
      </w:r>
      <w:r w:rsidRPr="00011CD1">
        <w:rPr>
          <w:sz w:val="22"/>
          <w:szCs w:val="22"/>
        </w:rPr>
        <w:t>di:</w:t>
      </w:r>
    </w:p>
    <w:p w14:paraId="7737339F" w14:textId="77777777" w:rsidR="00C23D79" w:rsidRPr="00011CD1" w:rsidRDefault="00C23D79" w:rsidP="00C23D79">
      <w:pPr>
        <w:pStyle w:val="Paragrafoelenco"/>
        <w:widowControl w:val="0"/>
        <w:numPr>
          <w:ilvl w:val="0"/>
          <w:numId w:val="2"/>
        </w:numPr>
        <w:tabs>
          <w:tab w:val="left" w:pos="666"/>
          <w:tab w:val="left" w:pos="667"/>
        </w:tabs>
        <w:suppressAutoHyphens w:val="0"/>
        <w:autoSpaceDE w:val="0"/>
        <w:spacing w:after="40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Personale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interno</w:t>
      </w:r>
      <w:r w:rsidRPr="00011CD1">
        <w:rPr>
          <w:spacing w:val="42"/>
          <w:sz w:val="22"/>
          <w:szCs w:val="22"/>
        </w:rPr>
        <w:t xml:space="preserve"> </w:t>
      </w:r>
      <w:r w:rsidRPr="00011CD1">
        <w:rPr>
          <w:sz w:val="22"/>
          <w:szCs w:val="22"/>
        </w:rPr>
        <w:t>all’Istituto</w:t>
      </w:r>
      <w:r w:rsidRPr="00011CD1">
        <w:rPr>
          <w:spacing w:val="-1"/>
          <w:sz w:val="22"/>
          <w:szCs w:val="22"/>
        </w:rPr>
        <w:t xml:space="preserve"> </w:t>
      </w:r>
      <w:r w:rsidRPr="00011CD1">
        <w:rPr>
          <w:sz w:val="22"/>
          <w:szCs w:val="22"/>
        </w:rPr>
        <w:t>Comprensivo</w:t>
      </w:r>
      <w:r w:rsidRPr="00011CD1">
        <w:rPr>
          <w:spacing w:val="2"/>
          <w:sz w:val="22"/>
          <w:szCs w:val="22"/>
        </w:rPr>
        <w:t xml:space="preserve"> </w:t>
      </w:r>
      <w:r w:rsidRPr="00011CD1">
        <w:rPr>
          <w:sz w:val="22"/>
          <w:szCs w:val="22"/>
        </w:rPr>
        <w:t>Statale</w:t>
      </w:r>
      <w:r w:rsidRPr="00011CD1">
        <w:rPr>
          <w:spacing w:val="-4"/>
          <w:sz w:val="22"/>
          <w:szCs w:val="22"/>
        </w:rPr>
        <w:t xml:space="preserve"> </w:t>
      </w:r>
      <w:r w:rsidRPr="00011CD1">
        <w:rPr>
          <w:sz w:val="22"/>
          <w:szCs w:val="22"/>
        </w:rPr>
        <w:t>di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Civate</w:t>
      </w:r>
    </w:p>
    <w:p w14:paraId="546508E3" w14:textId="3E87111D" w:rsidR="00DB094C" w:rsidRPr="00011CD1" w:rsidRDefault="00C23D79" w:rsidP="00DB094C">
      <w:pPr>
        <w:pStyle w:val="Paragrafoelenco"/>
        <w:widowControl w:val="0"/>
        <w:numPr>
          <w:ilvl w:val="0"/>
          <w:numId w:val="2"/>
        </w:numPr>
        <w:tabs>
          <w:tab w:val="left" w:pos="666"/>
          <w:tab w:val="left" w:pos="667"/>
          <w:tab w:val="left" w:pos="2899"/>
        </w:tabs>
        <w:suppressAutoHyphens w:val="0"/>
        <w:autoSpaceDE w:val="0"/>
        <w:spacing w:after="40"/>
        <w:ind w:right="-1"/>
        <w:jc w:val="both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Personale</w:t>
      </w:r>
      <w:r w:rsidRPr="00011CD1">
        <w:rPr>
          <w:spacing w:val="107"/>
          <w:sz w:val="22"/>
          <w:szCs w:val="22"/>
        </w:rPr>
        <w:t xml:space="preserve"> </w:t>
      </w:r>
      <w:r w:rsidRPr="00011CD1">
        <w:rPr>
          <w:sz w:val="22"/>
          <w:szCs w:val="22"/>
        </w:rPr>
        <w:t>interno</w:t>
      </w:r>
      <w:r w:rsidR="00DB094C" w:rsidRPr="00011CD1">
        <w:rPr>
          <w:sz w:val="22"/>
          <w:szCs w:val="22"/>
        </w:rPr>
        <w:t xml:space="preserve"> a</w:t>
      </w:r>
      <w:r w:rsidRPr="00011CD1">
        <w:rPr>
          <w:sz w:val="22"/>
          <w:szCs w:val="22"/>
        </w:rPr>
        <w:t>ll’Amministrazione</w:t>
      </w:r>
      <w:r w:rsidRPr="00011CD1">
        <w:rPr>
          <w:spacing w:val="36"/>
          <w:sz w:val="22"/>
          <w:szCs w:val="22"/>
        </w:rPr>
        <w:t xml:space="preserve"> </w:t>
      </w:r>
      <w:r w:rsidRPr="00011CD1">
        <w:rPr>
          <w:sz w:val="22"/>
          <w:szCs w:val="22"/>
        </w:rPr>
        <w:t>Scolastica</w:t>
      </w:r>
      <w:r w:rsidRPr="00011CD1">
        <w:rPr>
          <w:spacing w:val="40"/>
          <w:sz w:val="22"/>
          <w:szCs w:val="22"/>
        </w:rPr>
        <w:t xml:space="preserve"> </w:t>
      </w:r>
      <w:r w:rsidRPr="00011CD1">
        <w:rPr>
          <w:sz w:val="22"/>
          <w:szCs w:val="22"/>
        </w:rPr>
        <w:t>(collaborazione</w:t>
      </w:r>
      <w:r w:rsidRPr="00011CD1">
        <w:rPr>
          <w:spacing w:val="35"/>
          <w:sz w:val="22"/>
          <w:szCs w:val="22"/>
        </w:rPr>
        <w:t xml:space="preserve"> </w:t>
      </w:r>
      <w:r w:rsidRPr="00011CD1">
        <w:rPr>
          <w:sz w:val="22"/>
          <w:szCs w:val="22"/>
        </w:rPr>
        <w:t>plurima),</w:t>
      </w:r>
      <w:r w:rsidRPr="00011CD1">
        <w:rPr>
          <w:spacing w:val="35"/>
          <w:sz w:val="22"/>
          <w:szCs w:val="22"/>
        </w:rPr>
        <w:t xml:space="preserve"> </w:t>
      </w:r>
      <w:r w:rsidRPr="00011CD1">
        <w:rPr>
          <w:sz w:val="22"/>
          <w:szCs w:val="22"/>
        </w:rPr>
        <w:t>previa</w:t>
      </w:r>
      <w:r w:rsidR="00DB094C" w:rsidRPr="00011CD1">
        <w:rPr>
          <w:sz w:val="22"/>
          <w:szCs w:val="22"/>
        </w:rPr>
        <w:t xml:space="preserve"> </w:t>
      </w:r>
    </w:p>
    <w:p w14:paraId="1BC45EA3" w14:textId="0650ADEB" w:rsidR="00C23D79" w:rsidRPr="00011CD1" w:rsidRDefault="00DB094C" w:rsidP="00DB094C">
      <w:pPr>
        <w:pStyle w:val="Paragrafoelenco"/>
        <w:widowControl w:val="0"/>
        <w:tabs>
          <w:tab w:val="left" w:pos="666"/>
          <w:tab w:val="left" w:pos="667"/>
          <w:tab w:val="left" w:pos="2899"/>
        </w:tabs>
        <w:suppressAutoHyphens w:val="0"/>
        <w:autoSpaceDE w:val="0"/>
        <w:spacing w:after="40"/>
        <w:ind w:left="666" w:right="-1"/>
        <w:jc w:val="both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autorizzazione</w:t>
      </w:r>
      <w:r w:rsidR="00C23D79" w:rsidRPr="00011CD1">
        <w:rPr>
          <w:sz w:val="22"/>
          <w:szCs w:val="22"/>
        </w:rPr>
        <w:t xml:space="preserve"> del dirigente dell’Istituto scolastico di appartenenza.</w:t>
      </w:r>
    </w:p>
    <w:p w14:paraId="576F6110" w14:textId="77777777" w:rsidR="00C23D79" w:rsidRPr="00011CD1" w:rsidRDefault="00C23D79" w:rsidP="00C23D79">
      <w:pPr>
        <w:pStyle w:val="Paragrafoelenco"/>
        <w:widowControl w:val="0"/>
        <w:numPr>
          <w:ilvl w:val="0"/>
          <w:numId w:val="2"/>
        </w:numPr>
        <w:tabs>
          <w:tab w:val="left" w:pos="666"/>
          <w:tab w:val="left" w:pos="667"/>
          <w:tab w:val="left" w:pos="2899"/>
        </w:tabs>
        <w:suppressAutoHyphens w:val="0"/>
        <w:autoSpaceDE w:val="0"/>
        <w:spacing w:after="40"/>
        <w:ind w:right="116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personale dipendente di altra Pubblica Amministrazione</w:t>
      </w:r>
    </w:p>
    <w:p w14:paraId="66EB9873" w14:textId="104EF050" w:rsidR="00C23D79" w:rsidRPr="00011CD1" w:rsidRDefault="00C23D79" w:rsidP="00C23D79">
      <w:pPr>
        <w:pStyle w:val="Paragrafoelenco"/>
        <w:widowControl w:val="0"/>
        <w:numPr>
          <w:ilvl w:val="0"/>
          <w:numId w:val="2"/>
        </w:numPr>
        <w:tabs>
          <w:tab w:val="left" w:pos="666"/>
          <w:tab w:val="left" w:pos="667"/>
          <w:tab w:val="left" w:pos="2899"/>
        </w:tabs>
        <w:suppressAutoHyphens w:val="0"/>
        <w:autoSpaceDE w:val="0"/>
        <w:spacing w:after="40"/>
        <w:ind w:right="116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Esperti esterni alla P.A. (persone fisiche);</w:t>
      </w:r>
    </w:p>
    <w:p w14:paraId="7744545B" w14:textId="77777777" w:rsidR="00C23D79" w:rsidRPr="00011CD1" w:rsidRDefault="00C23D79" w:rsidP="00C23D79">
      <w:pPr>
        <w:pStyle w:val="Corpotesto"/>
        <w:spacing w:after="40"/>
        <w:ind w:left="210"/>
      </w:pPr>
    </w:p>
    <w:p w14:paraId="615DF0DC" w14:textId="18044F44" w:rsidR="00BD2B1E" w:rsidRPr="00011CD1" w:rsidRDefault="00C23D79" w:rsidP="00C23D79">
      <w:pPr>
        <w:pStyle w:val="usoboll1"/>
        <w:tabs>
          <w:tab w:val="left" w:leader="underscore" w:pos="5670"/>
          <w:tab w:val="right" w:leader="underscore" w:pos="9356"/>
        </w:tabs>
        <w:spacing w:line="360" w:lineRule="auto"/>
        <w:ind w:right="284"/>
        <w:rPr>
          <w:b/>
          <w:sz w:val="22"/>
          <w:szCs w:val="22"/>
        </w:rPr>
      </w:pPr>
      <w:r w:rsidRPr="00011CD1">
        <w:rPr>
          <w:sz w:val="22"/>
          <w:szCs w:val="22"/>
        </w:rPr>
        <w:t xml:space="preserve">consapevole della responsabilità penale a cui può andare incontro in caso di dichiarazioni mendaci, ai sensi e per gli effetti dell’art. 76 del D.P.R. 28 dicembre 2000, n. 445, tenuto conto degli artt. 46 e 47 del citato D.P.R. n. 445/2000  </w:t>
      </w:r>
    </w:p>
    <w:p w14:paraId="1FF20E6C" w14:textId="24F836E0" w:rsidR="00D30A1F" w:rsidRPr="00011CD1" w:rsidRDefault="00AD4DEA">
      <w:pPr>
        <w:ind w:right="328"/>
        <w:jc w:val="center"/>
        <w:rPr>
          <w:b/>
          <w:sz w:val="22"/>
          <w:szCs w:val="22"/>
        </w:rPr>
      </w:pPr>
      <w:r w:rsidRPr="00011CD1">
        <w:rPr>
          <w:b/>
          <w:sz w:val="22"/>
          <w:szCs w:val="22"/>
        </w:rPr>
        <w:t>DICHIARA</w:t>
      </w:r>
    </w:p>
    <w:p w14:paraId="24200992" w14:textId="77777777" w:rsidR="00D30A1F" w:rsidRPr="00011CD1" w:rsidRDefault="00D30A1F">
      <w:pPr>
        <w:ind w:right="328"/>
        <w:jc w:val="center"/>
        <w:rPr>
          <w:b/>
          <w:sz w:val="22"/>
          <w:szCs w:val="22"/>
        </w:rPr>
      </w:pPr>
    </w:p>
    <w:p w14:paraId="293A01B8" w14:textId="717BB441" w:rsidR="00C23D79" w:rsidRPr="00011CD1" w:rsidRDefault="00C23D79" w:rsidP="00C23D79">
      <w:pPr>
        <w:pStyle w:val="Paragrafoelenco"/>
        <w:widowControl w:val="0"/>
        <w:numPr>
          <w:ilvl w:val="0"/>
          <w:numId w:val="3"/>
        </w:numPr>
        <w:tabs>
          <w:tab w:val="left" w:pos="325"/>
        </w:tabs>
        <w:suppressAutoHyphens w:val="0"/>
        <w:autoSpaceDE w:val="0"/>
        <w:spacing w:after="40"/>
        <w:ind w:left="714" w:hanging="357"/>
        <w:jc w:val="both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di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essere</w:t>
      </w:r>
      <w:r w:rsidRPr="00011CD1">
        <w:rPr>
          <w:spacing w:val="-4"/>
          <w:sz w:val="22"/>
          <w:szCs w:val="22"/>
        </w:rPr>
        <w:t xml:space="preserve"> </w:t>
      </w:r>
      <w:r w:rsidRPr="00011CD1">
        <w:rPr>
          <w:sz w:val="22"/>
          <w:szCs w:val="22"/>
        </w:rPr>
        <w:t>cittadino italiano;</w:t>
      </w:r>
    </w:p>
    <w:p w14:paraId="3160C75C" w14:textId="77777777" w:rsidR="00C23D79" w:rsidRPr="00011CD1" w:rsidRDefault="00C23D79" w:rsidP="00C23D79">
      <w:pPr>
        <w:pStyle w:val="Paragrafoelenco"/>
        <w:widowControl w:val="0"/>
        <w:numPr>
          <w:ilvl w:val="0"/>
          <w:numId w:val="3"/>
        </w:numPr>
        <w:tabs>
          <w:tab w:val="left" w:pos="325"/>
          <w:tab w:val="left" w:pos="9255"/>
        </w:tabs>
        <w:suppressAutoHyphens w:val="0"/>
        <w:autoSpaceDE w:val="0"/>
        <w:spacing w:after="40"/>
        <w:ind w:left="714" w:hanging="357"/>
        <w:jc w:val="both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di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essere</w:t>
      </w:r>
      <w:r w:rsidRPr="00011CD1">
        <w:rPr>
          <w:spacing w:val="-5"/>
          <w:sz w:val="22"/>
          <w:szCs w:val="22"/>
        </w:rPr>
        <w:t xml:space="preserve"> </w:t>
      </w:r>
      <w:r w:rsidRPr="00011CD1">
        <w:rPr>
          <w:sz w:val="22"/>
          <w:szCs w:val="22"/>
        </w:rPr>
        <w:t>cittadino/a</w:t>
      </w:r>
      <w:r w:rsidRPr="00011CD1">
        <w:rPr>
          <w:spacing w:val="-4"/>
          <w:sz w:val="22"/>
          <w:szCs w:val="22"/>
        </w:rPr>
        <w:t xml:space="preserve"> </w:t>
      </w:r>
      <w:r w:rsidRPr="00011CD1">
        <w:rPr>
          <w:sz w:val="22"/>
          <w:szCs w:val="22"/>
        </w:rPr>
        <w:t>di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uno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degli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Stati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dell’UE</w:t>
      </w:r>
      <w:r w:rsidRPr="00011CD1">
        <w:rPr>
          <w:spacing w:val="3"/>
          <w:sz w:val="22"/>
          <w:szCs w:val="22"/>
        </w:rPr>
        <w:t xml:space="preserve"> </w:t>
      </w:r>
      <w:r w:rsidRPr="00011CD1">
        <w:rPr>
          <w:i/>
          <w:sz w:val="22"/>
          <w:szCs w:val="22"/>
        </w:rPr>
        <w:t>(specificare)</w:t>
      </w:r>
      <w:r w:rsidRPr="00011CD1">
        <w:rPr>
          <w:sz w:val="22"/>
          <w:szCs w:val="22"/>
        </w:rPr>
        <w:t>:</w:t>
      </w:r>
      <w:r w:rsidRPr="00011CD1">
        <w:rPr>
          <w:sz w:val="22"/>
          <w:szCs w:val="22"/>
          <w:u w:val="single"/>
        </w:rPr>
        <w:tab/>
      </w:r>
      <w:r w:rsidRPr="00011CD1">
        <w:rPr>
          <w:sz w:val="22"/>
          <w:szCs w:val="22"/>
        </w:rPr>
        <w:t>;</w:t>
      </w:r>
    </w:p>
    <w:p w14:paraId="68CCF441" w14:textId="77777777" w:rsidR="00C23D79" w:rsidRPr="00011CD1" w:rsidRDefault="00C23D79" w:rsidP="00C23D79">
      <w:pPr>
        <w:pStyle w:val="Paragrafoelenco"/>
        <w:widowControl w:val="0"/>
        <w:numPr>
          <w:ilvl w:val="0"/>
          <w:numId w:val="3"/>
        </w:numPr>
        <w:tabs>
          <w:tab w:val="left" w:pos="325"/>
        </w:tabs>
        <w:suppressAutoHyphens w:val="0"/>
        <w:autoSpaceDE w:val="0"/>
        <w:spacing w:after="40"/>
        <w:ind w:left="714" w:hanging="357"/>
        <w:jc w:val="both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di</w:t>
      </w:r>
      <w:r w:rsidRPr="00011CD1">
        <w:rPr>
          <w:spacing w:val="-1"/>
          <w:sz w:val="22"/>
          <w:szCs w:val="22"/>
        </w:rPr>
        <w:t xml:space="preserve"> </w:t>
      </w:r>
      <w:r w:rsidRPr="00011CD1">
        <w:rPr>
          <w:sz w:val="22"/>
          <w:szCs w:val="22"/>
        </w:rPr>
        <w:t>godere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dei</w:t>
      </w:r>
      <w:r w:rsidRPr="00011CD1">
        <w:rPr>
          <w:spacing w:val="-4"/>
          <w:sz w:val="22"/>
          <w:szCs w:val="22"/>
        </w:rPr>
        <w:t xml:space="preserve"> </w:t>
      </w:r>
      <w:r w:rsidRPr="00011CD1">
        <w:rPr>
          <w:sz w:val="22"/>
          <w:szCs w:val="22"/>
        </w:rPr>
        <w:t>diritti</w:t>
      </w:r>
      <w:r w:rsidRPr="00011CD1">
        <w:rPr>
          <w:spacing w:val="-1"/>
          <w:sz w:val="22"/>
          <w:szCs w:val="22"/>
        </w:rPr>
        <w:t xml:space="preserve"> </w:t>
      </w:r>
      <w:r w:rsidRPr="00011CD1">
        <w:rPr>
          <w:sz w:val="22"/>
          <w:szCs w:val="22"/>
        </w:rPr>
        <w:t>civili</w:t>
      </w:r>
      <w:r w:rsidRPr="00011CD1">
        <w:rPr>
          <w:spacing w:val="-1"/>
          <w:sz w:val="22"/>
          <w:szCs w:val="22"/>
        </w:rPr>
        <w:t xml:space="preserve"> </w:t>
      </w:r>
      <w:r w:rsidRPr="00011CD1">
        <w:rPr>
          <w:sz w:val="22"/>
          <w:szCs w:val="22"/>
        </w:rPr>
        <w:t>e politici;</w:t>
      </w:r>
    </w:p>
    <w:p w14:paraId="19C347AB" w14:textId="77777777" w:rsidR="00C23D79" w:rsidRPr="00011CD1" w:rsidRDefault="00C23D79" w:rsidP="00C23D79">
      <w:pPr>
        <w:pStyle w:val="Paragrafoelenco"/>
        <w:widowControl w:val="0"/>
        <w:numPr>
          <w:ilvl w:val="0"/>
          <w:numId w:val="3"/>
        </w:numPr>
        <w:tabs>
          <w:tab w:val="left" w:pos="325"/>
        </w:tabs>
        <w:suppressAutoHyphens w:val="0"/>
        <w:autoSpaceDE w:val="0"/>
        <w:spacing w:after="40"/>
        <w:ind w:left="714" w:hanging="357"/>
        <w:jc w:val="both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di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non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aver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riportato</w:t>
      </w:r>
      <w:r w:rsidRPr="00011CD1">
        <w:rPr>
          <w:spacing w:val="-4"/>
          <w:sz w:val="22"/>
          <w:szCs w:val="22"/>
        </w:rPr>
        <w:t xml:space="preserve"> </w:t>
      </w:r>
      <w:r w:rsidRPr="00011CD1">
        <w:rPr>
          <w:sz w:val="22"/>
          <w:szCs w:val="22"/>
        </w:rPr>
        <w:t>condanne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penali;</w:t>
      </w:r>
    </w:p>
    <w:p w14:paraId="73A12DBB" w14:textId="77777777" w:rsidR="00C23D79" w:rsidRPr="00011CD1" w:rsidRDefault="00C23D79" w:rsidP="00C23D79">
      <w:pPr>
        <w:pStyle w:val="Paragrafoelenco"/>
        <w:widowControl w:val="0"/>
        <w:numPr>
          <w:ilvl w:val="0"/>
          <w:numId w:val="3"/>
        </w:numPr>
        <w:tabs>
          <w:tab w:val="left" w:pos="325"/>
        </w:tabs>
        <w:suppressAutoHyphens w:val="0"/>
        <w:autoSpaceDE w:val="0"/>
        <w:spacing w:after="40"/>
        <w:ind w:left="714" w:hanging="357"/>
        <w:jc w:val="both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di non essere destinatario/a di provvedimenti che riguardano l’applicazione di misure di</w:t>
      </w:r>
      <w:r w:rsidRPr="00011CD1">
        <w:rPr>
          <w:spacing w:val="-64"/>
          <w:sz w:val="22"/>
          <w:szCs w:val="22"/>
        </w:rPr>
        <w:t xml:space="preserve"> </w:t>
      </w:r>
      <w:r w:rsidRPr="00011CD1">
        <w:rPr>
          <w:sz w:val="22"/>
          <w:szCs w:val="22"/>
        </w:rPr>
        <w:t>prevenzione, di decisioni civili e di provvedimenti amministrativi iscritti nel casellario</w:t>
      </w:r>
      <w:r w:rsidRPr="00011CD1">
        <w:rPr>
          <w:spacing w:val="1"/>
          <w:sz w:val="22"/>
          <w:szCs w:val="22"/>
        </w:rPr>
        <w:t xml:space="preserve"> </w:t>
      </w:r>
      <w:r w:rsidRPr="00011CD1">
        <w:rPr>
          <w:sz w:val="22"/>
          <w:szCs w:val="22"/>
        </w:rPr>
        <w:t>giudiziale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ed</w:t>
      </w:r>
      <w:r w:rsidRPr="00011CD1">
        <w:rPr>
          <w:spacing w:val="-1"/>
          <w:sz w:val="22"/>
          <w:szCs w:val="22"/>
        </w:rPr>
        <w:t xml:space="preserve"> </w:t>
      </w:r>
      <w:r w:rsidRPr="00011CD1">
        <w:rPr>
          <w:sz w:val="22"/>
          <w:szCs w:val="22"/>
        </w:rPr>
        <w:t>essere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a</w:t>
      </w:r>
      <w:r w:rsidRPr="00011CD1">
        <w:rPr>
          <w:spacing w:val="-1"/>
          <w:sz w:val="22"/>
          <w:szCs w:val="22"/>
        </w:rPr>
        <w:t xml:space="preserve"> </w:t>
      </w:r>
      <w:r w:rsidRPr="00011CD1">
        <w:rPr>
          <w:sz w:val="22"/>
          <w:szCs w:val="22"/>
        </w:rPr>
        <w:t>conoscenza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di</w:t>
      </w:r>
      <w:r w:rsidRPr="00011CD1">
        <w:rPr>
          <w:spacing w:val="-4"/>
          <w:sz w:val="22"/>
          <w:szCs w:val="22"/>
        </w:rPr>
        <w:t xml:space="preserve"> </w:t>
      </w:r>
      <w:r w:rsidRPr="00011CD1">
        <w:rPr>
          <w:sz w:val="22"/>
          <w:szCs w:val="22"/>
        </w:rPr>
        <w:t>non</w:t>
      </w:r>
      <w:r w:rsidRPr="00011CD1">
        <w:rPr>
          <w:spacing w:val="-1"/>
          <w:sz w:val="22"/>
          <w:szCs w:val="22"/>
        </w:rPr>
        <w:t xml:space="preserve"> </w:t>
      </w:r>
      <w:r w:rsidRPr="00011CD1">
        <w:rPr>
          <w:sz w:val="22"/>
          <w:szCs w:val="22"/>
        </w:rPr>
        <w:t>essere</w:t>
      </w:r>
      <w:r w:rsidRPr="00011CD1">
        <w:rPr>
          <w:spacing w:val="-1"/>
          <w:sz w:val="22"/>
          <w:szCs w:val="22"/>
        </w:rPr>
        <w:t xml:space="preserve"> </w:t>
      </w:r>
      <w:r w:rsidRPr="00011CD1">
        <w:rPr>
          <w:sz w:val="22"/>
          <w:szCs w:val="22"/>
        </w:rPr>
        <w:t>sottoposto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a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procedimenti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penali;</w:t>
      </w:r>
    </w:p>
    <w:p w14:paraId="09644B22" w14:textId="77777777" w:rsidR="00C23D79" w:rsidRPr="00011CD1" w:rsidRDefault="00C23D79" w:rsidP="00C23D79">
      <w:pPr>
        <w:pStyle w:val="Paragrafoelenco"/>
        <w:widowControl w:val="0"/>
        <w:numPr>
          <w:ilvl w:val="0"/>
          <w:numId w:val="3"/>
        </w:numPr>
        <w:tabs>
          <w:tab w:val="left" w:pos="325"/>
        </w:tabs>
        <w:suppressAutoHyphens w:val="0"/>
        <w:autoSpaceDE w:val="0"/>
        <w:spacing w:after="40"/>
        <w:ind w:left="714" w:hanging="357"/>
        <w:jc w:val="both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lastRenderedPageBreak/>
        <w:t>di</w:t>
      </w:r>
      <w:r w:rsidRPr="00011CD1">
        <w:rPr>
          <w:spacing w:val="-4"/>
          <w:sz w:val="22"/>
          <w:szCs w:val="22"/>
        </w:rPr>
        <w:t xml:space="preserve"> </w:t>
      </w:r>
      <w:r w:rsidRPr="00011CD1">
        <w:rPr>
          <w:sz w:val="22"/>
          <w:szCs w:val="22"/>
        </w:rPr>
        <w:t>aver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preso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visione</w:t>
      </w:r>
      <w:r w:rsidRPr="00011CD1">
        <w:rPr>
          <w:spacing w:val="-5"/>
          <w:sz w:val="22"/>
          <w:szCs w:val="22"/>
        </w:rPr>
        <w:t xml:space="preserve"> </w:t>
      </w:r>
      <w:r w:rsidRPr="00011CD1">
        <w:rPr>
          <w:sz w:val="22"/>
          <w:szCs w:val="22"/>
        </w:rPr>
        <w:t>dell’Avviso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per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la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selezione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in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oggetto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e</w:t>
      </w:r>
      <w:r w:rsidRPr="00011CD1">
        <w:rPr>
          <w:spacing w:val="-4"/>
          <w:sz w:val="22"/>
          <w:szCs w:val="22"/>
        </w:rPr>
        <w:t xml:space="preserve"> </w:t>
      </w:r>
      <w:r w:rsidRPr="00011CD1">
        <w:rPr>
          <w:sz w:val="22"/>
          <w:szCs w:val="22"/>
        </w:rPr>
        <w:t>di</w:t>
      </w:r>
      <w:r w:rsidRPr="00011CD1">
        <w:rPr>
          <w:spacing w:val="-4"/>
          <w:sz w:val="22"/>
          <w:szCs w:val="22"/>
        </w:rPr>
        <w:t xml:space="preserve"> </w:t>
      </w:r>
      <w:r w:rsidRPr="00011CD1">
        <w:rPr>
          <w:sz w:val="22"/>
          <w:szCs w:val="22"/>
        </w:rPr>
        <w:t>accettarne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i</w:t>
      </w:r>
      <w:r w:rsidRPr="00011CD1">
        <w:rPr>
          <w:spacing w:val="-4"/>
          <w:sz w:val="22"/>
          <w:szCs w:val="22"/>
        </w:rPr>
        <w:t xml:space="preserve"> </w:t>
      </w:r>
      <w:r w:rsidRPr="00011CD1">
        <w:rPr>
          <w:sz w:val="22"/>
          <w:szCs w:val="22"/>
        </w:rPr>
        <w:t>termini;</w:t>
      </w:r>
    </w:p>
    <w:p w14:paraId="67A315EA" w14:textId="77777777" w:rsidR="00C23D79" w:rsidRPr="00011CD1" w:rsidRDefault="00C23D79" w:rsidP="00C23D79">
      <w:pPr>
        <w:pStyle w:val="Paragrafoelenco"/>
        <w:widowControl w:val="0"/>
        <w:numPr>
          <w:ilvl w:val="0"/>
          <w:numId w:val="3"/>
        </w:numPr>
        <w:tabs>
          <w:tab w:val="left" w:pos="325"/>
        </w:tabs>
        <w:suppressAutoHyphens w:val="0"/>
        <w:autoSpaceDE w:val="0"/>
        <w:spacing w:after="40"/>
        <w:ind w:left="714" w:hanging="357"/>
        <w:jc w:val="both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ai sensi</w:t>
      </w:r>
      <w:r w:rsidRPr="00011CD1">
        <w:rPr>
          <w:spacing w:val="1"/>
          <w:sz w:val="22"/>
          <w:szCs w:val="22"/>
        </w:rPr>
        <w:t xml:space="preserve"> </w:t>
      </w:r>
      <w:r w:rsidRPr="00011CD1">
        <w:rPr>
          <w:sz w:val="22"/>
          <w:szCs w:val="22"/>
        </w:rPr>
        <w:t>e per gli effetti dell’art. 53, comma 14, del D.Lgs. n. 165/2001 e s.m.e.i,</w:t>
      </w:r>
      <w:r w:rsidRPr="00011CD1">
        <w:rPr>
          <w:spacing w:val="-65"/>
          <w:sz w:val="22"/>
          <w:szCs w:val="22"/>
        </w:rPr>
        <w:t xml:space="preserve">            </w:t>
      </w:r>
      <w:r w:rsidRPr="00011CD1">
        <w:rPr>
          <w:sz w:val="22"/>
          <w:szCs w:val="22"/>
        </w:rPr>
        <w:t>l’insussistenza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di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situazioni,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anche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potenziali,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di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conflitto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di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 xml:space="preserve">interesse; </w:t>
      </w:r>
    </w:p>
    <w:p w14:paraId="768CA58B" w14:textId="77777777" w:rsidR="00C23D79" w:rsidRPr="00011CD1" w:rsidRDefault="00C23D79" w:rsidP="00C23D79">
      <w:pPr>
        <w:pStyle w:val="Paragrafoelenco"/>
        <w:widowControl w:val="0"/>
        <w:numPr>
          <w:ilvl w:val="0"/>
          <w:numId w:val="3"/>
        </w:numPr>
        <w:tabs>
          <w:tab w:val="left" w:pos="325"/>
        </w:tabs>
        <w:suppressAutoHyphens w:val="0"/>
        <w:autoSpaceDE w:val="0"/>
        <w:spacing w:after="40"/>
        <w:ind w:left="714" w:hanging="357"/>
        <w:jc w:val="both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di poter essere ammesso alla selezione in quanto in possesso dei requisiti;</w:t>
      </w:r>
    </w:p>
    <w:p w14:paraId="0CB7C926" w14:textId="314D4734" w:rsidR="00C23D79" w:rsidRPr="00011CD1" w:rsidRDefault="00C23D79" w:rsidP="00C23D79">
      <w:pPr>
        <w:pStyle w:val="Paragrafoelenco"/>
        <w:widowControl w:val="0"/>
        <w:numPr>
          <w:ilvl w:val="0"/>
          <w:numId w:val="4"/>
        </w:numPr>
        <w:tabs>
          <w:tab w:val="left" w:pos="325"/>
        </w:tabs>
        <w:suppressAutoHyphens w:val="0"/>
        <w:autoSpaceDE w:val="0"/>
        <w:spacing w:after="40"/>
        <w:ind w:left="714" w:hanging="357"/>
        <w:jc w:val="both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di aver letto e di essere disponibile a svolgere, senza riserva, i compiti e le funzioni previste dall’Avviso di selezione.</w:t>
      </w:r>
    </w:p>
    <w:p w14:paraId="7293D3C7" w14:textId="77777777" w:rsidR="00C23D79" w:rsidRPr="00011CD1" w:rsidRDefault="00C23D79" w:rsidP="00C23D79">
      <w:pPr>
        <w:pStyle w:val="Titolo1"/>
        <w:rPr>
          <w:rFonts w:ascii="Times New Roman" w:hAnsi="Times New Roman" w:cs="Times New Roman"/>
          <w:b w:val="0"/>
          <w:sz w:val="22"/>
          <w:szCs w:val="22"/>
        </w:rPr>
      </w:pPr>
      <w:r w:rsidRPr="00011CD1">
        <w:rPr>
          <w:rFonts w:ascii="Times New Roman" w:hAnsi="Times New Roman" w:cs="Times New Roman"/>
          <w:sz w:val="22"/>
          <w:szCs w:val="22"/>
        </w:rPr>
        <w:t>Unisce</w:t>
      </w:r>
      <w:r w:rsidRPr="00011CD1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011CD1">
        <w:rPr>
          <w:rFonts w:ascii="Times New Roman" w:hAnsi="Times New Roman" w:cs="Times New Roman"/>
          <w:sz w:val="22"/>
          <w:szCs w:val="22"/>
        </w:rPr>
        <w:t>alla</w:t>
      </w:r>
      <w:r w:rsidRPr="00011CD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011CD1">
        <w:rPr>
          <w:rFonts w:ascii="Times New Roman" w:hAnsi="Times New Roman" w:cs="Times New Roman"/>
          <w:sz w:val="22"/>
          <w:szCs w:val="22"/>
        </w:rPr>
        <w:t>presente</w:t>
      </w:r>
      <w:r w:rsidRPr="00011CD1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011CD1">
        <w:rPr>
          <w:rFonts w:ascii="Times New Roman" w:hAnsi="Times New Roman" w:cs="Times New Roman"/>
          <w:sz w:val="22"/>
          <w:szCs w:val="22"/>
        </w:rPr>
        <w:t>domanda</w:t>
      </w:r>
      <w:r w:rsidRPr="00011CD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011CD1">
        <w:rPr>
          <w:rFonts w:ascii="Times New Roman" w:hAnsi="Times New Roman" w:cs="Times New Roman"/>
          <w:sz w:val="22"/>
          <w:szCs w:val="22"/>
        </w:rPr>
        <w:t>di</w:t>
      </w:r>
      <w:r w:rsidRPr="00011CD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011CD1">
        <w:rPr>
          <w:rFonts w:ascii="Times New Roman" w:hAnsi="Times New Roman" w:cs="Times New Roman"/>
          <w:sz w:val="22"/>
          <w:szCs w:val="22"/>
        </w:rPr>
        <w:t>partecipazione,</w:t>
      </w:r>
      <w:r w:rsidRPr="00011CD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011CD1">
        <w:rPr>
          <w:rFonts w:ascii="Times New Roman" w:hAnsi="Times New Roman" w:cs="Times New Roman"/>
          <w:sz w:val="22"/>
          <w:szCs w:val="22"/>
        </w:rPr>
        <w:t>pena</w:t>
      </w:r>
      <w:r w:rsidRPr="00011CD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011CD1">
        <w:rPr>
          <w:rFonts w:ascii="Times New Roman" w:hAnsi="Times New Roman" w:cs="Times New Roman"/>
          <w:sz w:val="22"/>
          <w:szCs w:val="22"/>
        </w:rPr>
        <w:t>l’esclusione</w:t>
      </w:r>
      <w:r w:rsidRPr="00011CD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011CD1">
        <w:rPr>
          <w:rFonts w:ascii="Times New Roman" w:hAnsi="Times New Roman" w:cs="Times New Roman"/>
          <w:sz w:val="22"/>
          <w:szCs w:val="22"/>
        </w:rPr>
        <w:t>della</w:t>
      </w:r>
      <w:r w:rsidRPr="00011CD1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011CD1">
        <w:rPr>
          <w:rFonts w:ascii="Times New Roman" w:hAnsi="Times New Roman" w:cs="Times New Roman"/>
          <w:sz w:val="22"/>
          <w:szCs w:val="22"/>
        </w:rPr>
        <w:t>domanda</w:t>
      </w:r>
      <w:r w:rsidRPr="00011CD1">
        <w:rPr>
          <w:rFonts w:ascii="Times New Roman" w:hAnsi="Times New Roman" w:cs="Times New Roman"/>
          <w:b w:val="0"/>
          <w:sz w:val="22"/>
          <w:szCs w:val="22"/>
        </w:rPr>
        <w:t>:</w:t>
      </w:r>
    </w:p>
    <w:p w14:paraId="5775F421" w14:textId="5C38A989" w:rsidR="00C23D79" w:rsidRPr="00011CD1" w:rsidRDefault="00C23D79" w:rsidP="007E2012">
      <w:pPr>
        <w:pStyle w:val="Paragrafoelenco"/>
        <w:widowControl w:val="0"/>
        <w:numPr>
          <w:ilvl w:val="1"/>
          <w:numId w:val="5"/>
        </w:numPr>
        <w:suppressAutoHyphens w:val="0"/>
        <w:autoSpaceDE w:val="0"/>
        <w:spacing w:after="40"/>
        <w:ind w:left="709" w:hanging="425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scheda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dichiarazione punteggio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(all.</w:t>
      </w:r>
      <w:r w:rsidRPr="00011CD1">
        <w:rPr>
          <w:spacing w:val="-3"/>
          <w:sz w:val="22"/>
          <w:szCs w:val="22"/>
        </w:rPr>
        <w:t xml:space="preserve"> </w:t>
      </w:r>
      <w:r w:rsidRPr="00011CD1">
        <w:rPr>
          <w:sz w:val="22"/>
          <w:szCs w:val="22"/>
        </w:rPr>
        <w:t>2);</w:t>
      </w:r>
    </w:p>
    <w:p w14:paraId="20F7CE08" w14:textId="77777777" w:rsidR="00011CD1" w:rsidRPr="00011CD1" w:rsidRDefault="00011CD1" w:rsidP="007E2012">
      <w:pPr>
        <w:pStyle w:val="Paragrafoelenco"/>
        <w:widowControl w:val="0"/>
        <w:numPr>
          <w:ilvl w:val="1"/>
          <w:numId w:val="5"/>
        </w:numPr>
        <w:suppressAutoHyphens w:val="0"/>
        <w:autoSpaceDE w:val="0"/>
        <w:ind w:left="709" w:hanging="425"/>
        <w:textAlignment w:val="auto"/>
      </w:pPr>
      <w:r w:rsidRPr="00011CD1">
        <w:t>documentazione relativa ai titoli e competenze possedute;</w:t>
      </w:r>
    </w:p>
    <w:p w14:paraId="0998AFE8" w14:textId="77777777" w:rsidR="007E2012" w:rsidRPr="007E2012" w:rsidRDefault="00C23D79" w:rsidP="007E2012">
      <w:pPr>
        <w:pStyle w:val="Paragrafoelenco"/>
        <w:widowControl w:val="0"/>
        <w:numPr>
          <w:ilvl w:val="1"/>
          <w:numId w:val="5"/>
        </w:numPr>
        <w:suppressAutoHyphens w:val="0"/>
        <w:autoSpaceDE w:val="0"/>
        <w:spacing w:after="40"/>
        <w:ind w:left="709" w:hanging="425"/>
        <w:textAlignment w:val="auto"/>
      </w:pPr>
      <w:r w:rsidRPr="007E2012">
        <w:rPr>
          <w:sz w:val="22"/>
          <w:szCs w:val="22"/>
        </w:rPr>
        <w:t>proposta economica (all. 3);</w:t>
      </w:r>
      <w:r w:rsidR="007E2012" w:rsidRPr="007E2012">
        <w:rPr>
          <w:sz w:val="22"/>
          <w:szCs w:val="22"/>
        </w:rPr>
        <w:t xml:space="preserve"> </w:t>
      </w:r>
    </w:p>
    <w:p w14:paraId="6D3E7066" w14:textId="53AB4D40" w:rsidR="007E2012" w:rsidRPr="003F4776" w:rsidRDefault="00C23D79" w:rsidP="007E2012">
      <w:pPr>
        <w:pStyle w:val="Paragrafoelenco"/>
        <w:widowControl w:val="0"/>
        <w:numPr>
          <w:ilvl w:val="1"/>
          <w:numId w:val="5"/>
        </w:numPr>
        <w:suppressAutoHyphens w:val="0"/>
        <w:autoSpaceDE w:val="0"/>
        <w:spacing w:after="40"/>
        <w:ind w:left="709" w:hanging="425"/>
        <w:jc w:val="both"/>
        <w:textAlignment w:val="auto"/>
      </w:pPr>
      <w:r w:rsidRPr="007E2012">
        <w:rPr>
          <w:sz w:val="22"/>
          <w:szCs w:val="22"/>
        </w:rPr>
        <w:t>dettagliato</w:t>
      </w:r>
      <w:r w:rsidRPr="007E2012">
        <w:rPr>
          <w:spacing w:val="-2"/>
          <w:sz w:val="22"/>
          <w:szCs w:val="22"/>
        </w:rPr>
        <w:t xml:space="preserve"> </w:t>
      </w:r>
      <w:r w:rsidRPr="007E2012">
        <w:rPr>
          <w:sz w:val="22"/>
          <w:szCs w:val="22"/>
        </w:rPr>
        <w:t>curriculum</w:t>
      </w:r>
      <w:r w:rsidRPr="007E2012">
        <w:rPr>
          <w:spacing w:val="-5"/>
          <w:sz w:val="22"/>
          <w:szCs w:val="22"/>
        </w:rPr>
        <w:t xml:space="preserve"> </w:t>
      </w:r>
      <w:r w:rsidRPr="007E2012">
        <w:rPr>
          <w:sz w:val="22"/>
          <w:szCs w:val="22"/>
        </w:rPr>
        <w:t>vitae</w:t>
      </w:r>
      <w:r w:rsidRPr="007E2012">
        <w:rPr>
          <w:spacing w:val="-2"/>
          <w:sz w:val="22"/>
          <w:szCs w:val="22"/>
        </w:rPr>
        <w:t xml:space="preserve"> </w:t>
      </w:r>
      <w:r w:rsidRPr="007E2012">
        <w:rPr>
          <w:sz w:val="22"/>
          <w:szCs w:val="22"/>
        </w:rPr>
        <w:t>e</w:t>
      </w:r>
      <w:r w:rsidRPr="007E2012">
        <w:rPr>
          <w:spacing w:val="-1"/>
          <w:sz w:val="22"/>
          <w:szCs w:val="22"/>
        </w:rPr>
        <w:t xml:space="preserve"> </w:t>
      </w:r>
      <w:r w:rsidRPr="007E2012">
        <w:rPr>
          <w:sz w:val="22"/>
          <w:szCs w:val="22"/>
        </w:rPr>
        <w:t>professionale</w:t>
      </w:r>
      <w:r w:rsidRPr="007E2012">
        <w:rPr>
          <w:spacing w:val="-2"/>
          <w:sz w:val="22"/>
          <w:szCs w:val="22"/>
        </w:rPr>
        <w:t xml:space="preserve"> </w:t>
      </w:r>
      <w:r w:rsidRPr="007E2012">
        <w:rPr>
          <w:sz w:val="22"/>
          <w:szCs w:val="22"/>
        </w:rPr>
        <w:t>in</w:t>
      </w:r>
      <w:r w:rsidRPr="007E2012">
        <w:rPr>
          <w:spacing w:val="-4"/>
          <w:sz w:val="22"/>
          <w:szCs w:val="22"/>
        </w:rPr>
        <w:t xml:space="preserve"> </w:t>
      </w:r>
      <w:r w:rsidRPr="007E2012">
        <w:rPr>
          <w:sz w:val="22"/>
          <w:szCs w:val="22"/>
        </w:rPr>
        <w:t>formato</w:t>
      </w:r>
      <w:r w:rsidRPr="007E2012">
        <w:rPr>
          <w:spacing w:val="-3"/>
          <w:sz w:val="22"/>
          <w:szCs w:val="22"/>
        </w:rPr>
        <w:t xml:space="preserve"> </w:t>
      </w:r>
      <w:r w:rsidRPr="007E2012">
        <w:rPr>
          <w:sz w:val="22"/>
          <w:szCs w:val="22"/>
        </w:rPr>
        <w:t>europeo,</w:t>
      </w:r>
      <w:r w:rsidRPr="007E2012">
        <w:rPr>
          <w:spacing w:val="-2"/>
          <w:sz w:val="22"/>
          <w:szCs w:val="22"/>
        </w:rPr>
        <w:t xml:space="preserve"> </w:t>
      </w:r>
      <w:r w:rsidR="007E2012">
        <w:t>in PDF e PRIVO DI DATI              SEN</w:t>
      </w:r>
      <w:r w:rsidR="007E2012" w:rsidRPr="003F4776">
        <w:t>SIBILI e</w:t>
      </w:r>
      <w:r w:rsidR="007E2012" w:rsidRPr="007E2012">
        <w:rPr>
          <w:spacing w:val="-2"/>
        </w:rPr>
        <w:t xml:space="preserve"> </w:t>
      </w:r>
      <w:r w:rsidR="007E2012" w:rsidRPr="007E2012">
        <w:rPr>
          <w:b/>
          <w:u w:val="single"/>
        </w:rPr>
        <w:t>sottoscritto</w:t>
      </w:r>
      <w:r w:rsidR="007E2012" w:rsidRPr="003F4776">
        <w:t>;</w:t>
      </w:r>
    </w:p>
    <w:p w14:paraId="1A839E51" w14:textId="6D810703" w:rsidR="00C23D79" w:rsidRPr="00011CD1" w:rsidRDefault="00C23D79" w:rsidP="007E2012">
      <w:pPr>
        <w:pStyle w:val="Paragrafoelenco"/>
        <w:widowControl w:val="0"/>
        <w:numPr>
          <w:ilvl w:val="1"/>
          <w:numId w:val="5"/>
        </w:numPr>
        <w:suppressAutoHyphens w:val="0"/>
        <w:autoSpaceDE w:val="0"/>
        <w:spacing w:after="40"/>
        <w:ind w:left="709" w:hanging="425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copia</w:t>
      </w:r>
      <w:r w:rsidRPr="00011CD1">
        <w:rPr>
          <w:spacing w:val="-4"/>
          <w:sz w:val="22"/>
          <w:szCs w:val="22"/>
        </w:rPr>
        <w:t xml:space="preserve"> </w:t>
      </w:r>
      <w:r w:rsidRPr="00011CD1">
        <w:rPr>
          <w:sz w:val="22"/>
          <w:szCs w:val="22"/>
        </w:rPr>
        <w:t>del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documento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di</w:t>
      </w:r>
      <w:r w:rsidRPr="00011CD1">
        <w:rPr>
          <w:spacing w:val="-2"/>
          <w:sz w:val="22"/>
          <w:szCs w:val="22"/>
        </w:rPr>
        <w:t xml:space="preserve"> </w:t>
      </w:r>
      <w:r w:rsidRPr="00011CD1">
        <w:rPr>
          <w:sz w:val="22"/>
          <w:szCs w:val="22"/>
        </w:rPr>
        <w:t>identità;</w:t>
      </w:r>
    </w:p>
    <w:p w14:paraId="5765B381" w14:textId="77777777" w:rsidR="00011CD1" w:rsidRPr="00011CD1" w:rsidRDefault="00011CD1" w:rsidP="007E2012">
      <w:pPr>
        <w:pStyle w:val="Paragrafoelenco"/>
        <w:widowControl w:val="0"/>
        <w:numPr>
          <w:ilvl w:val="1"/>
          <w:numId w:val="5"/>
        </w:numPr>
        <w:suppressAutoHyphens w:val="0"/>
        <w:autoSpaceDE w:val="0"/>
        <w:spacing w:after="40"/>
        <w:ind w:left="709" w:hanging="425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formale autorizzazione dell’Amministrazione di appartenenza (se dipendente pubblico)</w:t>
      </w:r>
    </w:p>
    <w:p w14:paraId="465D45E5" w14:textId="77777777" w:rsidR="00C23D79" w:rsidRPr="00011CD1" w:rsidRDefault="00C23D79" w:rsidP="007E2012">
      <w:pPr>
        <w:pStyle w:val="Paragrafoelenco"/>
        <w:widowControl w:val="0"/>
        <w:numPr>
          <w:ilvl w:val="1"/>
          <w:numId w:val="5"/>
        </w:numPr>
        <w:suppressAutoHyphens w:val="0"/>
        <w:autoSpaceDE w:val="0"/>
        <w:spacing w:after="40"/>
        <w:ind w:left="709" w:hanging="425"/>
        <w:textAlignment w:val="auto"/>
        <w:rPr>
          <w:sz w:val="22"/>
          <w:szCs w:val="22"/>
        </w:rPr>
      </w:pPr>
      <w:r w:rsidRPr="00011CD1">
        <w:rPr>
          <w:rFonts w:eastAsia="Montserrat"/>
          <w:color w:val="000000"/>
          <w:sz w:val="22"/>
          <w:szCs w:val="22"/>
        </w:rPr>
        <w:t>dichiarazione, ai sensi e per gli effetti dell’art. 53, comma 14, del D.Lgs. n. 165/2001 e s.m.e.i, l’insussistenza di situazioni, anche potenziali, di conflitto di interesse;</w:t>
      </w:r>
    </w:p>
    <w:p w14:paraId="034F2C13" w14:textId="2D275073" w:rsidR="00C23D79" w:rsidRPr="00011CD1" w:rsidRDefault="00C23D79" w:rsidP="007E2012">
      <w:pPr>
        <w:pStyle w:val="Paragrafoelenco"/>
        <w:widowControl w:val="0"/>
        <w:numPr>
          <w:ilvl w:val="1"/>
          <w:numId w:val="5"/>
        </w:numPr>
        <w:suppressAutoHyphens w:val="0"/>
        <w:autoSpaceDE w:val="0"/>
        <w:spacing w:after="40"/>
        <w:ind w:left="709" w:hanging="425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 xml:space="preserve">informativa privacy, sottoscritta; </w:t>
      </w:r>
    </w:p>
    <w:p w14:paraId="1E1868EC" w14:textId="77777777" w:rsidR="00011CD1" w:rsidRPr="00011CD1" w:rsidRDefault="00011CD1" w:rsidP="007E2012">
      <w:pPr>
        <w:pStyle w:val="Paragrafoelenco"/>
        <w:widowControl w:val="0"/>
        <w:numPr>
          <w:ilvl w:val="1"/>
          <w:numId w:val="5"/>
        </w:numPr>
        <w:suppressAutoHyphens w:val="0"/>
        <w:autoSpaceDE w:val="0"/>
        <w:ind w:left="709" w:hanging="425"/>
        <w:textAlignment w:val="auto"/>
      </w:pPr>
      <w:r w:rsidRPr="00011CD1">
        <w:t xml:space="preserve">scheda dati fiscali ESPERTI esterni </w:t>
      </w:r>
    </w:p>
    <w:p w14:paraId="297DF622" w14:textId="77777777" w:rsidR="00011CD1" w:rsidRPr="00011CD1" w:rsidRDefault="00011CD1" w:rsidP="007E2012">
      <w:pPr>
        <w:pStyle w:val="Paragrafoelenco"/>
        <w:widowControl w:val="0"/>
        <w:numPr>
          <w:ilvl w:val="1"/>
          <w:numId w:val="5"/>
        </w:numPr>
        <w:suppressAutoHyphens w:val="0"/>
        <w:autoSpaceDE w:val="0"/>
        <w:ind w:left="709" w:hanging="425"/>
        <w:textAlignment w:val="auto"/>
      </w:pPr>
      <w:r w:rsidRPr="00011CD1">
        <w:t>dichiarazione altri incarichi</w:t>
      </w:r>
    </w:p>
    <w:p w14:paraId="5846095E" w14:textId="2C4573B4" w:rsidR="00011CD1" w:rsidRPr="00011CD1" w:rsidRDefault="00011CD1" w:rsidP="007E2012">
      <w:pPr>
        <w:pStyle w:val="Paragrafoelenco"/>
        <w:widowControl w:val="0"/>
        <w:numPr>
          <w:ilvl w:val="1"/>
          <w:numId w:val="5"/>
        </w:numPr>
        <w:suppressAutoHyphens w:val="0"/>
        <w:autoSpaceDE w:val="0"/>
        <w:spacing w:after="40"/>
        <w:ind w:left="709" w:hanging="425"/>
        <w:textAlignment w:val="auto"/>
        <w:rPr>
          <w:sz w:val="22"/>
          <w:szCs w:val="22"/>
        </w:rPr>
      </w:pPr>
      <w:r w:rsidRPr="00011CD1">
        <w:rPr>
          <w:sz w:val="22"/>
          <w:szCs w:val="22"/>
        </w:rPr>
        <w:t>tracciabilità dei flussi finanziari</w:t>
      </w:r>
    </w:p>
    <w:p w14:paraId="1FBE7C73" w14:textId="77777777" w:rsidR="00C23D79" w:rsidRPr="00011CD1" w:rsidRDefault="00C23D79" w:rsidP="00C23D79">
      <w:pPr>
        <w:pStyle w:val="Paragrafoelenco"/>
        <w:tabs>
          <w:tab w:val="left" w:pos="821"/>
          <w:tab w:val="left" w:pos="822"/>
        </w:tabs>
        <w:spacing w:before="111"/>
        <w:ind w:left="851" w:hanging="425"/>
      </w:pPr>
    </w:p>
    <w:p w14:paraId="6C15FC7F" w14:textId="62504559" w:rsidR="00C23D79" w:rsidRPr="00011CD1" w:rsidRDefault="00C23D79" w:rsidP="0004338A">
      <w:pPr>
        <w:jc w:val="both"/>
        <w:rPr>
          <w:i/>
        </w:rPr>
      </w:pPr>
      <w:r w:rsidRPr="00011CD1">
        <w:rPr>
          <w:sz w:val="20"/>
          <w:szCs w:val="20"/>
        </w:rPr>
        <w:t>Luogo e data</w:t>
      </w:r>
      <w:r w:rsidR="0004338A" w:rsidRPr="00011CD1">
        <w:rPr>
          <w:sz w:val="20"/>
          <w:szCs w:val="20"/>
        </w:rPr>
        <w:t xml:space="preserve">      </w:t>
      </w:r>
      <w:r w:rsidRPr="00011CD1">
        <w:rPr>
          <w:sz w:val="20"/>
          <w:szCs w:val="20"/>
        </w:rPr>
        <w:t xml:space="preserve"> __/__/______</w:t>
      </w:r>
      <w:r w:rsidR="0004338A" w:rsidRPr="00011CD1">
        <w:rPr>
          <w:sz w:val="20"/>
          <w:szCs w:val="20"/>
        </w:rPr>
        <w:t xml:space="preserve">                                                            </w:t>
      </w:r>
      <w:r w:rsidRPr="00011CD1">
        <w:rPr>
          <w:spacing w:val="-1"/>
        </w:rPr>
        <w:t xml:space="preserve"> </w:t>
      </w:r>
      <w:r w:rsidR="0004338A" w:rsidRPr="00011CD1">
        <w:rPr>
          <w:spacing w:val="-1"/>
        </w:rPr>
        <w:t xml:space="preserve">   </w:t>
      </w:r>
      <w:r w:rsidRPr="00011CD1">
        <w:rPr>
          <w:spacing w:val="-1"/>
        </w:rPr>
        <w:t xml:space="preserve">  FIRMA</w:t>
      </w:r>
      <w:r w:rsidRPr="00011CD1">
        <w:rPr>
          <w:spacing w:val="-15"/>
        </w:rPr>
        <w:t xml:space="preserve"> </w:t>
      </w:r>
      <w:r w:rsidRPr="00011CD1">
        <w:rPr>
          <w:i/>
        </w:rPr>
        <w:t>(leggibile)</w:t>
      </w:r>
    </w:p>
    <w:p w14:paraId="5076441F" w14:textId="3A83F582" w:rsidR="00992E2C" w:rsidRDefault="00AD4DEA" w:rsidP="0004338A">
      <w:pPr>
        <w:tabs>
          <w:tab w:val="left" w:leader="dot" w:pos="8789"/>
          <w:tab w:val="left" w:pos="9214"/>
        </w:tabs>
        <w:ind w:right="-568" w:firstLine="6237"/>
        <w:jc w:val="both"/>
        <w:rPr>
          <w:rFonts w:ascii="Tahoma" w:hAnsi="Tahoma" w:cs="Tahoma"/>
          <w:i/>
          <w:iCs/>
          <w:sz w:val="20"/>
          <w:szCs w:val="20"/>
        </w:rPr>
      </w:pPr>
      <w:bookmarkStart w:id="0" w:name="_GoBack"/>
      <w:bookmarkEnd w:id="0"/>
      <w:r w:rsidRPr="00011CD1">
        <w:rPr>
          <w:sz w:val="20"/>
          <w:szCs w:val="20"/>
        </w:rPr>
        <w:t xml:space="preserve">  </w:t>
      </w:r>
      <w:r w:rsidR="0004338A" w:rsidRPr="00011CD1">
        <w:rPr>
          <w:sz w:val="20"/>
          <w:szCs w:val="20"/>
        </w:rPr>
        <w:t xml:space="preserve">    </w:t>
      </w:r>
      <w:r w:rsidRPr="00011CD1">
        <w:rPr>
          <w:sz w:val="20"/>
          <w:szCs w:val="20"/>
        </w:rPr>
        <w:t xml:space="preserve">  ____________________</w:t>
      </w:r>
      <w:r w:rsidR="00992E2C">
        <w:rPr>
          <w:rFonts w:ascii="Tahoma" w:hAnsi="Tahoma" w:cs="Tahoma"/>
          <w:sz w:val="20"/>
          <w:szCs w:val="20"/>
        </w:rPr>
        <w:t xml:space="preserve">         </w:t>
      </w:r>
    </w:p>
    <w:sectPr w:rsidR="00992E2C" w:rsidSect="00C23D79">
      <w:headerReference w:type="default" r:id="rId7"/>
      <w:footerReference w:type="default" r:id="rId8"/>
      <w:pgSz w:w="11906" w:h="16838"/>
      <w:pgMar w:top="826" w:right="1134" w:bottom="284" w:left="1134" w:header="568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3F340" w14:textId="77777777" w:rsidR="007616F5" w:rsidRDefault="007616F5">
      <w:r>
        <w:separator/>
      </w:r>
    </w:p>
  </w:endnote>
  <w:endnote w:type="continuationSeparator" w:id="0">
    <w:p w14:paraId="08869649" w14:textId="77777777" w:rsidR="007616F5" w:rsidRDefault="00761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uptial BT">
    <w:charset w:val="00"/>
    <w:family w:val="script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AAF91A" w14:textId="77777777" w:rsidR="00797410" w:rsidRDefault="00AD4DEA">
    <w:pPr>
      <w:pStyle w:val="Pidipagina"/>
      <w:ind w:right="360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296DBD" wp14:editId="6F63B802">
              <wp:simplePos x="0" y="0"/>
              <wp:positionH relativeFrom="margin">
                <wp:align>center</wp:align>
              </wp:positionH>
              <wp:positionV relativeFrom="paragraph">
                <wp:posOffset>630</wp:posOffset>
              </wp:positionV>
              <wp:extent cx="62234" cy="137160"/>
              <wp:effectExtent l="0" t="0" r="0" b="0"/>
              <wp:wrapSquare wrapText="largest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4" cy="1371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/>
                      </a:ln>
                    </wps:spPr>
                    <wps:txbx>
                      <w:txbxContent>
                        <w:p w14:paraId="5F972873" w14:textId="3EC2C5DC" w:rsidR="00797410" w:rsidRDefault="00AD4DEA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7E2012">
                            <w:rPr>
                              <w:rStyle w:val="Numeropagina"/>
                              <w:rFonts w:cs="Tahoma"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Style w:val="Numeropagina"/>
                              <w:rFonts w:cs="Tahoma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296D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4.9pt;height:10.8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" stroked="f">
              <v:fill opacity="0"/>
              <v:textbox inset="0,0,0,0">
                <w:txbxContent>
                  <w:p w14:paraId="5F972873" w14:textId="3EC2C5DC" w:rsidR="00797410" w:rsidRDefault="00AD4DEA">
                    <w:pPr>
                      <w:pStyle w:val="Pidipagina"/>
                    </w:pP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fldChar w:fldCharType="separate"/>
                    </w:r>
                    <w:r w:rsidR="007E2012">
                      <w:rPr>
                        <w:rStyle w:val="Numeropagina"/>
                        <w:rFonts w:cs="Tahoma"/>
                        <w:noProof/>
                        <w:sz w:val="18"/>
                        <w:szCs w:val="18"/>
                      </w:rPr>
                      <w:t>1</w:t>
                    </w:r>
                    <w:r>
                      <w:rPr>
                        <w:rStyle w:val="Numeropagina"/>
                        <w:rFonts w:cs="Tahoma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1CFE21" w14:textId="77777777" w:rsidR="007616F5" w:rsidRDefault="007616F5">
      <w:r>
        <w:rPr>
          <w:color w:val="000000"/>
        </w:rPr>
        <w:separator/>
      </w:r>
    </w:p>
  </w:footnote>
  <w:footnote w:type="continuationSeparator" w:id="0">
    <w:p w14:paraId="2E2D5D35" w14:textId="77777777" w:rsidR="007616F5" w:rsidRDefault="00761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BEA57" w14:textId="20310F83" w:rsidR="00992E2C" w:rsidRPr="00992E2C" w:rsidRDefault="00992E2C" w:rsidP="00992E2C">
    <w:pPr>
      <w:pStyle w:val="Intestazione"/>
      <w:tabs>
        <w:tab w:val="clear" w:pos="4819"/>
        <w:tab w:val="clear" w:pos="9638"/>
        <w:tab w:val="left" w:pos="24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24793"/>
    <w:multiLevelType w:val="hybridMultilevel"/>
    <w:tmpl w:val="17FECF98"/>
    <w:lvl w:ilvl="0" w:tplc="94DAFAAC">
      <w:numFmt w:val="bullet"/>
      <w:lvlText w:val="□"/>
      <w:lvlJc w:val="left"/>
      <w:pPr>
        <w:ind w:left="666" w:hanging="567"/>
      </w:pPr>
      <w:rPr>
        <w:rFonts w:ascii="Microsoft Sans Serif" w:eastAsia="Microsoft Sans Serif" w:hAnsi="Microsoft Sans Serif" w:cs="Microsoft Sans Serif" w:hint="default"/>
        <w:w w:val="100"/>
        <w:sz w:val="40"/>
        <w:szCs w:val="40"/>
        <w:lang w:val="it-IT" w:eastAsia="en-US" w:bidi="ar-SA"/>
      </w:rPr>
    </w:lvl>
    <w:lvl w:ilvl="1" w:tplc="64E89F4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2" w:tplc="C688C74C">
      <w:numFmt w:val="bullet"/>
      <w:lvlText w:val=""/>
      <w:lvlJc w:val="left"/>
      <w:pPr>
        <w:ind w:left="213" w:hanging="348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3" w:tplc="5CD4B7FC">
      <w:numFmt w:val="bullet"/>
      <w:lvlText w:val="•"/>
      <w:lvlJc w:val="left"/>
      <w:pPr>
        <w:ind w:left="1978" w:hanging="348"/>
      </w:pPr>
      <w:rPr>
        <w:rFonts w:hint="default"/>
        <w:lang w:val="it-IT" w:eastAsia="en-US" w:bidi="ar-SA"/>
      </w:rPr>
    </w:lvl>
    <w:lvl w:ilvl="4" w:tplc="C0A40668">
      <w:numFmt w:val="bullet"/>
      <w:lvlText w:val="•"/>
      <w:lvlJc w:val="left"/>
      <w:pPr>
        <w:ind w:left="3137" w:hanging="348"/>
      </w:pPr>
      <w:rPr>
        <w:rFonts w:hint="default"/>
        <w:lang w:val="it-IT" w:eastAsia="en-US" w:bidi="ar-SA"/>
      </w:rPr>
    </w:lvl>
    <w:lvl w:ilvl="5" w:tplc="075C8DEE">
      <w:numFmt w:val="bullet"/>
      <w:lvlText w:val="•"/>
      <w:lvlJc w:val="left"/>
      <w:pPr>
        <w:ind w:left="4296" w:hanging="348"/>
      </w:pPr>
      <w:rPr>
        <w:rFonts w:hint="default"/>
        <w:lang w:val="it-IT" w:eastAsia="en-US" w:bidi="ar-SA"/>
      </w:rPr>
    </w:lvl>
    <w:lvl w:ilvl="6" w:tplc="6B96F520">
      <w:numFmt w:val="bullet"/>
      <w:lvlText w:val="•"/>
      <w:lvlJc w:val="left"/>
      <w:pPr>
        <w:ind w:left="5455" w:hanging="348"/>
      </w:pPr>
      <w:rPr>
        <w:rFonts w:hint="default"/>
        <w:lang w:val="it-IT" w:eastAsia="en-US" w:bidi="ar-SA"/>
      </w:rPr>
    </w:lvl>
    <w:lvl w:ilvl="7" w:tplc="4F04E168">
      <w:numFmt w:val="bullet"/>
      <w:lvlText w:val="•"/>
      <w:lvlJc w:val="left"/>
      <w:pPr>
        <w:ind w:left="6614" w:hanging="348"/>
      </w:pPr>
      <w:rPr>
        <w:rFonts w:hint="default"/>
        <w:lang w:val="it-IT" w:eastAsia="en-US" w:bidi="ar-SA"/>
      </w:rPr>
    </w:lvl>
    <w:lvl w:ilvl="8" w:tplc="0652D2DC">
      <w:numFmt w:val="bullet"/>
      <w:lvlText w:val="•"/>
      <w:lvlJc w:val="left"/>
      <w:pPr>
        <w:ind w:left="777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1F5C3F02"/>
    <w:multiLevelType w:val="multilevel"/>
    <w:tmpl w:val="E850D1CC"/>
    <w:lvl w:ilvl="0">
      <w:start w:val="1"/>
      <w:numFmt w:val="none"/>
      <w:suff w:val="nothing"/>
      <w:lvlText w:val="%1"/>
      <w:lvlJc w:val="left"/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%2"/>
      <w:lvlJc w:val="left"/>
      <w:rPr>
        <w:rFonts w:ascii="Courier New" w:hAnsi="Courier New" w:cs="Courier New"/>
      </w:rPr>
    </w:lvl>
    <w:lvl w:ilvl="2">
      <w:start w:val="1"/>
      <w:numFmt w:val="none"/>
      <w:suff w:val="nothing"/>
      <w:lvlText w:val="%3"/>
      <w:lvlJc w:val="left"/>
      <w:rPr>
        <w:rFonts w:ascii="Wingdings" w:hAnsi="Wingdings" w:cs="Wingdings"/>
      </w:rPr>
    </w:lvl>
    <w:lvl w:ilvl="3">
      <w:start w:val="1"/>
      <w:numFmt w:val="none"/>
      <w:suff w:val="nothing"/>
      <w:lvlText w:val="%4"/>
      <w:lvlJc w:val="left"/>
      <w:rPr>
        <w:rFonts w:ascii="Symbol" w:hAnsi="Symbol" w:cs="Symbol"/>
      </w:rPr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" w15:restartNumberingAfterBreak="0">
    <w:nsid w:val="26607999"/>
    <w:multiLevelType w:val="hybridMultilevel"/>
    <w:tmpl w:val="4E4AFBC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F6317"/>
    <w:multiLevelType w:val="hybridMultilevel"/>
    <w:tmpl w:val="CCCE8846"/>
    <w:lvl w:ilvl="0" w:tplc="4F6EB520">
      <w:start w:val="1"/>
      <w:numFmt w:val="bullet"/>
      <w:lvlText w:val=""/>
      <w:lvlJc w:val="left"/>
      <w:pPr>
        <w:ind w:left="314" w:hanging="212"/>
      </w:pPr>
      <w:rPr>
        <w:rFonts w:ascii="Symbol" w:hAnsi="Symbol" w:hint="default"/>
        <w:w w:val="60"/>
        <w:sz w:val="28"/>
        <w:szCs w:val="28"/>
        <w:lang w:val="it-IT" w:eastAsia="en-US" w:bidi="ar-SA"/>
      </w:rPr>
    </w:lvl>
    <w:lvl w:ilvl="1" w:tplc="7E90ED84">
      <w:numFmt w:val="bullet"/>
      <w:lvlText w:val=""/>
      <w:lvlJc w:val="left"/>
      <w:pPr>
        <w:ind w:left="916" w:hanging="348"/>
      </w:pPr>
      <w:rPr>
        <w:rFonts w:hint="default"/>
        <w:w w:val="100"/>
        <w:lang w:val="it-IT" w:eastAsia="en-US" w:bidi="ar-SA"/>
      </w:rPr>
    </w:lvl>
    <w:lvl w:ilvl="2" w:tplc="A22C1530">
      <w:numFmt w:val="bullet"/>
      <w:lvlText w:val="•"/>
      <w:lvlJc w:val="left"/>
      <w:pPr>
        <w:ind w:left="880" w:hanging="348"/>
      </w:pPr>
      <w:rPr>
        <w:rFonts w:hint="default"/>
        <w:lang w:val="it-IT" w:eastAsia="en-US" w:bidi="ar-SA"/>
      </w:rPr>
    </w:lvl>
    <w:lvl w:ilvl="3" w:tplc="11006E72">
      <w:numFmt w:val="bullet"/>
      <w:lvlText w:val="•"/>
      <w:lvlJc w:val="left"/>
      <w:pPr>
        <w:ind w:left="2003" w:hanging="348"/>
      </w:pPr>
      <w:rPr>
        <w:rFonts w:hint="default"/>
        <w:lang w:val="it-IT" w:eastAsia="en-US" w:bidi="ar-SA"/>
      </w:rPr>
    </w:lvl>
    <w:lvl w:ilvl="4" w:tplc="8CAC1430">
      <w:numFmt w:val="bullet"/>
      <w:lvlText w:val="•"/>
      <w:lvlJc w:val="left"/>
      <w:pPr>
        <w:ind w:left="3126" w:hanging="348"/>
      </w:pPr>
      <w:rPr>
        <w:rFonts w:hint="default"/>
        <w:lang w:val="it-IT" w:eastAsia="en-US" w:bidi="ar-SA"/>
      </w:rPr>
    </w:lvl>
    <w:lvl w:ilvl="5" w:tplc="EA9AB1C2">
      <w:numFmt w:val="bullet"/>
      <w:lvlText w:val="•"/>
      <w:lvlJc w:val="left"/>
      <w:pPr>
        <w:ind w:left="4249" w:hanging="348"/>
      </w:pPr>
      <w:rPr>
        <w:rFonts w:hint="default"/>
        <w:lang w:val="it-IT" w:eastAsia="en-US" w:bidi="ar-SA"/>
      </w:rPr>
    </w:lvl>
    <w:lvl w:ilvl="6" w:tplc="0602F21A">
      <w:numFmt w:val="bullet"/>
      <w:lvlText w:val="•"/>
      <w:lvlJc w:val="left"/>
      <w:pPr>
        <w:ind w:left="5373" w:hanging="348"/>
      </w:pPr>
      <w:rPr>
        <w:rFonts w:hint="default"/>
        <w:lang w:val="it-IT" w:eastAsia="en-US" w:bidi="ar-SA"/>
      </w:rPr>
    </w:lvl>
    <w:lvl w:ilvl="7" w:tplc="6CCA156C">
      <w:numFmt w:val="bullet"/>
      <w:lvlText w:val="•"/>
      <w:lvlJc w:val="left"/>
      <w:pPr>
        <w:ind w:left="6496" w:hanging="348"/>
      </w:pPr>
      <w:rPr>
        <w:rFonts w:hint="default"/>
        <w:lang w:val="it-IT" w:eastAsia="en-US" w:bidi="ar-SA"/>
      </w:rPr>
    </w:lvl>
    <w:lvl w:ilvl="8" w:tplc="1E3A0376">
      <w:numFmt w:val="bullet"/>
      <w:lvlText w:val="•"/>
      <w:lvlJc w:val="left"/>
      <w:pPr>
        <w:ind w:left="7619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3DDB44F8"/>
    <w:multiLevelType w:val="hybridMultilevel"/>
    <w:tmpl w:val="87AA1A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956571"/>
    <w:multiLevelType w:val="hybridMultilevel"/>
    <w:tmpl w:val="988CA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A1F"/>
    <w:rsid w:val="00011CD1"/>
    <w:rsid w:val="0004338A"/>
    <w:rsid w:val="00097907"/>
    <w:rsid w:val="00182728"/>
    <w:rsid w:val="00250542"/>
    <w:rsid w:val="003301CE"/>
    <w:rsid w:val="00336BDC"/>
    <w:rsid w:val="0035058E"/>
    <w:rsid w:val="003A7BF2"/>
    <w:rsid w:val="003B49EE"/>
    <w:rsid w:val="0041412E"/>
    <w:rsid w:val="00462C03"/>
    <w:rsid w:val="004C4510"/>
    <w:rsid w:val="00512BC6"/>
    <w:rsid w:val="005E03ED"/>
    <w:rsid w:val="005E3DFE"/>
    <w:rsid w:val="0064192C"/>
    <w:rsid w:val="00695610"/>
    <w:rsid w:val="006974C6"/>
    <w:rsid w:val="007026D7"/>
    <w:rsid w:val="007616F5"/>
    <w:rsid w:val="007A7D58"/>
    <w:rsid w:val="007E2012"/>
    <w:rsid w:val="00822BD7"/>
    <w:rsid w:val="0088720B"/>
    <w:rsid w:val="00915103"/>
    <w:rsid w:val="00992E2C"/>
    <w:rsid w:val="009A4A4B"/>
    <w:rsid w:val="00A31FA1"/>
    <w:rsid w:val="00AA0AB2"/>
    <w:rsid w:val="00AD4DEA"/>
    <w:rsid w:val="00AF40A0"/>
    <w:rsid w:val="00B266C4"/>
    <w:rsid w:val="00B51A6F"/>
    <w:rsid w:val="00BD1AFD"/>
    <w:rsid w:val="00BD2B1E"/>
    <w:rsid w:val="00BE53A2"/>
    <w:rsid w:val="00C23D79"/>
    <w:rsid w:val="00C96F66"/>
    <w:rsid w:val="00CA388E"/>
    <w:rsid w:val="00CA7B99"/>
    <w:rsid w:val="00D30A1F"/>
    <w:rsid w:val="00D4657C"/>
    <w:rsid w:val="00DB094C"/>
    <w:rsid w:val="00E151D2"/>
    <w:rsid w:val="00E21182"/>
    <w:rsid w:val="00E71AA9"/>
    <w:rsid w:val="00E81D48"/>
    <w:rsid w:val="00E91581"/>
    <w:rsid w:val="00F05299"/>
    <w:rsid w:val="00F47959"/>
    <w:rsid w:val="00FD2A97"/>
    <w:rsid w:val="00FE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D7561D4"/>
  <w15:docId w15:val="{CD24FEA0-EB97-4753-85A5-65334639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pPr>
      <w:keepNext/>
      <w:spacing w:before="240" w:after="60"/>
      <w:outlineLvl w:val="0"/>
    </w:pPr>
    <w:rPr>
      <w:rFonts w:ascii="Arial" w:hAnsi="Arial" w:cs="Arial"/>
      <w:b/>
      <w:bCs/>
      <w:kern w:val="3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ahoma" w:eastAsia="Times New Roman" w:hAnsi="Tahoma" w:cs="Tahoma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Garamond" w:hAnsi="Garamond" w:cs="Garamond"/>
      <w:b/>
      <w:i w:val="0"/>
      <w:sz w:val="36"/>
      <w:szCs w:val="36"/>
    </w:rPr>
  </w:style>
  <w:style w:type="character" w:customStyle="1" w:styleId="WW8Num3z1">
    <w:name w:val="WW8Num3z1"/>
    <w:rPr>
      <w:rFonts w:ascii="Arial" w:hAnsi="Arial" w:cs="Arial"/>
      <w:b/>
      <w:i w:val="0"/>
      <w:sz w:val="20"/>
      <w:szCs w:val="20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Tahoma" w:eastAsia="Times New Roman" w:hAnsi="Tahoma" w:cs="Tahom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Wingdings" w:hAnsi="Wingdings" w:cs="Tahoma"/>
      <w:sz w:val="4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Tahoma"/>
      <w:sz w:val="24"/>
      <w:szCs w:val="24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ahoma" w:eastAsia="Times New Roman" w:hAnsi="Tahoma" w:cs="Tahoma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Helvetica" w:eastAsia="Helvetica" w:hAnsi="Helvetica" w:cs="Helvetica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Calibri" w:hAnsi="Calibri" w:cs="Calibri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Garamond" w:hAnsi="Garamond" w:cs="Garamond"/>
      <w:b/>
      <w:i w:val="0"/>
      <w:sz w:val="28"/>
      <w:szCs w:val="28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Symbol" w:hAnsi="Symbol" w:cs="Symbol"/>
      <w:b w:val="0"/>
      <w:sz w:val="20"/>
      <w:szCs w:val="2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Wingdings" w:hAnsi="Wingdings" w:cs="Tahoma"/>
      <w:sz w:val="48"/>
      <w:szCs w:val="24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6z3">
    <w:name w:val="WW8Num16z3"/>
    <w:rPr>
      <w:rFonts w:ascii="Symbol" w:hAnsi="Symbol" w:cs="Symbol"/>
    </w:rPr>
  </w:style>
  <w:style w:type="character" w:customStyle="1" w:styleId="WW8Num17z0">
    <w:name w:val="WW8Num17z0"/>
    <w:rPr>
      <w:rFonts w:ascii="Tahoma" w:eastAsia="Times New Roman" w:hAnsi="Tahoma" w:cs="Tahoma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 w:cs="Wingdings"/>
    </w:rPr>
  </w:style>
  <w:style w:type="character" w:customStyle="1" w:styleId="WW8Num17z3">
    <w:name w:val="WW8Num17z3"/>
    <w:rPr>
      <w:rFonts w:ascii="Symbol" w:hAnsi="Symbol" w:cs="Symbol"/>
    </w:rPr>
  </w:style>
  <w:style w:type="character" w:customStyle="1" w:styleId="WW8Num18z0">
    <w:name w:val="WW8Num18z0"/>
    <w:rPr>
      <w:b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rFonts w:ascii="Times New Roman" w:hAnsi="Times New Roman" w:cs="Times New Roman"/>
    </w:rPr>
  </w:style>
  <w:style w:type="character" w:customStyle="1" w:styleId="WW8Num19z1">
    <w:name w:val="WW8Num19z1"/>
    <w:rPr>
      <w:rFonts w:ascii="Courier New" w:hAnsi="Courier New" w:cs="Arial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ascii="Wingdings" w:hAnsi="Wingdings" w:cs="Tahoma"/>
      <w:sz w:val="48"/>
      <w:szCs w:val="24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1z0">
    <w:name w:val="WW8Num21z0"/>
    <w:rPr>
      <w:rFonts w:ascii="Wingdings" w:hAnsi="Wingdings" w:cs="Tahoma"/>
      <w:sz w:val="24"/>
      <w:szCs w:val="24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Wingdings" w:hAnsi="Wingdings" w:cs="Tahoma"/>
      <w:sz w:val="40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2z3">
    <w:name w:val="WW8Num22z3"/>
    <w:rPr>
      <w:rFonts w:ascii="Symbol" w:hAnsi="Symbol" w:cs="Symbol"/>
    </w:rPr>
  </w:style>
  <w:style w:type="character" w:customStyle="1" w:styleId="WW8Num23z0">
    <w:name w:val="WW8Num23z0"/>
    <w:rPr>
      <w:rFonts w:ascii="Symbol" w:hAnsi="Symbol" w:cs="Symbol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4z0">
    <w:name w:val="WW8Num24z0"/>
    <w:rPr>
      <w:rFonts w:ascii="Nuptial BT" w:eastAsia="Nuptial BT" w:hAnsi="Nuptial BT" w:cs="Nuptial BT"/>
    </w:rPr>
  </w:style>
  <w:style w:type="character" w:customStyle="1" w:styleId="WW8Num24z2">
    <w:name w:val="WW8Num24z2"/>
    <w:rPr>
      <w:rFonts w:ascii="Tahoma" w:hAnsi="Tahoma" w:cs="Calibri"/>
      <w:sz w:val="20"/>
    </w:rPr>
  </w:style>
  <w:style w:type="character" w:customStyle="1" w:styleId="WW8Num24z3">
    <w:name w:val="WW8Num24z3"/>
    <w:rPr>
      <w:rFonts w:ascii="Symbol" w:hAnsi="Symbol" w:cs="Symbol"/>
    </w:rPr>
  </w:style>
  <w:style w:type="character" w:customStyle="1" w:styleId="WW8Num24z4">
    <w:name w:val="WW8Num24z4"/>
    <w:rPr>
      <w:rFonts w:ascii="Courier New" w:hAnsi="Courier New" w:cs="Courier New"/>
    </w:rPr>
  </w:style>
  <w:style w:type="character" w:customStyle="1" w:styleId="WW8Num24z5">
    <w:name w:val="WW8Num24z5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  <w:sz w:val="20"/>
    </w:rPr>
  </w:style>
  <w:style w:type="character" w:customStyle="1" w:styleId="WW8Num25z1">
    <w:name w:val="WW8Num25z1"/>
    <w:rPr>
      <w:rFonts w:ascii="Courier New" w:hAnsi="Courier New" w:cs="Courier New"/>
      <w:sz w:val="20"/>
    </w:rPr>
  </w:style>
  <w:style w:type="character" w:customStyle="1" w:styleId="WW8Num25z2">
    <w:name w:val="WW8Num25z2"/>
    <w:rPr>
      <w:rFonts w:ascii="Wingdings" w:hAnsi="Wingdings" w:cs="Wingdings"/>
      <w:sz w:val="20"/>
    </w:rPr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ascii="Helvetica" w:eastAsia="Helvetica" w:hAnsi="Helvetica" w:cs="Helvetica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rFonts w:ascii="Garamond" w:hAnsi="Garamond" w:cs="Garamond"/>
      <w:b/>
      <w:i w:val="0"/>
      <w:sz w:val="36"/>
      <w:szCs w:val="36"/>
    </w:rPr>
  </w:style>
  <w:style w:type="character" w:customStyle="1" w:styleId="WW8Num28z1">
    <w:name w:val="WW8Num28z1"/>
    <w:rPr>
      <w:rFonts w:ascii="Arial" w:hAnsi="Arial" w:cs="Arial"/>
      <w:b/>
      <w:i w:val="0"/>
      <w:sz w:val="32"/>
      <w:szCs w:val="32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8z3">
    <w:name w:val="WW8Num28z3"/>
    <w:rPr>
      <w:rFonts w:ascii="Symbol" w:hAnsi="Symbol" w:cs="Symbol"/>
    </w:rPr>
  </w:style>
  <w:style w:type="character" w:customStyle="1" w:styleId="WW8Num28z4">
    <w:name w:val="WW8Num28z4"/>
    <w:rPr>
      <w:rFonts w:ascii="Courier New" w:hAnsi="Courier New" w:cs="Courier New"/>
    </w:rPr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b/>
      <w:i/>
    </w:rPr>
  </w:style>
  <w:style w:type="character" w:customStyle="1" w:styleId="WW8Num30z1">
    <w:name w:val="WW8Num30z1"/>
    <w:rPr>
      <w:rFonts w:ascii="Garamond" w:hAnsi="Garamond" w:cs="Garamond"/>
      <w:b/>
      <w:i w:val="0"/>
      <w:sz w:val="36"/>
      <w:szCs w:val="36"/>
    </w:rPr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2z2">
    <w:name w:val="WW8Num32z2"/>
    <w:rPr>
      <w:rFonts w:ascii="Wingdings" w:hAnsi="Wingdings" w:cs="Wingdings"/>
    </w:rPr>
  </w:style>
  <w:style w:type="character" w:customStyle="1" w:styleId="WW8Num32z3">
    <w:name w:val="WW8Num32z3"/>
    <w:rPr>
      <w:rFonts w:ascii="Symbol" w:hAnsi="Symbol" w:cs="Symbol"/>
    </w:rPr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Carpredefinitoparagrafo2">
    <w:name w:val="Car. predefinito paragrafo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  <w:rPr>
      <w:position w:val="0"/>
      <w:vertAlign w:val="superscript"/>
    </w:rPr>
  </w:style>
  <w:style w:type="character" w:styleId="Numeropagina">
    <w:name w:val="page number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NormaleltCarattere">
    <w:name w:val="Normale lt Carattere"/>
    <w:rPr>
      <w:rFonts w:ascii="Arial" w:hAnsi="Arial" w:cs="Arial"/>
      <w:szCs w:val="24"/>
    </w:rPr>
  </w:style>
  <w:style w:type="character" w:customStyle="1" w:styleId="Rimandonotaapidipagina1">
    <w:name w:val="Rimando nota a piè di pagina1"/>
    <w:rPr>
      <w:position w:val="0"/>
      <w:vertAlign w:val="superscript"/>
    </w:rPr>
  </w:style>
  <w:style w:type="character" w:styleId="Enfasigrassetto">
    <w:name w:val="Strong"/>
    <w:rPr>
      <w:b/>
      <w:bCs/>
    </w:rPr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customStyle="1" w:styleId="Stile1">
    <w:name w:val="Stile1"/>
    <w:basedOn w:val="Testonotaapidipagina"/>
    <w:rPr>
      <w:b/>
      <w:i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styleId="Titolo">
    <w:name w:val="Title"/>
    <w:basedOn w:val="Normale"/>
    <w:next w:val="Sottotitolo"/>
    <w:pPr>
      <w:jc w:val="center"/>
    </w:pPr>
    <w:rPr>
      <w:b/>
      <w:szCs w:val="20"/>
    </w:rPr>
  </w:style>
  <w:style w:type="paragraph" w:styleId="Sottotitolo">
    <w:name w:val="Subtitle"/>
    <w:basedOn w:val="Intestazione2"/>
    <w:next w:val="Corpotesto"/>
    <w:pPr>
      <w:jc w:val="center"/>
    </w:pPr>
    <w:rPr>
      <w:i/>
      <w:iCs/>
    </w:rPr>
  </w:style>
  <w:style w:type="paragraph" w:customStyle="1" w:styleId="Corpodeltesto21">
    <w:name w:val="Corpo del testo 21"/>
    <w:basedOn w:val="Normale"/>
    <w:pPr>
      <w:spacing w:after="120" w:line="480" w:lineRule="auto"/>
    </w:pPr>
  </w:style>
  <w:style w:type="paragraph" w:customStyle="1" w:styleId="usoboll1">
    <w:name w:val="usoboll1"/>
    <w:basedOn w:val="Normale"/>
    <w:pPr>
      <w:widowControl w:val="0"/>
      <w:spacing w:line="482" w:lineRule="exact"/>
      <w:jc w:val="both"/>
    </w:pPr>
    <w:rPr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Normalelt">
    <w:name w:val="Normale lt"/>
    <w:basedOn w:val="Normale"/>
    <w:pPr>
      <w:spacing w:before="120" w:after="120" w:line="360" w:lineRule="exact"/>
    </w:pPr>
    <w:rPr>
      <w:rFonts w:ascii="Arial" w:hAnsi="Arial" w:cs="Arial"/>
      <w:sz w:val="20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paragraph" w:customStyle="1" w:styleId="Corpodeltesto31">
    <w:name w:val="Corpo del testo 31"/>
    <w:basedOn w:val="Normale"/>
    <w:pPr>
      <w:spacing w:after="120"/>
    </w:pPr>
    <w:rPr>
      <w:sz w:val="16"/>
      <w:szCs w:val="16"/>
    </w:rPr>
  </w:style>
  <w:style w:type="paragraph" w:styleId="NormaleWeb">
    <w:name w:val="Normal (Web)"/>
    <w:basedOn w:val="Normale"/>
    <w:pPr>
      <w:spacing w:before="280" w:after="280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708"/>
    </w:p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5054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50542"/>
    <w:rPr>
      <w:sz w:val="24"/>
      <w:szCs w:val="24"/>
      <w:lang w:eastAsia="ar-SA"/>
    </w:rPr>
  </w:style>
  <w:style w:type="paragraph" w:customStyle="1" w:styleId="TableParagraph">
    <w:name w:val="Table Paragraph"/>
    <w:basedOn w:val="Normale"/>
    <w:uiPriority w:val="1"/>
    <w:qFormat/>
    <w:rsid w:val="00BE53A2"/>
    <w:pPr>
      <w:widowControl w:val="0"/>
      <w:suppressAutoHyphens w:val="0"/>
      <w:autoSpaceDE w:val="0"/>
      <w:ind w:left="107"/>
      <w:textAlignment w:val="auto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1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per la presentazione della manifestazione di interesse</vt:lpstr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la presentazione della manifestazione di interesse</dc:title>
  <dc:creator>IPI</dc:creator>
  <cp:lastModifiedBy>Hp</cp:lastModifiedBy>
  <cp:revision>2</cp:revision>
  <cp:lastPrinted>2019-07-10T10:12:00Z</cp:lastPrinted>
  <dcterms:created xsi:type="dcterms:W3CDTF">2026-10-01T08:36:00Z</dcterms:created>
  <dcterms:modified xsi:type="dcterms:W3CDTF">2026-10-01T08:36:00Z</dcterms:modified>
</cp:coreProperties>
</file>