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1298" w14:textId="77777777" w:rsidR="00891C40" w:rsidRDefault="008761F5">
      <w:pPr>
        <w:spacing w:before="27"/>
        <w:ind w:left="106"/>
        <w:rPr>
          <w:rFonts w:ascii="Calibri" w:hAnsi="Calibri"/>
          <w:i/>
        </w:rPr>
      </w:pPr>
      <w:r>
        <w:rPr>
          <w:rFonts w:ascii="Calibri" w:hAnsi="Calibri"/>
          <w:i/>
          <w:u w:val="single"/>
        </w:rPr>
        <w:t>Allegato C – Scheda progetto esecutivo</w:t>
      </w:r>
    </w:p>
    <w:p w14:paraId="6F6A2DE7" w14:textId="77777777" w:rsidR="00891C40" w:rsidRDefault="00891C40">
      <w:pPr>
        <w:pStyle w:val="Corpotesto"/>
        <w:rPr>
          <w:rFonts w:ascii="Calibri"/>
          <w:b w:val="0"/>
          <w:i/>
          <w:sz w:val="20"/>
        </w:rPr>
      </w:pPr>
    </w:p>
    <w:p w14:paraId="576FEB35" w14:textId="77777777" w:rsidR="00891C40" w:rsidRDefault="00891C40">
      <w:pPr>
        <w:pStyle w:val="Corpotesto"/>
        <w:rPr>
          <w:rFonts w:ascii="Calibri"/>
          <w:b w:val="0"/>
          <w:i/>
          <w:sz w:val="20"/>
        </w:rPr>
      </w:pPr>
    </w:p>
    <w:p w14:paraId="7B9F267E" w14:textId="77777777" w:rsidR="00891C40" w:rsidRDefault="00891C40">
      <w:pPr>
        <w:pStyle w:val="Corpotesto"/>
        <w:rPr>
          <w:rFonts w:ascii="Calibri"/>
          <w:b w:val="0"/>
          <w:i/>
          <w:sz w:val="22"/>
        </w:rPr>
      </w:pPr>
    </w:p>
    <w:p w14:paraId="2394B29A" w14:textId="77777777" w:rsidR="00891C40" w:rsidRDefault="008761F5">
      <w:pPr>
        <w:pStyle w:val="Corpotesto"/>
        <w:spacing w:before="92"/>
        <w:ind w:left="1467"/>
      </w:pPr>
      <w:r>
        <w:t>SCHEDA PER LA PRESENTAZIONE DEL PROGETTO ESECUTIVO</w:t>
      </w:r>
    </w:p>
    <w:p w14:paraId="1A94771E" w14:textId="77777777" w:rsidR="00891C40" w:rsidRDefault="00891C40">
      <w:pPr>
        <w:pStyle w:val="Corpotesto"/>
        <w:rPr>
          <w:sz w:val="20"/>
        </w:rPr>
      </w:pPr>
    </w:p>
    <w:p w14:paraId="4CAA8414" w14:textId="77777777" w:rsidR="00891C40" w:rsidRDefault="00891C40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7281"/>
      </w:tblGrid>
      <w:tr w:rsidR="00891C40" w14:paraId="7DD822E0" w14:textId="77777777">
        <w:trPr>
          <w:trHeight w:val="877"/>
        </w:trPr>
        <w:tc>
          <w:tcPr>
            <w:tcW w:w="3491" w:type="dxa"/>
          </w:tcPr>
          <w:p w14:paraId="4499C65C" w14:textId="77777777" w:rsidR="00891C40" w:rsidRDefault="00891C40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5A5BA21E" w14:textId="77777777" w:rsidR="00891C40" w:rsidRDefault="008761F5">
            <w:pPr>
              <w:pStyle w:val="TableParagraph"/>
              <w:spacing w:before="1"/>
              <w:ind w:left="338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 Modulo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08674BEB" w14:textId="77777777" w:rsidR="00891C40" w:rsidRDefault="00891C40">
            <w:pPr>
              <w:pStyle w:val="TableParagraph"/>
            </w:pPr>
          </w:p>
        </w:tc>
      </w:tr>
      <w:tr w:rsidR="00891C40" w14:paraId="5C1CF46E" w14:textId="77777777">
        <w:trPr>
          <w:trHeight w:val="649"/>
        </w:trPr>
        <w:tc>
          <w:tcPr>
            <w:tcW w:w="3491" w:type="dxa"/>
          </w:tcPr>
          <w:p w14:paraId="67BEE787" w14:textId="77777777" w:rsidR="00891C40" w:rsidRDefault="00891C40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1C52580" w14:textId="77777777" w:rsidR="00891C40" w:rsidRDefault="008761F5">
            <w:pPr>
              <w:pStyle w:val="TableParagraph"/>
              <w:spacing w:before="1"/>
              <w:ind w:left="340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 e Cognome Esperto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233C51DB" w14:textId="77777777" w:rsidR="00891C40" w:rsidRDefault="00891C40">
            <w:pPr>
              <w:pStyle w:val="TableParagraph"/>
            </w:pPr>
          </w:p>
        </w:tc>
      </w:tr>
      <w:tr w:rsidR="00891C40" w14:paraId="7C930037" w14:textId="77777777">
        <w:trPr>
          <w:trHeight w:val="2805"/>
        </w:trPr>
        <w:tc>
          <w:tcPr>
            <w:tcW w:w="3491" w:type="dxa"/>
          </w:tcPr>
          <w:p w14:paraId="5DDA10CD" w14:textId="77777777" w:rsidR="00891C40" w:rsidRDefault="00891C4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C37772" w14:textId="77777777" w:rsidR="00891C40" w:rsidRDefault="00891C4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2CA0444" w14:textId="77777777" w:rsidR="00891C40" w:rsidRDefault="00891C40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B1272DA" w14:textId="77777777" w:rsidR="00891C40" w:rsidRDefault="008761F5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Descrizione del progetto esecutivo: finalità, obiettivi, contenuti e metodologie (max. 1500 parole)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3DCD0058" w14:textId="77777777" w:rsidR="00891C40" w:rsidRDefault="00891C40">
            <w:pPr>
              <w:pStyle w:val="TableParagraph"/>
            </w:pPr>
          </w:p>
        </w:tc>
      </w:tr>
      <w:tr w:rsidR="00891C40" w14:paraId="39DEF9C4" w14:textId="77777777">
        <w:trPr>
          <w:trHeight w:val="2237"/>
        </w:trPr>
        <w:tc>
          <w:tcPr>
            <w:tcW w:w="3491" w:type="dxa"/>
          </w:tcPr>
          <w:p w14:paraId="2E7C2C6D" w14:textId="77777777" w:rsidR="00891C40" w:rsidRDefault="00891C40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6CC1218B" w14:textId="77777777" w:rsidR="00891C40" w:rsidRDefault="008761F5">
            <w:pPr>
              <w:pStyle w:val="TableParagraph"/>
              <w:spacing w:before="1"/>
              <w:ind w:left="251" w:right="243" w:hanging="2"/>
              <w:jc w:val="center"/>
              <w:rPr>
                <w:sz w:val="24"/>
              </w:rPr>
            </w:pPr>
            <w:r>
              <w:rPr>
                <w:sz w:val="24"/>
              </w:rPr>
              <w:t>Piano di svolgimento degli incontri in presenza con riferimento ai setting formativi predisposti.</w:t>
            </w:r>
          </w:p>
          <w:p w14:paraId="4830CA6E" w14:textId="77777777" w:rsidR="00891C40" w:rsidRDefault="008761F5">
            <w:pPr>
              <w:pStyle w:val="TableParagraph"/>
              <w:ind w:left="340" w:right="330"/>
              <w:jc w:val="center"/>
              <w:rPr>
                <w:sz w:val="24"/>
              </w:rPr>
            </w:pPr>
            <w:r>
              <w:rPr>
                <w:sz w:val="24"/>
              </w:rPr>
              <w:t>Materiale didattico fornito e strumenti utilizzati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12D2BE66" w14:textId="77777777" w:rsidR="00891C40" w:rsidRDefault="00891C40">
            <w:pPr>
              <w:pStyle w:val="TableParagraph"/>
            </w:pPr>
          </w:p>
        </w:tc>
      </w:tr>
      <w:tr w:rsidR="00891C40" w14:paraId="66E7A98E" w14:textId="77777777">
        <w:trPr>
          <w:trHeight w:val="2238"/>
        </w:trPr>
        <w:tc>
          <w:tcPr>
            <w:tcW w:w="3491" w:type="dxa"/>
          </w:tcPr>
          <w:p w14:paraId="3A209C36" w14:textId="77777777" w:rsidR="00891C40" w:rsidRDefault="00891C40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14:paraId="10158C73" w14:textId="77777777" w:rsidR="00891C40" w:rsidRDefault="008761F5">
            <w:pPr>
              <w:pStyle w:val="TableParagraph"/>
              <w:ind w:left="258" w:right="250" w:hanging="1"/>
              <w:jc w:val="center"/>
              <w:rPr>
                <w:sz w:val="24"/>
              </w:rPr>
            </w:pPr>
            <w:r>
              <w:rPr>
                <w:sz w:val="24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25B9E089" w14:textId="77777777" w:rsidR="00891C40" w:rsidRDefault="00891C40">
            <w:pPr>
              <w:pStyle w:val="TableParagraph"/>
            </w:pPr>
          </w:p>
        </w:tc>
      </w:tr>
      <w:tr w:rsidR="00891C40" w14:paraId="051128CB" w14:textId="77777777">
        <w:trPr>
          <w:trHeight w:val="2241"/>
        </w:trPr>
        <w:tc>
          <w:tcPr>
            <w:tcW w:w="3491" w:type="dxa"/>
          </w:tcPr>
          <w:p w14:paraId="606098DB" w14:textId="77777777" w:rsidR="00891C40" w:rsidRDefault="00891C4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4D4F574" w14:textId="77777777" w:rsidR="00891C40" w:rsidRDefault="00891C4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8D95290" w14:textId="77777777" w:rsidR="00891C40" w:rsidRDefault="00891C40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14:paraId="344115B0" w14:textId="77777777" w:rsidR="00891C40" w:rsidRDefault="008761F5">
            <w:pPr>
              <w:pStyle w:val="TableParagraph"/>
              <w:ind w:left="78" w:right="197"/>
              <w:jc w:val="center"/>
              <w:rPr>
                <w:sz w:val="24"/>
              </w:rPr>
            </w:pPr>
            <w:r>
              <w:rPr>
                <w:sz w:val="24"/>
              </w:rPr>
              <w:t>Descrizione dell’elaborato finale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3FE9BD54" w14:textId="77777777" w:rsidR="00891C40" w:rsidRDefault="00891C40">
            <w:pPr>
              <w:pStyle w:val="TableParagraph"/>
            </w:pPr>
          </w:p>
        </w:tc>
      </w:tr>
    </w:tbl>
    <w:p w14:paraId="7E56AF16" w14:textId="77777777" w:rsidR="00891C40" w:rsidRDefault="00891C40">
      <w:pPr>
        <w:pStyle w:val="Corpotesto"/>
        <w:rPr>
          <w:sz w:val="20"/>
        </w:rPr>
      </w:pPr>
    </w:p>
    <w:p w14:paraId="5E87D9CC" w14:textId="77777777" w:rsidR="00891C40" w:rsidRDefault="00891C40">
      <w:pPr>
        <w:pStyle w:val="Corpotesto"/>
        <w:rPr>
          <w:sz w:val="20"/>
        </w:rPr>
      </w:pPr>
    </w:p>
    <w:p w14:paraId="1CBB5C3A" w14:textId="77777777" w:rsidR="00891C40" w:rsidRDefault="00891C40">
      <w:pPr>
        <w:pStyle w:val="Corpotesto"/>
        <w:rPr>
          <w:sz w:val="20"/>
        </w:rPr>
      </w:pPr>
    </w:p>
    <w:p w14:paraId="5ACDCCE0" w14:textId="77777777" w:rsidR="00891C40" w:rsidRDefault="00891C40">
      <w:pPr>
        <w:pStyle w:val="Corpotesto"/>
        <w:rPr>
          <w:sz w:val="20"/>
        </w:rPr>
      </w:pPr>
    </w:p>
    <w:p w14:paraId="1D4D95D3" w14:textId="4479808A" w:rsidR="008761F5" w:rsidRDefault="008761F5" w:rsidP="008761F5">
      <w:pPr>
        <w:tabs>
          <w:tab w:val="left" w:pos="4449"/>
          <w:tab w:val="left" w:pos="7739"/>
        </w:tabs>
        <w:spacing w:before="213"/>
        <w:ind w:left="106"/>
        <w:rPr>
          <w:rFonts w:ascii="Arial"/>
        </w:rPr>
      </w:pPr>
      <w:r>
        <w:rPr>
          <w:rFonts w:ascii="Arial"/>
        </w:rPr>
        <w:t>Luogo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 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richiedente</w:t>
      </w:r>
    </w:p>
    <w:p w14:paraId="4D5E6227" w14:textId="77777777" w:rsidR="00891C40" w:rsidRPr="008761F5" w:rsidRDefault="00891C40">
      <w:pPr>
        <w:pStyle w:val="Corpotesto"/>
        <w:rPr>
          <w:b w:val="0"/>
          <w:sz w:val="28"/>
          <w:szCs w:val="28"/>
        </w:rPr>
      </w:pPr>
    </w:p>
    <w:p w14:paraId="38E85466" w14:textId="77777777" w:rsidR="00891C40" w:rsidRDefault="008761F5">
      <w:pPr>
        <w:pStyle w:val="Corpotesto"/>
        <w:spacing w:before="3"/>
        <w:rPr>
          <w:b w:val="0"/>
          <w:sz w:val="23"/>
        </w:rPr>
      </w:pPr>
      <w:r>
        <w:pict w14:anchorId="43FAABEA">
          <v:shape id="_x0000_s1026" style="position:absolute;margin-left:357.9pt;margin-top:15.75pt;width:166.7pt;height:.1pt;z-index:-251658752;mso-wrap-distance-left:0;mso-wrap-distance-right:0;mso-position-horizontal-relative:page" coordorigin="7158,315" coordsize="3334,0" path="m7158,315r3334,e" filled="f" strokeweight=".26669mm">
            <v:path arrowok="t"/>
            <w10:wrap type="topAndBottom" anchorx="page"/>
          </v:shape>
        </w:pict>
      </w:r>
    </w:p>
    <w:sectPr w:rsidR="00891C40" w:rsidSect="008761F5">
      <w:type w:val="continuous"/>
      <w:pgSz w:w="11910" w:h="16840"/>
      <w:pgMar w:top="709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40"/>
    <w:rsid w:val="00704355"/>
    <w:rsid w:val="008761F5"/>
    <w:rsid w:val="008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52761"/>
  <w15:docId w15:val="{6617B94B-C887-435C-B2B7-2B365A6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ISTITUTO COMPRENSIVO "LINA MANDELLI"</cp:lastModifiedBy>
  <cp:revision>2</cp:revision>
  <dcterms:created xsi:type="dcterms:W3CDTF">2023-09-27T07:23:00Z</dcterms:created>
  <dcterms:modified xsi:type="dcterms:W3CDTF">2025-12-30T12:47:00Z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