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B6" w:rsidRPr="006537A6" w:rsidRDefault="002F58EF" w:rsidP="00433A09">
      <w:pPr>
        <w:tabs>
          <w:tab w:val="left" w:pos="540"/>
        </w:tabs>
        <w:ind w:left="7230" w:hanging="851"/>
        <w:rPr>
          <w:rFonts w:ascii="Verdana" w:hAnsi="Verdana"/>
          <w:sz w:val="20"/>
          <w:szCs w:val="20"/>
        </w:rPr>
      </w:pPr>
      <w:r w:rsidRPr="006537A6">
        <w:rPr>
          <w:rFonts w:ascii="Verdana" w:hAnsi="Verdana"/>
          <w:sz w:val="20"/>
          <w:szCs w:val="20"/>
        </w:rPr>
        <w:t>Alla Dirigente Scolastica</w:t>
      </w:r>
    </w:p>
    <w:p w:rsidR="00433A09" w:rsidRDefault="002F58EF" w:rsidP="00433A09">
      <w:pPr>
        <w:tabs>
          <w:tab w:val="left" w:pos="540"/>
        </w:tabs>
        <w:ind w:left="7230" w:hanging="851"/>
        <w:rPr>
          <w:rFonts w:ascii="Verdana" w:hAnsi="Verdana"/>
          <w:sz w:val="20"/>
          <w:szCs w:val="20"/>
        </w:rPr>
      </w:pPr>
      <w:r w:rsidRPr="006537A6">
        <w:rPr>
          <w:rFonts w:ascii="Verdana" w:hAnsi="Verdana"/>
          <w:sz w:val="20"/>
          <w:szCs w:val="20"/>
        </w:rPr>
        <w:t xml:space="preserve">Istituto Comprensivo </w:t>
      </w:r>
    </w:p>
    <w:p w:rsidR="002F58EF" w:rsidRPr="006537A6" w:rsidRDefault="002F58EF" w:rsidP="00433A09">
      <w:pPr>
        <w:tabs>
          <w:tab w:val="left" w:pos="540"/>
        </w:tabs>
        <w:ind w:left="7230" w:hanging="851"/>
        <w:rPr>
          <w:rFonts w:ascii="Verdana" w:hAnsi="Verdana"/>
          <w:sz w:val="20"/>
          <w:szCs w:val="20"/>
        </w:rPr>
      </w:pPr>
      <w:r w:rsidRPr="006537A6">
        <w:rPr>
          <w:rFonts w:ascii="Verdana" w:hAnsi="Verdana"/>
          <w:sz w:val="20"/>
          <w:szCs w:val="20"/>
        </w:rPr>
        <w:t>“Molino Vecchio”</w:t>
      </w:r>
    </w:p>
    <w:p w:rsidR="00887AB6" w:rsidRPr="006537A6" w:rsidRDefault="00887AB6" w:rsidP="00887AB6">
      <w:pPr>
        <w:tabs>
          <w:tab w:val="left" w:pos="540"/>
        </w:tabs>
        <w:jc w:val="right"/>
        <w:rPr>
          <w:rFonts w:ascii="Verdana" w:hAnsi="Verdana"/>
          <w:sz w:val="20"/>
          <w:szCs w:val="20"/>
        </w:rPr>
      </w:pPr>
    </w:p>
    <w:p w:rsidR="008424B4" w:rsidRPr="006537A6" w:rsidRDefault="008424B4" w:rsidP="00887AB6">
      <w:pPr>
        <w:tabs>
          <w:tab w:val="left" w:pos="540"/>
        </w:tabs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8424B4" w:rsidRPr="006537A6" w:rsidRDefault="008424B4" w:rsidP="008424B4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6537A6">
        <w:rPr>
          <w:rFonts w:ascii="Verdana" w:hAnsi="Verdana" w:cs="Calibri"/>
          <w:sz w:val="20"/>
          <w:szCs w:val="20"/>
        </w:rPr>
        <w:t xml:space="preserve">Il/La </w:t>
      </w:r>
      <w:proofErr w:type="spellStart"/>
      <w:r w:rsidRPr="006537A6">
        <w:rPr>
          <w:rFonts w:ascii="Verdana" w:hAnsi="Verdana" w:cs="Calibri"/>
          <w:sz w:val="20"/>
          <w:szCs w:val="20"/>
        </w:rPr>
        <w:t>sottoscritt</w:t>
      </w:r>
      <w:proofErr w:type="spellEnd"/>
      <w:r w:rsidRPr="006537A6">
        <w:rPr>
          <w:rFonts w:ascii="Verdana" w:hAnsi="Verdana" w:cs="Calibri"/>
          <w:sz w:val="20"/>
          <w:szCs w:val="20"/>
        </w:rPr>
        <w:t>__   ____________________________________________________________</w:t>
      </w:r>
    </w:p>
    <w:p w:rsidR="008424B4" w:rsidRPr="006537A6" w:rsidRDefault="008424B4" w:rsidP="008424B4">
      <w:pPr>
        <w:spacing w:before="240" w:line="360" w:lineRule="auto"/>
        <w:jc w:val="both"/>
        <w:rPr>
          <w:rFonts w:ascii="Verdana" w:hAnsi="Verdana" w:cs="Calibri"/>
          <w:sz w:val="20"/>
          <w:szCs w:val="20"/>
        </w:rPr>
      </w:pPr>
      <w:proofErr w:type="spellStart"/>
      <w:r w:rsidRPr="006537A6">
        <w:rPr>
          <w:rFonts w:ascii="Verdana" w:hAnsi="Verdana" w:cs="Calibri"/>
          <w:sz w:val="20"/>
          <w:szCs w:val="20"/>
        </w:rPr>
        <w:t>nat</w:t>
      </w:r>
      <w:proofErr w:type="spellEnd"/>
      <w:r w:rsidRPr="006537A6">
        <w:rPr>
          <w:rFonts w:ascii="Verdana" w:hAnsi="Verdana" w:cs="Calibri"/>
          <w:sz w:val="20"/>
          <w:szCs w:val="20"/>
        </w:rPr>
        <w:t>__ a _________________________________________ prov. (___)  il ____/_____/_____</w:t>
      </w:r>
    </w:p>
    <w:p w:rsidR="008424B4" w:rsidRPr="006537A6" w:rsidRDefault="008424B4" w:rsidP="008424B4">
      <w:pPr>
        <w:spacing w:before="240" w:line="360" w:lineRule="auto"/>
        <w:jc w:val="both"/>
        <w:rPr>
          <w:rFonts w:ascii="Verdana" w:hAnsi="Verdana" w:cs="Calibri"/>
          <w:sz w:val="20"/>
          <w:szCs w:val="20"/>
        </w:rPr>
      </w:pPr>
      <w:r w:rsidRPr="006537A6">
        <w:rPr>
          <w:rFonts w:ascii="Verdana" w:hAnsi="Verdana" w:cs="Calibri"/>
          <w:sz w:val="20"/>
          <w:szCs w:val="20"/>
        </w:rPr>
        <w:t xml:space="preserve">residente in _______________________________ </w:t>
      </w:r>
    </w:p>
    <w:p w:rsidR="008424B4" w:rsidRPr="006537A6" w:rsidRDefault="008424B4" w:rsidP="008424B4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6537A6">
        <w:rPr>
          <w:rFonts w:ascii="Verdana" w:hAnsi="Verdana" w:cs="Calibri"/>
          <w:sz w:val="20"/>
          <w:szCs w:val="20"/>
        </w:rPr>
        <w:t>Docente di Scuola:</w:t>
      </w:r>
      <w:r w:rsidRPr="006537A6">
        <w:rPr>
          <w:rFonts w:ascii="Verdana" w:hAnsi="Verdana" w:cs="Calibri"/>
          <w:sz w:val="20"/>
          <w:szCs w:val="20"/>
        </w:rPr>
        <w:tab/>
        <w:t xml:space="preserve">[  ] Infanzia-[  ] Primaria </w:t>
      </w:r>
    </w:p>
    <w:p w:rsidR="008424B4" w:rsidRPr="006537A6" w:rsidRDefault="008424B4" w:rsidP="008424B4">
      <w:pPr>
        <w:spacing w:line="360" w:lineRule="auto"/>
        <w:ind w:left="1416" w:firstLine="708"/>
        <w:jc w:val="both"/>
        <w:rPr>
          <w:rFonts w:ascii="Verdana" w:hAnsi="Verdana" w:cs="Calibri"/>
          <w:sz w:val="20"/>
          <w:szCs w:val="20"/>
        </w:rPr>
      </w:pPr>
      <w:r w:rsidRPr="006537A6">
        <w:rPr>
          <w:rFonts w:ascii="Verdana" w:hAnsi="Verdana" w:cs="Calibri"/>
          <w:sz w:val="20"/>
          <w:szCs w:val="20"/>
        </w:rPr>
        <w:t xml:space="preserve">Posto : [  ]  Comune [  ]  Sostegno [  ]  Inglese </w:t>
      </w:r>
    </w:p>
    <w:p w:rsidR="008424B4" w:rsidRPr="006537A6" w:rsidRDefault="008424B4" w:rsidP="008424B4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6537A6">
        <w:rPr>
          <w:rFonts w:ascii="Verdana" w:hAnsi="Verdana" w:cs="Calibri"/>
          <w:sz w:val="20"/>
          <w:szCs w:val="20"/>
        </w:rPr>
        <w:t>Docente di scuola secondaria 1°grado:</w:t>
      </w:r>
    </w:p>
    <w:p w:rsidR="008424B4" w:rsidRPr="006537A6" w:rsidRDefault="008424B4" w:rsidP="008424B4">
      <w:pPr>
        <w:spacing w:line="360" w:lineRule="auto"/>
        <w:ind w:left="1416" w:firstLine="708"/>
        <w:jc w:val="both"/>
        <w:rPr>
          <w:rFonts w:ascii="Verdana" w:hAnsi="Verdana" w:cs="Calibri"/>
          <w:sz w:val="20"/>
          <w:szCs w:val="20"/>
        </w:rPr>
      </w:pPr>
      <w:r w:rsidRPr="006537A6">
        <w:rPr>
          <w:rFonts w:ascii="Verdana" w:hAnsi="Verdana" w:cs="Calibri"/>
          <w:sz w:val="20"/>
          <w:szCs w:val="20"/>
        </w:rPr>
        <w:t xml:space="preserve"> □ Cl/</w:t>
      </w:r>
      <w:proofErr w:type="spellStart"/>
      <w:r w:rsidRPr="006537A6">
        <w:rPr>
          <w:rFonts w:ascii="Verdana" w:hAnsi="Verdana" w:cs="Calibri"/>
          <w:sz w:val="20"/>
          <w:szCs w:val="20"/>
        </w:rPr>
        <w:t>Conc</w:t>
      </w:r>
      <w:proofErr w:type="spellEnd"/>
      <w:r w:rsidRPr="006537A6">
        <w:rPr>
          <w:rFonts w:ascii="Verdana" w:hAnsi="Verdana" w:cs="Calibri"/>
          <w:sz w:val="20"/>
          <w:szCs w:val="20"/>
        </w:rPr>
        <w:t xml:space="preserve"> :___________ -</w:t>
      </w:r>
    </w:p>
    <w:p w:rsidR="008424B4" w:rsidRPr="006537A6" w:rsidRDefault="008424B4" w:rsidP="008424B4">
      <w:pPr>
        <w:spacing w:line="360" w:lineRule="auto"/>
        <w:ind w:left="1416" w:firstLine="708"/>
        <w:jc w:val="both"/>
        <w:rPr>
          <w:rFonts w:ascii="Verdana" w:hAnsi="Verdana" w:cs="Calibri"/>
          <w:sz w:val="20"/>
          <w:szCs w:val="20"/>
        </w:rPr>
      </w:pPr>
      <w:r w:rsidRPr="006537A6">
        <w:rPr>
          <w:rFonts w:ascii="Verdana" w:hAnsi="Verdana" w:cs="Calibri"/>
          <w:sz w:val="20"/>
          <w:szCs w:val="20"/>
        </w:rPr>
        <w:t>Posto: [  ]  Normale  [  ]  Sostegno</w:t>
      </w:r>
    </w:p>
    <w:p w:rsidR="008424B4" w:rsidRPr="006537A6" w:rsidRDefault="008424B4" w:rsidP="00887AB6">
      <w:pPr>
        <w:tabs>
          <w:tab w:val="left" w:pos="540"/>
        </w:tabs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887AB6" w:rsidRPr="006537A6" w:rsidRDefault="00887AB6" w:rsidP="00887AB6">
      <w:pPr>
        <w:tabs>
          <w:tab w:val="left" w:pos="540"/>
        </w:tabs>
        <w:spacing w:line="480" w:lineRule="auto"/>
        <w:jc w:val="both"/>
        <w:rPr>
          <w:rFonts w:ascii="Verdana" w:hAnsi="Verdana"/>
          <w:sz w:val="20"/>
          <w:szCs w:val="20"/>
        </w:rPr>
      </w:pPr>
      <w:r w:rsidRPr="006537A6">
        <w:rPr>
          <w:rFonts w:ascii="Verdana" w:hAnsi="Verdana"/>
          <w:sz w:val="20"/>
          <w:szCs w:val="20"/>
        </w:rPr>
        <w:t>titolare presso codesto Istituto, ai fini dell’</w:t>
      </w:r>
      <w:r w:rsidRPr="00433A09">
        <w:rPr>
          <w:rFonts w:ascii="Verdana" w:hAnsi="Verdana"/>
          <w:sz w:val="20"/>
          <w:szCs w:val="20"/>
        </w:rPr>
        <w:t>aggiornamento della graduatoria interna d’istituto</w:t>
      </w:r>
      <w:r w:rsidRPr="006537A6">
        <w:rPr>
          <w:rFonts w:ascii="Verdana" w:hAnsi="Verdana"/>
          <w:color w:val="333333"/>
          <w:sz w:val="20"/>
          <w:szCs w:val="20"/>
        </w:rPr>
        <w:t xml:space="preserve"> </w:t>
      </w:r>
      <w:r w:rsidR="008424B4" w:rsidRPr="00433A09">
        <w:rPr>
          <w:rFonts w:ascii="Verdana" w:hAnsi="Verdana"/>
          <w:sz w:val="20"/>
          <w:szCs w:val="20"/>
        </w:rPr>
        <w:t>per l’individuazione del personale docente sopr</w:t>
      </w:r>
      <w:r w:rsidR="00837A03">
        <w:rPr>
          <w:rFonts w:ascii="Verdana" w:hAnsi="Verdana"/>
          <w:sz w:val="20"/>
          <w:szCs w:val="20"/>
        </w:rPr>
        <w:t>annumerario anno scolastico 2020</w:t>
      </w:r>
      <w:r w:rsidR="008424B4" w:rsidRPr="00433A09">
        <w:rPr>
          <w:rFonts w:ascii="Verdana" w:hAnsi="Verdana"/>
          <w:sz w:val="20"/>
          <w:szCs w:val="20"/>
        </w:rPr>
        <w:t>/2</w:t>
      </w:r>
      <w:r w:rsidR="00837A03">
        <w:rPr>
          <w:rFonts w:ascii="Verdana" w:hAnsi="Verdana"/>
          <w:sz w:val="20"/>
          <w:szCs w:val="20"/>
        </w:rPr>
        <w:t>1</w:t>
      </w:r>
    </w:p>
    <w:p w:rsidR="00887AB6" w:rsidRPr="006537A6" w:rsidRDefault="00887AB6" w:rsidP="00887AB6">
      <w:pPr>
        <w:tabs>
          <w:tab w:val="left" w:pos="540"/>
        </w:tabs>
        <w:jc w:val="center"/>
        <w:rPr>
          <w:rFonts w:ascii="Verdana" w:hAnsi="Verdana"/>
          <w:sz w:val="20"/>
          <w:szCs w:val="20"/>
        </w:rPr>
      </w:pPr>
      <w:r w:rsidRPr="00433A09">
        <w:rPr>
          <w:rFonts w:ascii="Verdana" w:hAnsi="Verdana"/>
          <w:b/>
          <w:sz w:val="20"/>
          <w:szCs w:val="20"/>
        </w:rPr>
        <w:t>DICHIARA</w:t>
      </w:r>
    </w:p>
    <w:p w:rsidR="00887AB6" w:rsidRPr="006537A6" w:rsidRDefault="00887AB6" w:rsidP="00887AB6">
      <w:pPr>
        <w:tabs>
          <w:tab w:val="left" w:pos="540"/>
        </w:tabs>
        <w:rPr>
          <w:rFonts w:ascii="Verdana" w:hAnsi="Verdana"/>
          <w:sz w:val="20"/>
          <w:szCs w:val="20"/>
        </w:rPr>
      </w:pPr>
    </w:p>
    <w:p w:rsidR="006537A6" w:rsidRPr="006537A6" w:rsidRDefault="006537A6" w:rsidP="00887AB6">
      <w:pPr>
        <w:tabs>
          <w:tab w:val="left" w:pos="540"/>
        </w:tabs>
        <w:rPr>
          <w:rFonts w:ascii="Verdana" w:hAnsi="Verdana"/>
          <w:sz w:val="20"/>
          <w:szCs w:val="20"/>
        </w:rPr>
      </w:pPr>
      <w:r w:rsidRPr="006537A6">
        <w:rPr>
          <w:rFonts w:ascii="Verdana" w:hAnsi="Verdana"/>
          <w:sz w:val="20"/>
          <w:szCs w:val="20"/>
        </w:rPr>
        <w:t>consapevole delle responsabilità civili e penali cui va incontro in caso di dichiarazione non corrispondente al vero, ai sensi del DPR 28.12.2000 n. 445, così come modificato ed integrato dall’art. 15 della legge 16.1.2003</w:t>
      </w:r>
      <w:r w:rsidR="00AA5826">
        <w:rPr>
          <w:rFonts w:ascii="Verdana" w:hAnsi="Verdana"/>
          <w:sz w:val="20"/>
          <w:szCs w:val="20"/>
        </w:rPr>
        <w:t>, quanto segue:</w:t>
      </w:r>
      <w:bookmarkStart w:id="0" w:name="_GoBack"/>
      <w:bookmarkEnd w:id="0"/>
    </w:p>
    <w:p w:rsidR="006537A6" w:rsidRPr="006537A6" w:rsidRDefault="006537A6" w:rsidP="00887AB6">
      <w:pPr>
        <w:tabs>
          <w:tab w:val="left" w:pos="540"/>
        </w:tabs>
        <w:rPr>
          <w:rFonts w:ascii="Verdana" w:hAnsi="Verdana"/>
          <w:sz w:val="20"/>
          <w:szCs w:val="20"/>
        </w:rPr>
      </w:pPr>
    </w:p>
    <w:p w:rsidR="00E82D78" w:rsidRPr="00E82D78" w:rsidRDefault="00E82D78" w:rsidP="00E82D78">
      <w:pPr>
        <w:widowControl w:val="0"/>
        <w:numPr>
          <w:ilvl w:val="0"/>
          <w:numId w:val="4"/>
        </w:numPr>
        <w:autoSpaceDE w:val="0"/>
        <w:autoSpaceDN w:val="0"/>
        <w:ind w:left="426" w:right="-1" w:hanging="426"/>
        <w:jc w:val="both"/>
        <w:rPr>
          <w:rFonts w:ascii="Verdana" w:eastAsia="Arial" w:hAnsi="Verdana" w:cs="Arial"/>
          <w:sz w:val="20"/>
          <w:szCs w:val="20"/>
          <w:lang w:bidi="it-IT"/>
        </w:rPr>
      </w:pPr>
      <w:r w:rsidRPr="00E82D78">
        <w:rPr>
          <w:rFonts w:ascii="Verdana" w:eastAsia="Arial" w:hAnsi="Verdana" w:cs="Arial"/>
          <w:sz w:val="20"/>
          <w:szCs w:val="20"/>
          <w:lang w:bidi="it-IT"/>
        </w:rPr>
        <w:t xml:space="preserve">di confermare il possesso del diritto all’esclusione dalle graduatorie interne, per i motivi già dichiarati in precedenza che sussistono </w:t>
      </w:r>
      <w:r w:rsidRPr="00E82D78">
        <w:rPr>
          <w:rFonts w:ascii="Verdana" w:eastAsia="Arial" w:hAnsi="Verdana" w:cs="Arial"/>
          <w:spacing w:val="-3"/>
          <w:sz w:val="20"/>
          <w:szCs w:val="20"/>
          <w:lang w:bidi="it-IT"/>
        </w:rPr>
        <w:t xml:space="preserve">alla </w:t>
      </w:r>
      <w:r w:rsidRPr="00E82D78">
        <w:rPr>
          <w:rFonts w:ascii="Verdana" w:eastAsia="Arial" w:hAnsi="Verdana" w:cs="Arial"/>
          <w:sz w:val="20"/>
          <w:szCs w:val="20"/>
          <w:lang w:bidi="it-IT"/>
        </w:rPr>
        <w:t>data odierna documentati dalla certificazione</w:t>
      </w:r>
      <w:r w:rsidRPr="00E82D78">
        <w:rPr>
          <w:rFonts w:ascii="Verdana" w:eastAsia="Arial" w:hAnsi="Verdana" w:cs="Arial"/>
          <w:spacing w:val="-2"/>
          <w:sz w:val="20"/>
          <w:szCs w:val="20"/>
          <w:lang w:bidi="it-IT"/>
        </w:rPr>
        <w:t xml:space="preserve"> </w:t>
      </w:r>
      <w:r w:rsidRPr="00E82D78">
        <w:rPr>
          <w:rFonts w:ascii="Verdana" w:eastAsia="Arial" w:hAnsi="Verdana" w:cs="Arial"/>
          <w:sz w:val="20"/>
          <w:szCs w:val="20"/>
          <w:lang w:bidi="it-IT"/>
        </w:rPr>
        <w:t>allegata;</w:t>
      </w:r>
    </w:p>
    <w:p w:rsidR="00E82D78" w:rsidRPr="00E82D78" w:rsidRDefault="00E82D78" w:rsidP="00E82D78">
      <w:pPr>
        <w:widowControl w:val="0"/>
        <w:numPr>
          <w:ilvl w:val="0"/>
          <w:numId w:val="4"/>
        </w:numPr>
        <w:autoSpaceDE w:val="0"/>
        <w:autoSpaceDN w:val="0"/>
        <w:ind w:left="426" w:right="-1" w:hanging="426"/>
        <w:jc w:val="both"/>
        <w:rPr>
          <w:rFonts w:ascii="Verdana" w:eastAsia="Arial" w:hAnsi="Verdana" w:cs="Arial"/>
          <w:sz w:val="20"/>
          <w:szCs w:val="20"/>
          <w:lang w:bidi="it-IT"/>
        </w:rPr>
      </w:pPr>
      <w:r w:rsidRPr="00E82D78">
        <w:rPr>
          <w:rFonts w:ascii="Verdana" w:eastAsia="Arial" w:hAnsi="Verdana" w:cs="Arial"/>
          <w:sz w:val="20"/>
          <w:szCs w:val="20"/>
          <w:lang w:bidi="it-IT"/>
        </w:rPr>
        <w:t>di confermare il possesso dei titoli generali e di quelli relativi alla propria situazione familiare, già dichiarati e valutati per la formazione della graduatoria interna nell’anno scolastico precedente;</w:t>
      </w:r>
    </w:p>
    <w:p w:rsidR="00E82D78" w:rsidRPr="006537A6" w:rsidRDefault="00E82D78" w:rsidP="00E82D78">
      <w:pPr>
        <w:widowControl w:val="0"/>
        <w:autoSpaceDE w:val="0"/>
        <w:autoSpaceDN w:val="0"/>
        <w:rPr>
          <w:rFonts w:ascii="Verdana" w:eastAsia="Arial" w:hAnsi="Verdana" w:cs="Arial"/>
          <w:sz w:val="20"/>
          <w:szCs w:val="20"/>
          <w:lang w:bidi="it-IT"/>
        </w:rPr>
      </w:pPr>
    </w:p>
    <w:p w:rsidR="00E82D78" w:rsidRPr="00E82D78" w:rsidRDefault="00E82D78" w:rsidP="00E82D78">
      <w:pPr>
        <w:widowControl w:val="0"/>
        <w:autoSpaceDE w:val="0"/>
        <w:autoSpaceDN w:val="0"/>
        <w:jc w:val="center"/>
        <w:rPr>
          <w:rFonts w:ascii="Verdana" w:eastAsia="Arial" w:hAnsi="Verdana" w:cs="Arial"/>
          <w:sz w:val="20"/>
          <w:szCs w:val="20"/>
          <w:lang w:bidi="it-IT"/>
        </w:rPr>
      </w:pPr>
      <w:r w:rsidRPr="00433A09">
        <w:rPr>
          <w:rFonts w:ascii="Verdana" w:eastAsia="Arial" w:hAnsi="Verdana" w:cs="Arial"/>
          <w:b/>
          <w:sz w:val="20"/>
          <w:szCs w:val="20"/>
          <w:lang w:bidi="it-IT"/>
        </w:rPr>
        <w:t>CHIEDE</w:t>
      </w:r>
    </w:p>
    <w:p w:rsidR="00E82D78" w:rsidRPr="00837A03" w:rsidRDefault="00E82D78" w:rsidP="006537A6">
      <w:pPr>
        <w:widowControl w:val="0"/>
        <w:autoSpaceDE w:val="0"/>
        <w:autoSpaceDN w:val="0"/>
        <w:spacing w:before="231" w:line="242" w:lineRule="auto"/>
        <w:ind w:right="-1"/>
        <w:jc w:val="both"/>
        <w:rPr>
          <w:rFonts w:ascii="Verdana" w:eastAsia="Arial" w:hAnsi="Verdana" w:cs="Arial"/>
          <w:sz w:val="20"/>
          <w:szCs w:val="20"/>
          <w:lang w:bidi="it-IT"/>
        </w:rPr>
      </w:pPr>
      <w:r w:rsidRPr="00837A03">
        <w:rPr>
          <w:rFonts w:ascii="Verdana" w:eastAsia="Arial" w:hAnsi="Verdana" w:cs="Arial"/>
          <w:sz w:val="20"/>
          <w:szCs w:val="20"/>
          <w:lang w:bidi="it-IT"/>
        </w:rPr>
        <w:t>per quanto concerne i titoli di servizio, la valut</w:t>
      </w:r>
      <w:r w:rsidR="00433A09" w:rsidRPr="00837A03">
        <w:rPr>
          <w:rFonts w:ascii="Verdana" w:eastAsia="Arial" w:hAnsi="Verdana" w:cs="Arial"/>
          <w:sz w:val="20"/>
          <w:szCs w:val="20"/>
          <w:lang w:bidi="it-IT"/>
        </w:rPr>
        <w:t xml:space="preserve">azione dell’anno scolastico </w:t>
      </w:r>
      <w:r w:rsidR="00837A03" w:rsidRPr="00837A03">
        <w:rPr>
          <w:rFonts w:ascii="Verdana" w:eastAsia="Arial" w:hAnsi="Verdana" w:cs="Arial"/>
          <w:sz w:val="20"/>
          <w:szCs w:val="20"/>
          <w:lang w:bidi="it-IT"/>
        </w:rPr>
        <w:t>2019</w:t>
      </w:r>
      <w:r w:rsidR="00433A09" w:rsidRPr="00837A03">
        <w:rPr>
          <w:rFonts w:ascii="Verdana" w:eastAsia="Arial" w:hAnsi="Verdana" w:cs="Arial"/>
          <w:sz w:val="20"/>
          <w:szCs w:val="20"/>
          <w:lang w:bidi="it-IT"/>
        </w:rPr>
        <w:t>/2020</w:t>
      </w:r>
      <w:r w:rsidRPr="00837A03">
        <w:rPr>
          <w:rFonts w:ascii="Verdana" w:eastAsia="Arial" w:hAnsi="Verdana" w:cs="Arial"/>
          <w:sz w:val="20"/>
          <w:szCs w:val="20"/>
          <w:lang w:bidi="it-IT"/>
        </w:rPr>
        <w:t xml:space="preserve"> (</w:t>
      </w:r>
      <w:r w:rsidR="00837A03" w:rsidRPr="00837A03">
        <w:rPr>
          <w:rFonts w:ascii="Verdana" w:hAnsi="Verdana" w:cs="Calibri"/>
          <w:b/>
          <w:sz w:val="20"/>
          <w:szCs w:val="20"/>
        </w:rPr>
        <w:t xml:space="preserve">escluso </w:t>
      </w:r>
      <w:proofErr w:type="spellStart"/>
      <w:r w:rsidR="00837A03" w:rsidRPr="00837A03">
        <w:rPr>
          <w:rFonts w:ascii="Verdana" w:hAnsi="Verdana" w:cs="Calibri"/>
          <w:b/>
          <w:sz w:val="20"/>
          <w:szCs w:val="20"/>
        </w:rPr>
        <w:t>a.s.</w:t>
      </w:r>
      <w:proofErr w:type="spellEnd"/>
      <w:r w:rsidR="00837A03" w:rsidRPr="00837A03">
        <w:rPr>
          <w:rFonts w:ascii="Verdana" w:hAnsi="Verdana" w:cs="Calibri"/>
          <w:b/>
          <w:sz w:val="20"/>
          <w:szCs w:val="20"/>
        </w:rPr>
        <w:t xml:space="preserve"> in corso</w:t>
      </w:r>
      <w:r w:rsidRPr="00837A03">
        <w:rPr>
          <w:rFonts w:ascii="Verdana" w:eastAsia="Arial" w:hAnsi="Verdana" w:cs="Arial"/>
          <w:sz w:val="20"/>
          <w:szCs w:val="20"/>
          <w:lang w:bidi="it-IT"/>
        </w:rPr>
        <w:t>) e la valutazione dello stesso anno prestato, senza soluzione di continuità, nella scuola di attuale titolarità.</w:t>
      </w:r>
    </w:p>
    <w:p w:rsidR="00E82D78" w:rsidRPr="00837A03" w:rsidRDefault="00E82D78" w:rsidP="00887AB6">
      <w:pPr>
        <w:tabs>
          <w:tab w:val="left" w:pos="540"/>
        </w:tabs>
        <w:rPr>
          <w:rFonts w:ascii="Verdana" w:hAnsi="Verdana"/>
          <w:sz w:val="20"/>
          <w:szCs w:val="20"/>
        </w:rPr>
      </w:pPr>
    </w:p>
    <w:p w:rsidR="00E82D78" w:rsidRPr="006537A6" w:rsidRDefault="00E82D78" w:rsidP="00887AB6">
      <w:pPr>
        <w:tabs>
          <w:tab w:val="left" w:pos="540"/>
        </w:tabs>
        <w:rPr>
          <w:rFonts w:ascii="Verdana" w:hAnsi="Verdana"/>
          <w:sz w:val="20"/>
          <w:szCs w:val="20"/>
        </w:rPr>
      </w:pPr>
    </w:p>
    <w:p w:rsidR="00E82D78" w:rsidRPr="006537A6" w:rsidRDefault="00E82D78" w:rsidP="00887AB6">
      <w:pPr>
        <w:tabs>
          <w:tab w:val="left" w:pos="540"/>
        </w:tabs>
        <w:rPr>
          <w:rFonts w:ascii="Verdana" w:hAnsi="Verdana"/>
          <w:sz w:val="20"/>
          <w:szCs w:val="20"/>
        </w:rPr>
      </w:pPr>
      <w:r w:rsidRPr="006537A6">
        <w:rPr>
          <w:rFonts w:ascii="Verdana" w:hAnsi="Verdana"/>
          <w:sz w:val="20"/>
          <w:szCs w:val="20"/>
        </w:rPr>
        <w:t>Gorgonzola, _______________________</w:t>
      </w:r>
    </w:p>
    <w:p w:rsidR="00E82D78" w:rsidRPr="006537A6" w:rsidRDefault="00E82D78" w:rsidP="00887AB6">
      <w:pPr>
        <w:tabs>
          <w:tab w:val="left" w:pos="540"/>
        </w:tabs>
        <w:rPr>
          <w:rFonts w:ascii="Verdana" w:hAnsi="Verdana"/>
          <w:sz w:val="20"/>
          <w:szCs w:val="20"/>
        </w:rPr>
      </w:pPr>
    </w:p>
    <w:p w:rsidR="00E82D78" w:rsidRPr="006537A6" w:rsidRDefault="00E82D78" w:rsidP="00887AB6">
      <w:pPr>
        <w:tabs>
          <w:tab w:val="left" w:pos="540"/>
        </w:tabs>
        <w:rPr>
          <w:rFonts w:ascii="Verdana" w:hAnsi="Verdana"/>
          <w:sz w:val="20"/>
          <w:szCs w:val="20"/>
        </w:rPr>
      </w:pPr>
    </w:p>
    <w:p w:rsidR="00E82D78" w:rsidRDefault="00E82D78" w:rsidP="00433A09">
      <w:pPr>
        <w:tabs>
          <w:tab w:val="left" w:pos="5670"/>
        </w:tabs>
        <w:ind w:left="5245"/>
        <w:jc w:val="center"/>
        <w:rPr>
          <w:rFonts w:ascii="Verdana" w:hAnsi="Verdana"/>
          <w:sz w:val="20"/>
          <w:szCs w:val="20"/>
        </w:rPr>
      </w:pPr>
      <w:r w:rsidRPr="006537A6">
        <w:rPr>
          <w:rFonts w:ascii="Verdana" w:hAnsi="Verdana"/>
          <w:sz w:val="20"/>
          <w:szCs w:val="20"/>
        </w:rPr>
        <w:t>FIRMA</w:t>
      </w:r>
    </w:p>
    <w:p w:rsidR="00433A09" w:rsidRPr="006537A6" w:rsidRDefault="00433A09" w:rsidP="00433A09">
      <w:pPr>
        <w:tabs>
          <w:tab w:val="left" w:pos="5670"/>
        </w:tabs>
        <w:ind w:left="5245"/>
        <w:jc w:val="center"/>
        <w:rPr>
          <w:rFonts w:ascii="Verdana" w:hAnsi="Verdana"/>
          <w:sz w:val="20"/>
          <w:szCs w:val="20"/>
        </w:rPr>
      </w:pPr>
    </w:p>
    <w:p w:rsidR="00E82D78" w:rsidRPr="008424B4" w:rsidRDefault="00433A09" w:rsidP="00837A03">
      <w:pPr>
        <w:tabs>
          <w:tab w:val="left" w:pos="5670"/>
        </w:tabs>
        <w:ind w:left="5245"/>
        <w:jc w:val="center"/>
        <w:rPr>
          <w:rFonts w:ascii="Verdana" w:hAnsi="Verdana"/>
          <w:sz w:val="20"/>
          <w:szCs w:val="20"/>
        </w:rPr>
      </w:pPr>
      <w:r w:rsidRPr="006537A6">
        <w:rPr>
          <w:rFonts w:ascii="Verdana" w:hAnsi="Verdana"/>
          <w:sz w:val="20"/>
          <w:szCs w:val="20"/>
        </w:rPr>
        <w:t>_______________________</w:t>
      </w:r>
    </w:p>
    <w:sectPr w:rsidR="00E82D78" w:rsidRPr="008424B4" w:rsidSect="00056B5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B81" w:rsidRDefault="00BC3B81" w:rsidP="00BC3B81">
      <w:r>
        <w:separator/>
      </w:r>
    </w:p>
  </w:endnote>
  <w:endnote w:type="continuationSeparator" w:id="0">
    <w:p w:rsidR="00BC3B81" w:rsidRDefault="00BC3B81" w:rsidP="00BC3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B81" w:rsidRDefault="00BC3B81" w:rsidP="00BC3B81">
      <w:r>
        <w:separator/>
      </w:r>
    </w:p>
  </w:footnote>
  <w:footnote w:type="continuationSeparator" w:id="0">
    <w:p w:rsidR="00BC3B81" w:rsidRDefault="00BC3B81" w:rsidP="00BC3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81" w:rsidRDefault="00BC3B81">
    <w:pPr>
      <w:pStyle w:val="Intestazione"/>
    </w:pPr>
    <w: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7355"/>
    <w:multiLevelType w:val="hybridMultilevel"/>
    <w:tmpl w:val="B776C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C4473"/>
    <w:multiLevelType w:val="hybridMultilevel"/>
    <w:tmpl w:val="4766A50C"/>
    <w:lvl w:ilvl="0" w:tplc="50F2E2A4">
      <w:numFmt w:val="bullet"/>
      <w:lvlText w:val="□"/>
      <w:lvlJc w:val="left"/>
      <w:pPr>
        <w:ind w:left="930" w:hanging="351"/>
      </w:pPr>
      <w:rPr>
        <w:rFonts w:ascii="Arial" w:eastAsia="Arial" w:hAnsi="Arial" w:cs="Arial" w:hint="default"/>
        <w:b/>
        <w:bCs/>
        <w:w w:val="99"/>
        <w:sz w:val="40"/>
        <w:szCs w:val="40"/>
        <w:lang w:val="it-IT" w:eastAsia="it-IT" w:bidi="it-IT"/>
      </w:rPr>
    </w:lvl>
    <w:lvl w:ilvl="1" w:tplc="4BF21530">
      <w:numFmt w:val="bullet"/>
      <w:lvlText w:val="•"/>
      <w:lvlJc w:val="left"/>
      <w:pPr>
        <w:ind w:left="1932" w:hanging="351"/>
      </w:pPr>
      <w:rPr>
        <w:rFonts w:hint="default"/>
        <w:lang w:val="it-IT" w:eastAsia="it-IT" w:bidi="it-IT"/>
      </w:rPr>
    </w:lvl>
    <w:lvl w:ilvl="2" w:tplc="1486A5D4">
      <w:numFmt w:val="bullet"/>
      <w:lvlText w:val="•"/>
      <w:lvlJc w:val="left"/>
      <w:pPr>
        <w:ind w:left="2924" w:hanging="351"/>
      </w:pPr>
      <w:rPr>
        <w:rFonts w:hint="default"/>
        <w:lang w:val="it-IT" w:eastAsia="it-IT" w:bidi="it-IT"/>
      </w:rPr>
    </w:lvl>
    <w:lvl w:ilvl="3" w:tplc="4F469BEE">
      <w:numFmt w:val="bullet"/>
      <w:lvlText w:val="•"/>
      <w:lvlJc w:val="left"/>
      <w:pPr>
        <w:ind w:left="3917" w:hanging="351"/>
      </w:pPr>
      <w:rPr>
        <w:rFonts w:hint="default"/>
        <w:lang w:val="it-IT" w:eastAsia="it-IT" w:bidi="it-IT"/>
      </w:rPr>
    </w:lvl>
    <w:lvl w:ilvl="4" w:tplc="6592128C">
      <w:numFmt w:val="bullet"/>
      <w:lvlText w:val="•"/>
      <w:lvlJc w:val="left"/>
      <w:pPr>
        <w:ind w:left="4909" w:hanging="351"/>
      </w:pPr>
      <w:rPr>
        <w:rFonts w:hint="default"/>
        <w:lang w:val="it-IT" w:eastAsia="it-IT" w:bidi="it-IT"/>
      </w:rPr>
    </w:lvl>
    <w:lvl w:ilvl="5" w:tplc="E1F41226">
      <w:numFmt w:val="bullet"/>
      <w:lvlText w:val="•"/>
      <w:lvlJc w:val="left"/>
      <w:pPr>
        <w:ind w:left="5902" w:hanging="351"/>
      </w:pPr>
      <w:rPr>
        <w:rFonts w:hint="default"/>
        <w:lang w:val="it-IT" w:eastAsia="it-IT" w:bidi="it-IT"/>
      </w:rPr>
    </w:lvl>
    <w:lvl w:ilvl="6" w:tplc="78F02620">
      <w:numFmt w:val="bullet"/>
      <w:lvlText w:val="•"/>
      <w:lvlJc w:val="left"/>
      <w:pPr>
        <w:ind w:left="6894" w:hanging="351"/>
      </w:pPr>
      <w:rPr>
        <w:rFonts w:hint="default"/>
        <w:lang w:val="it-IT" w:eastAsia="it-IT" w:bidi="it-IT"/>
      </w:rPr>
    </w:lvl>
    <w:lvl w:ilvl="7" w:tplc="0C3A895A">
      <w:numFmt w:val="bullet"/>
      <w:lvlText w:val="•"/>
      <w:lvlJc w:val="left"/>
      <w:pPr>
        <w:ind w:left="7886" w:hanging="351"/>
      </w:pPr>
      <w:rPr>
        <w:rFonts w:hint="default"/>
        <w:lang w:val="it-IT" w:eastAsia="it-IT" w:bidi="it-IT"/>
      </w:rPr>
    </w:lvl>
    <w:lvl w:ilvl="8" w:tplc="E536FE1A">
      <w:numFmt w:val="bullet"/>
      <w:lvlText w:val="•"/>
      <w:lvlJc w:val="left"/>
      <w:pPr>
        <w:ind w:left="8879" w:hanging="351"/>
      </w:pPr>
      <w:rPr>
        <w:rFonts w:hint="default"/>
        <w:lang w:val="it-IT" w:eastAsia="it-IT" w:bidi="it-IT"/>
      </w:rPr>
    </w:lvl>
  </w:abstractNum>
  <w:abstractNum w:abstractNumId="2">
    <w:nsid w:val="330623DA"/>
    <w:multiLevelType w:val="hybridMultilevel"/>
    <w:tmpl w:val="4FA60502"/>
    <w:lvl w:ilvl="0" w:tplc="50B0EAC0"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CE4FF2"/>
    <w:multiLevelType w:val="hybridMultilevel"/>
    <w:tmpl w:val="7C2C15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AB6"/>
    <w:rsid w:val="00056B50"/>
    <w:rsid w:val="00106297"/>
    <w:rsid w:val="001B16F8"/>
    <w:rsid w:val="002F58EF"/>
    <w:rsid w:val="004215D4"/>
    <w:rsid w:val="00433A09"/>
    <w:rsid w:val="004A0805"/>
    <w:rsid w:val="006537A6"/>
    <w:rsid w:val="00776CF9"/>
    <w:rsid w:val="00837A03"/>
    <w:rsid w:val="008424B4"/>
    <w:rsid w:val="00887AB6"/>
    <w:rsid w:val="00A01CD8"/>
    <w:rsid w:val="00A41D53"/>
    <w:rsid w:val="00AA5826"/>
    <w:rsid w:val="00AA663C"/>
    <w:rsid w:val="00B4686B"/>
    <w:rsid w:val="00BC3B81"/>
    <w:rsid w:val="00C93480"/>
    <w:rsid w:val="00D9130D"/>
    <w:rsid w:val="00E8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7AB6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887AB6"/>
    <w:rPr>
      <w:color w:val="80808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C3B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C3B8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C3B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C3B8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vdarena@gmail.com</dc:creator>
  <cp:keywords/>
  <dc:description/>
  <cp:lastModifiedBy>Segr02</cp:lastModifiedBy>
  <cp:revision>13</cp:revision>
  <dcterms:created xsi:type="dcterms:W3CDTF">2020-03-31T14:50:00Z</dcterms:created>
  <dcterms:modified xsi:type="dcterms:W3CDTF">2021-04-07T08:47:00Z</dcterms:modified>
</cp:coreProperties>
</file>