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592" w:rsidRPr="00055CB3" w:rsidRDefault="00AA675E" w:rsidP="00FE5A05">
      <w:pPr>
        <w:pStyle w:val="Corpotesto"/>
        <w:tabs>
          <w:tab w:val="left" w:pos="6765"/>
        </w:tabs>
        <w:spacing w:before="77" w:after="25"/>
        <w:ind w:left="3036" w:right="3085" w:hanging="2894"/>
        <w:jc w:val="center"/>
        <w:rPr>
          <w:b w:val="0"/>
          <w:i/>
        </w:rPr>
      </w:pPr>
      <w:r w:rsidRPr="00055CB3">
        <w:rPr>
          <w:i/>
        </w:rPr>
        <w:t>Requisiti</w:t>
      </w:r>
      <w:r w:rsidRPr="00055CB3">
        <w:rPr>
          <w:i/>
          <w:spacing w:val="-1"/>
        </w:rPr>
        <w:t xml:space="preserve"> </w:t>
      </w:r>
      <w:r w:rsidRPr="00055CB3">
        <w:rPr>
          <w:i/>
        </w:rPr>
        <w:t>generali</w:t>
      </w:r>
      <w:r w:rsidRPr="00055CB3">
        <w:rPr>
          <w:i/>
          <w:spacing w:val="-1"/>
        </w:rPr>
        <w:t xml:space="preserve"> </w:t>
      </w:r>
      <w:r w:rsidRPr="00055CB3">
        <w:rPr>
          <w:i/>
        </w:rPr>
        <w:t>di</w:t>
      </w:r>
      <w:r w:rsidRPr="00055CB3">
        <w:rPr>
          <w:i/>
          <w:spacing w:val="-1"/>
        </w:rPr>
        <w:t xml:space="preserve"> </w:t>
      </w:r>
      <w:r w:rsidRPr="00055CB3">
        <w:rPr>
          <w:i/>
        </w:rPr>
        <w:t>partecipazione</w:t>
      </w:r>
      <w:r w:rsidR="00FE5A05" w:rsidRPr="00055CB3">
        <w:rPr>
          <w:i/>
        </w:rPr>
        <w:t xml:space="preserve">                       </w:t>
      </w:r>
      <w:r w:rsidR="00055CB3">
        <w:rPr>
          <w:i/>
        </w:rPr>
        <w:t xml:space="preserve"> </w:t>
      </w:r>
      <w:r w:rsidR="00FE5A05" w:rsidRPr="00055CB3">
        <w:rPr>
          <w:i/>
        </w:rPr>
        <w:t xml:space="preserve">       </w:t>
      </w:r>
      <w:r w:rsidR="00FE5A05" w:rsidRPr="00055CB3">
        <w:rPr>
          <w:b w:val="0"/>
          <w:i/>
        </w:rPr>
        <w:t xml:space="preserve">Allegato </w:t>
      </w:r>
      <w:r w:rsidR="009C5BE0">
        <w:rPr>
          <w:b w:val="0"/>
          <w:i/>
        </w:rPr>
        <w:t>3</w:t>
      </w:r>
      <w:bookmarkStart w:id="0" w:name="_GoBack"/>
      <w:bookmarkEnd w:id="0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5"/>
        <w:gridCol w:w="1436"/>
        <w:gridCol w:w="1275"/>
        <w:gridCol w:w="993"/>
        <w:gridCol w:w="992"/>
        <w:gridCol w:w="992"/>
      </w:tblGrid>
      <w:tr w:rsidR="003549A6" w:rsidTr="003549A6">
        <w:trPr>
          <w:trHeight w:val="616"/>
          <w:jc w:val="center"/>
        </w:trPr>
        <w:tc>
          <w:tcPr>
            <w:tcW w:w="6796" w:type="dxa"/>
            <w:gridSpan w:val="3"/>
            <w:shd w:val="clear" w:color="auto" w:fill="DDEBF7"/>
          </w:tcPr>
          <w:p w:rsidR="003549A6" w:rsidRDefault="003549A6">
            <w:pPr>
              <w:pStyle w:val="TableParagraph"/>
              <w:spacing w:before="10" w:line="264" w:lineRule="auto"/>
              <w:ind w:left="33"/>
              <w:rPr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I°</w:t>
            </w:r>
            <w:r>
              <w:rPr>
                <w:rFonts w:ascii="Arial" w:hAnsi="Arial"/>
                <w:b/>
                <w:spacing w:val="1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5"/>
              </w:rPr>
              <w:t>Macrocriterio</w:t>
            </w:r>
            <w:proofErr w:type="spellEnd"/>
            <w:r>
              <w:rPr>
                <w:rFonts w:ascii="Arial" w:hAnsi="Arial"/>
                <w:b/>
                <w:sz w:val="15"/>
              </w:rPr>
              <w:t>:</w:t>
            </w:r>
            <w:r>
              <w:rPr>
                <w:rFonts w:ascii="Arial" w:hAnsi="Arial"/>
                <w:b/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Titoli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studio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–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nell’ambito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dei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settori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coerenti con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le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aree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tematiche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della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digitalizzazione;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dell’innovazione;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degli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ambienti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apprendimento;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del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management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dei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progetti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europei</w:t>
            </w:r>
          </w:p>
        </w:tc>
        <w:tc>
          <w:tcPr>
            <w:tcW w:w="851" w:type="dxa"/>
            <w:shd w:val="clear" w:color="auto" w:fill="DDEBF7"/>
          </w:tcPr>
          <w:p w:rsidR="003549A6" w:rsidRPr="003549A6" w:rsidRDefault="003549A6">
            <w:pPr>
              <w:pStyle w:val="TableParagraph"/>
              <w:spacing w:before="6"/>
              <w:rPr>
                <w:rFonts w:ascii="Arial"/>
                <w:b/>
                <w:sz w:val="12"/>
                <w:szCs w:val="12"/>
              </w:rPr>
            </w:pPr>
          </w:p>
          <w:p w:rsidR="003549A6" w:rsidRPr="003549A6" w:rsidRDefault="003549A6" w:rsidP="003549A6">
            <w:pPr>
              <w:pStyle w:val="TableParagraph"/>
              <w:spacing w:line="138" w:lineRule="exact"/>
              <w:rPr>
                <w:sz w:val="12"/>
                <w:szCs w:val="12"/>
              </w:rPr>
            </w:pPr>
            <w:r w:rsidRPr="003549A6">
              <w:rPr>
                <w:sz w:val="12"/>
                <w:szCs w:val="12"/>
              </w:rPr>
              <w:t>n. di riferimento del curriculum</w:t>
            </w:r>
          </w:p>
        </w:tc>
        <w:tc>
          <w:tcPr>
            <w:tcW w:w="851" w:type="dxa"/>
            <w:shd w:val="clear" w:color="auto" w:fill="DDEBF7"/>
          </w:tcPr>
          <w:p w:rsidR="003549A6" w:rsidRPr="0063632A" w:rsidRDefault="003549A6">
            <w:pPr>
              <w:pStyle w:val="TableParagraph"/>
              <w:spacing w:before="6"/>
              <w:rPr>
                <w:rFonts w:ascii="Arial"/>
                <w:sz w:val="12"/>
                <w:szCs w:val="12"/>
              </w:rPr>
            </w:pPr>
          </w:p>
          <w:p w:rsidR="003549A6" w:rsidRPr="0063632A" w:rsidRDefault="003549A6" w:rsidP="003549A6">
            <w:pPr>
              <w:pStyle w:val="TableParagraph"/>
              <w:spacing w:line="259" w:lineRule="auto"/>
              <w:ind w:right="38"/>
              <w:rPr>
                <w:sz w:val="12"/>
                <w:szCs w:val="12"/>
              </w:rPr>
            </w:pPr>
            <w:r w:rsidRPr="0063632A">
              <w:rPr>
                <w:spacing w:val="-1"/>
                <w:sz w:val="12"/>
                <w:szCs w:val="12"/>
              </w:rPr>
              <w:t>Da compilare a cura del candidato</w:t>
            </w:r>
          </w:p>
        </w:tc>
        <w:tc>
          <w:tcPr>
            <w:tcW w:w="851" w:type="dxa"/>
            <w:shd w:val="clear" w:color="auto" w:fill="DDEBF7"/>
          </w:tcPr>
          <w:p w:rsidR="003549A6" w:rsidRPr="0063632A" w:rsidRDefault="003549A6" w:rsidP="003549A6">
            <w:pPr>
              <w:pStyle w:val="TableParagraph"/>
              <w:spacing w:before="6"/>
              <w:rPr>
                <w:rFonts w:ascii="Arial"/>
                <w:sz w:val="15"/>
                <w:szCs w:val="15"/>
              </w:rPr>
            </w:pPr>
            <w:r w:rsidRPr="0063632A">
              <w:rPr>
                <w:rFonts w:ascii="Arial"/>
                <w:sz w:val="12"/>
                <w:szCs w:val="12"/>
              </w:rPr>
              <w:t xml:space="preserve">                         Da compilare a cura della commissione</w:t>
            </w:r>
            <w:r w:rsidRPr="0063632A">
              <w:rPr>
                <w:rFonts w:ascii="Arial"/>
                <w:sz w:val="15"/>
                <w:szCs w:val="15"/>
              </w:rPr>
              <w:t xml:space="preserve"> </w:t>
            </w:r>
          </w:p>
        </w:tc>
      </w:tr>
      <w:tr w:rsidR="003549A6" w:rsidTr="000061CA">
        <w:trPr>
          <w:trHeight w:val="373"/>
          <w:jc w:val="center"/>
        </w:trPr>
        <w:tc>
          <w:tcPr>
            <w:tcW w:w="4085" w:type="dxa"/>
            <w:vMerge w:val="restart"/>
          </w:tcPr>
          <w:p w:rsidR="003549A6" w:rsidRDefault="003549A6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3549A6" w:rsidRDefault="003549A6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3549A6" w:rsidRDefault="003549A6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3549A6" w:rsidRDefault="003549A6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3549A6" w:rsidRDefault="003549A6" w:rsidP="00CE177E">
            <w:pPr>
              <w:pStyle w:val="TableParagraph"/>
              <w:ind w:left="30"/>
              <w:rPr>
                <w:sz w:val="15"/>
              </w:rPr>
            </w:pPr>
            <w:r>
              <w:rPr>
                <w:sz w:val="15"/>
              </w:rPr>
              <w:t>Laurea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nell’ambito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pertinenza</w:t>
            </w:r>
          </w:p>
          <w:p w:rsidR="003549A6" w:rsidRDefault="003549A6" w:rsidP="00CE177E">
            <w:pPr>
              <w:pStyle w:val="TableParagraph"/>
              <w:ind w:left="30"/>
              <w:rPr>
                <w:sz w:val="15"/>
              </w:rPr>
            </w:pPr>
            <w:r>
              <w:rPr>
                <w:rFonts w:ascii="Arial" w:eastAsia="Arial" w:hAnsi="Arial" w:cs="Arial"/>
                <w:sz w:val="16"/>
              </w:rPr>
              <w:t>(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vecchio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ordinamento o magistrale)</w:t>
            </w:r>
          </w:p>
        </w:tc>
        <w:tc>
          <w:tcPr>
            <w:tcW w:w="1436" w:type="dxa"/>
          </w:tcPr>
          <w:p w:rsidR="003549A6" w:rsidRDefault="003549A6">
            <w:pPr>
              <w:pStyle w:val="TableParagraph"/>
              <w:spacing w:before="15"/>
              <w:ind w:left="33"/>
              <w:rPr>
                <w:sz w:val="15"/>
              </w:rPr>
            </w:pPr>
            <w:r>
              <w:rPr>
                <w:sz w:val="15"/>
              </w:rPr>
              <w:t>110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lode</w:t>
            </w:r>
          </w:p>
        </w:tc>
        <w:tc>
          <w:tcPr>
            <w:tcW w:w="1275" w:type="dxa"/>
          </w:tcPr>
          <w:p w:rsidR="003549A6" w:rsidRDefault="003549A6">
            <w:pPr>
              <w:pStyle w:val="TableParagraph"/>
              <w:spacing w:before="15"/>
              <w:ind w:left="384" w:right="352"/>
              <w:jc w:val="center"/>
              <w:rPr>
                <w:sz w:val="15"/>
              </w:rPr>
            </w:pPr>
            <w:r>
              <w:rPr>
                <w:sz w:val="15"/>
              </w:rPr>
              <w:t>35</w:t>
            </w:r>
          </w:p>
        </w:tc>
        <w:tc>
          <w:tcPr>
            <w:tcW w:w="993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:rsidTr="000061CA">
        <w:trPr>
          <w:trHeight w:val="371"/>
          <w:jc w:val="center"/>
        </w:trPr>
        <w:tc>
          <w:tcPr>
            <w:tcW w:w="4085" w:type="dxa"/>
            <w:vMerge/>
            <w:tcBorders>
              <w:top w:val="nil"/>
            </w:tcBorders>
          </w:tcPr>
          <w:p w:rsidR="003549A6" w:rsidRDefault="003549A6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 w:rsidR="003549A6" w:rsidRDefault="003549A6">
            <w:pPr>
              <w:pStyle w:val="TableParagraph"/>
              <w:spacing w:before="12"/>
              <w:ind w:left="33"/>
              <w:rPr>
                <w:sz w:val="15"/>
              </w:rPr>
            </w:pPr>
            <w:r>
              <w:rPr>
                <w:sz w:val="15"/>
              </w:rPr>
              <w:t>110</w:t>
            </w:r>
          </w:p>
        </w:tc>
        <w:tc>
          <w:tcPr>
            <w:tcW w:w="1275" w:type="dxa"/>
          </w:tcPr>
          <w:p w:rsidR="003549A6" w:rsidRDefault="003549A6">
            <w:pPr>
              <w:pStyle w:val="TableParagraph"/>
              <w:spacing w:before="12"/>
              <w:ind w:left="384" w:right="352"/>
              <w:jc w:val="center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993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:rsidTr="000061CA">
        <w:trPr>
          <w:trHeight w:val="373"/>
          <w:jc w:val="center"/>
        </w:trPr>
        <w:tc>
          <w:tcPr>
            <w:tcW w:w="4085" w:type="dxa"/>
            <w:vMerge/>
            <w:tcBorders>
              <w:top w:val="nil"/>
            </w:tcBorders>
          </w:tcPr>
          <w:p w:rsidR="003549A6" w:rsidRDefault="003549A6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 w:rsidR="003549A6" w:rsidRDefault="003549A6">
            <w:pPr>
              <w:pStyle w:val="TableParagraph"/>
              <w:spacing w:before="15"/>
              <w:ind w:left="33"/>
              <w:rPr>
                <w:sz w:val="15"/>
              </w:rPr>
            </w:pPr>
            <w:r>
              <w:rPr>
                <w:sz w:val="15"/>
              </w:rPr>
              <w:t>Da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105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109</w:t>
            </w:r>
          </w:p>
        </w:tc>
        <w:tc>
          <w:tcPr>
            <w:tcW w:w="1275" w:type="dxa"/>
          </w:tcPr>
          <w:p w:rsidR="003549A6" w:rsidRDefault="003549A6">
            <w:pPr>
              <w:pStyle w:val="TableParagraph"/>
              <w:spacing w:before="15"/>
              <w:ind w:left="384" w:right="352"/>
              <w:jc w:val="center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  <w:tc>
          <w:tcPr>
            <w:tcW w:w="993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:rsidTr="000061CA">
        <w:trPr>
          <w:trHeight w:val="373"/>
          <w:jc w:val="center"/>
        </w:trPr>
        <w:tc>
          <w:tcPr>
            <w:tcW w:w="4085" w:type="dxa"/>
            <w:vMerge/>
            <w:tcBorders>
              <w:top w:val="nil"/>
            </w:tcBorders>
          </w:tcPr>
          <w:p w:rsidR="003549A6" w:rsidRDefault="003549A6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 w:rsidR="003549A6" w:rsidRDefault="003549A6">
            <w:pPr>
              <w:pStyle w:val="TableParagraph"/>
              <w:spacing w:before="15"/>
              <w:ind w:left="33"/>
              <w:rPr>
                <w:sz w:val="15"/>
              </w:rPr>
            </w:pPr>
            <w:r>
              <w:rPr>
                <w:sz w:val="15"/>
              </w:rPr>
              <w:t>Da 100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104</w:t>
            </w:r>
          </w:p>
        </w:tc>
        <w:tc>
          <w:tcPr>
            <w:tcW w:w="1275" w:type="dxa"/>
          </w:tcPr>
          <w:p w:rsidR="003549A6" w:rsidRDefault="003549A6">
            <w:pPr>
              <w:pStyle w:val="TableParagraph"/>
              <w:spacing w:before="15"/>
              <w:ind w:left="384" w:right="352"/>
              <w:jc w:val="center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993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:rsidTr="000061CA">
        <w:trPr>
          <w:trHeight w:val="371"/>
          <w:jc w:val="center"/>
        </w:trPr>
        <w:tc>
          <w:tcPr>
            <w:tcW w:w="4085" w:type="dxa"/>
            <w:vMerge/>
            <w:tcBorders>
              <w:top w:val="nil"/>
            </w:tcBorders>
          </w:tcPr>
          <w:p w:rsidR="003549A6" w:rsidRDefault="003549A6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 w:rsidR="003549A6" w:rsidRDefault="003549A6">
            <w:pPr>
              <w:pStyle w:val="TableParagraph"/>
              <w:spacing w:before="12"/>
              <w:ind w:left="33"/>
              <w:rPr>
                <w:sz w:val="15"/>
              </w:rPr>
            </w:pPr>
            <w:r>
              <w:rPr>
                <w:sz w:val="15"/>
              </w:rPr>
              <w:t>Fino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 99</w:t>
            </w:r>
          </w:p>
        </w:tc>
        <w:tc>
          <w:tcPr>
            <w:tcW w:w="1275" w:type="dxa"/>
          </w:tcPr>
          <w:p w:rsidR="003549A6" w:rsidRDefault="003549A6">
            <w:pPr>
              <w:pStyle w:val="TableParagraph"/>
              <w:spacing w:before="12"/>
              <w:ind w:left="384" w:right="352"/>
              <w:jc w:val="center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993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:rsidTr="000061CA">
        <w:trPr>
          <w:trHeight w:val="373"/>
          <w:jc w:val="center"/>
        </w:trPr>
        <w:tc>
          <w:tcPr>
            <w:tcW w:w="4085" w:type="dxa"/>
            <w:vMerge w:val="restart"/>
          </w:tcPr>
          <w:p w:rsidR="003549A6" w:rsidRDefault="003549A6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3549A6" w:rsidRDefault="003549A6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3549A6" w:rsidRDefault="003549A6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3549A6" w:rsidRDefault="003549A6" w:rsidP="00CE177E">
            <w:pPr>
              <w:pStyle w:val="TableParagraph"/>
              <w:ind w:left="30"/>
              <w:rPr>
                <w:sz w:val="15"/>
              </w:rPr>
            </w:pPr>
            <w:r>
              <w:rPr>
                <w:sz w:val="15"/>
              </w:rPr>
              <w:t>Laurea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in altro ambito</w:t>
            </w:r>
          </w:p>
          <w:p w:rsidR="003549A6" w:rsidRDefault="003549A6" w:rsidP="00CE177E">
            <w:pPr>
              <w:pStyle w:val="TableParagraph"/>
              <w:ind w:left="30"/>
              <w:rPr>
                <w:sz w:val="15"/>
              </w:rPr>
            </w:pPr>
            <w:r>
              <w:rPr>
                <w:rFonts w:ascii="Arial" w:eastAsia="Arial" w:hAnsi="Arial" w:cs="Arial"/>
                <w:sz w:val="16"/>
              </w:rPr>
              <w:t>(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triennale</w:t>
            </w:r>
            <w:proofErr w:type="gramEnd"/>
            <w:r>
              <w:rPr>
                <w:rFonts w:ascii="Arial" w:eastAsia="Arial" w:hAnsi="Arial" w:cs="Arial"/>
                <w:sz w:val="16"/>
              </w:rPr>
              <w:t>, in alternativa al punto precedente)</w:t>
            </w:r>
          </w:p>
        </w:tc>
        <w:tc>
          <w:tcPr>
            <w:tcW w:w="1436" w:type="dxa"/>
          </w:tcPr>
          <w:p w:rsidR="003549A6" w:rsidRDefault="003549A6">
            <w:pPr>
              <w:pStyle w:val="TableParagraph"/>
              <w:spacing w:before="15"/>
              <w:ind w:left="33"/>
              <w:rPr>
                <w:sz w:val="15"/>
              </w:rPr>
            </w:pPr>
            <w:r>
              <w:rPr>
                <w:sz w:val="15"/>
              </w:rPr>
              <w:t>110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lode</w:t>
            </w:r>
          </w:p>
        </w:tc>
        <w:tc>
          <w:tcPr>
            <w:tcW w:w="1275" w:type="dxa"/>
          </w:tcPr>
          <w:p w:rsidR="003549A6" w:rsidRDefault="003549A6">
            <w:pPr>
              <w:pStyle w:val="TableParagraph"/>
              <w:spacing w:before="15"/>
              <w:ind w:left="384" w:right="352"/>
              <w:jc w:val="center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993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:rsidTr="000061CA">
        <w:trPr>
          <w:trHeight w:val="373"/>
          <w:jc w:val="center"/>
        </w:trPr>
        <w:tc>
          <w:tcPr>
            <w:tcW w:w="4085" w:type="dxa"/>
            <w:vMerge/>
            <w:tcBorders>
              <w:top w:val="nil"/>
            </w:tcBorders>
          </w:tcPr>
          <w:p w:rsidR="003549A6" w:rsidRDefault="003549A6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 w:rsidR="003549A6" w:rsidRDefault="003549A6">
            <w:pPr>
              <w:pStyle w:val="TableParagraph"/>
              <w:spacing w:before="15"/>
              <w:ind w:left="33"/>
              <w:rPr>
                <w:sz w:val="15"/>
              </w:rPr>
            </w:pPr>
            <w:r>
              <w:rPr>
                <w:sz w:val="15"/>
              </w:rPr>
              <w:t>110</w:t>
            </w:r>
          </w:p>
        </w:tc>
        <w:tc>
          <w:tcPr>
            <w:tcW w:w="1275" w:type="dxa"/>
          </w:tcPr>
          <w:p w:rsidR="003549A6" w:rsidRDefault="003549A6">
            <w:pPr>
              <w:pStyle w:val="TableParagraph"/>
              <w:spacing w:before="15"/>
              <w:ind w:left="384" w:right="352"/>
              <w:jc w:val="center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  <w:tc>
          <w:tcPr>
            <w:tcW w:w="993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:rsidTr="000061CA">
        <w:trPr>
          <w:trHeight w:val="373"/>
          <w:jc w:val="center"/>
        </w:trPr>
        <w:tc>
          <w:tcPr>
            <w:tcW w:w="4085" w:type="dxa"/>
            <w:vMerge/>
            <w:tcBorders>
              <w:top w:val="nil"/>
            </w:tcBorders>
          </w:tcPr>
          <w:p w:rsidR="003549A6" w:rsidRDefault="003549A6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 w:rsidR="003549A6" w:rsidRDefault="003549A6">
            <w:pPr>
              <w:pStyle w:val="TableParagraph"/>
              <w:spacing w:before="15"/>
              <w:ind w:left="33"/>
              <w:rPr>
                <w:sz w:val="15"/>
              </w:rPr>
            </w:pPr>
            <w:r>
              <w:rPr>
                <w:sz w:val="15"/>
              </w:rPr>
              <w:t>Da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105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109</w:t>
            </w:r>
          </w:p>
        </w:tc>
        <w:tc>
          <w:tcPr>
            <w:tcW w:w="1275" w:type="dxa"/>
          </w:tcPr>
          <w:p w:rsidR="003549A6" w:rsidRDefault="003549A6">
            <w:pPr>
              <w:pStyle w:val="TableParagraph"/>
              <w:spacing w:before="15"/>
              <w:ind w:left="384" w:right="352"/>
              <w:jc w:val="center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993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:rsidTr="000061CA">
        <w:trPr>
          <w:trHeight w:val="372"/>
          <w:jc w:val="center"/>
        </w:trPr>
        <w:tc>
          <w:tcPr>
            <w:tcW w:w="4085" w:type="dxa"/>
            <w:vMerge/>
            <w:tcBorders>
              <w:top w:val="nil"/>
            </w:tcBorders>
          </w:tcPr>
          <w:p w:rsidR="003549A6" w:rsidRDefault="003549A6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 w:rsidR="003549A6" w:rsidRDefault="003549A6" w:rsidP="00CE177E">
            <w:pPr>
              <w:pStyle w:val="TableParagraph"/>
              <w:spacing w:before="12"/>
              <w:ind w:left="33"/>
              <w:rPr>
                <w:sz w:val="15"/>
              </w:rPr>
            </w:pPr>
            <w:r>
              <w:rPr>
                <w:sz w:val="15"/>
              </w:rPr>
              <w:t>Fino 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104</w:t>
            </w:r>
          </w:p>
        </w:tc>
        <w:tc>
          <w:tcPr>
            <w:tcW w:w="1275" w:type="dxa"/>
          </w:tcPr>
          <w:p w:rsidR="003549A6" w:rsidRDefault="003549A6">
            <w:pPr>
              <w:pStyle w:val="TableParagraph"/>
              <w:spacing w:before="12"/>
              <w:ind w:left="384" w:right="352"/>
              <w:jc w:val="center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993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:rsidTr="000061CA">
        <w:trPr>
          <w:trHeight w:val="306"/>
          <w:jc w:val="center"/>
        </w:trPr>
        <w:tc>
          <w:tcPr>
            <w:tcW w:w="4085" w:type="dxa"/>
          </w:tcPr>
          <w:p w:rsidR="003549A6" w:rsidRDefault="003549A6">
            <w:pPr>
              <w:pStyle w:val="TableParagraph"/>
              <w:spacing w:before="15"/>
              <w:ind w:left="30"/>
              <w:rPr>
                <w:sz w:val="15"/>
              </w:rPr>
            </w:pPr>
            <w:r>
              <w:rPr>
                <w:sz w:val="15"/>
              </w:rPr>
              <w:t>Master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almeno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annuali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nell’ambito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pertinenza</w:t>
            </w:r>
          </w:p>
        </w:tc>
        <w:tc>
          <w:tcPr>
            <w:tcW w:w="1436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3549A6" w:rsidRDefault="003549A6">
            <w:pPr>
              <w:pStyle w:val="TableParagraph"/>
              <w:spacing w:before="15"/>
              <w:ind w:left="30"/>
              <w:jc w:val="center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993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:rsidTr="000061CA">
        <w:trPr>
          <w:trHeight w:val="282"/>
          <w:jc w:val="center"/>
        </w:trPr>
        <w:tc>
          <w:tcPr>
            <w:tcW w:w="4085" w:type="dxa"/>
          </w:tcPr>
          <w:p w:rsidR="003549A6" w:rsidRDefault="003549A6">
            <w:pPr>
              <w:pStyle w:val="TableParagraph"/>
              <w:spacing w:before="15"/>
              <w:ind w:left="30"/>
              <w:rPr>
                <w:sz w:val="15"/>
              </w:rPr>
            </w:pPr>
            <w:r>
              <w:rPr>
                <w:sz w:val="15"/>
              </w:rPr>
              <w:t>Master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almeno annuali in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altro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ambito</w:t>
            </w:r>
          </w:p>
        </w:tc>
        <w:tc>
          <w:tcPr>
            <w:tcW w:w="1436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3549A6" w:rsidRDefault="003549A6">
            <w:pPr>
              <w:pStyle w:val="TableParagraph"/>
              <w:spacing w:before="15"/>
              <w:ind w:left="30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993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:rsidTr="000061CA">
        <w:trPr>
          <w:trHeight w:val="356"/>
          <w:jc w:val="center"/>
        </w:trPr>
        <w:tc>
          <w:tcPr>
            <w:tcW w:w="4085" w:type="dxa"/>
          </w:tcPr>
          <w:p w:rsidR="003549A6" w:rsidRDefault="003549A6">
            <w:pPr>
              <w:pStyle w:val="TableParagraph"/>
              <w:spacing w:before="15"/>
              <w:ind w:left="30"/>
              <w:rPr>
                <w:sz w:val="15"/>
              </w:rPr>
            </w:pPr>
            <w:r>
              <w:rPr>
                <w:sz w:val="15"/>
              </w:rPr>
              <w:t>Dottorato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ricerca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afferente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la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tipologia del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modulo</w:t>
            </w:r>
          </w:p>
        </w:tc>
        <w:tc>
          <w:tcPr>
            <w:tcW w:w="1436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3549A6" w:rsidRDefault="003549A6">
            <w:pPr>
              <w:pStyle w:val="TableParagraph"/>
              <w:spacing w:before="15"/>
              <w:ind w:left="30"/>
              <w:jc w:val="center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993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:rsidTr="000061CA">
        <w:trPr>
          <w:trHeight w:val="280"/>
          <w:jc w:val="center"/>
        </w:trPr>
        <w:tc>
          <w:tcPr>
            <w:tcW w:w="4085" w:type="dxa"/>
          </w:tcPr>
          <w:p w:rsidR="003549A6" w:rsidRDefault="003549A6">
            <w:pPr>
              <w:pStyle w:val="TableParagraph"/>
              <w:spacing w:before="12"/>
              <w:ind w:left="30"/>
              <w:rPr>
                <w:sz w:val="15"/>
              </w:rPr>
            </w:pPr>
            <w:r>
              <w:rPr>
                <w:sz w:val="15"/>
              </w:rPr>
              <w:t>Dottorato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ricerca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ambito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affine</w:t>
            </w:r>
          </w:p>
        </w:tc>
        <w:tc>
          <w:tcPr>
            <w:tcW w:w="1436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3549A6" w:rsidRDefault="003549A6">
            <w:pPr>
              <w:pStyle w:val="TableParagraph"/>
              <w:spacing w:before="12"/>
              <w:ind w:left="30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993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:rsidTr="000061CA">
        <w:trPr>
          <w:trHeight w:val="250"/>
          <w:jc w:val="center"/>
        </w:trPr>
        <w:tc>
          <w:tcPr>
            <w:tcW w:w="4085" w:type="dxa"/>
          </w:tcPr>
          <w:p w:rsidR="003549A6" w:rsidRDefault="003549A6">
            <w:pPr>
              <w:pStyle w:val="TableParagraph"/>
              <w:spacing w:before="15"/>
              <w:ind w:left="30"/>
              <w:rPr>
                <w:sz w:val="15"/>
              </w:rPr>
            </w:pPr>
            <w:r>
              <w:rPr>
                <w:sz w:val="15"/>
              </w:rPr>
              <w:t>Dottorato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ricerca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altro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ambito</w:t>
            </w:r>
          </w:p>
        </w:tc>
        <w:tc>
          <w:tcPr>
            <w:tcW w:w="1436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3549A6" w:rsidRDefault="003549A6">
            <w:pPr>
              <w:pStyle w:val="TableParagraph"/>
              <w:spacing w:before="15"/>
              <w:ind w:left="30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993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:rsidTr="000061CA">
        <w:trPr>
          <w:trHeight w:val="324"/>
          <w:jc w:val="center"/>
        </w:trPr>
        <w:tc>
          <w:tcPr>
            <w:tcW w:w="4085" w:type="dxa"/>
          </w:tcPr>
          <w:p w:rsidR="003549A6" w:rsidRDefault="003549A6">
            <w:pPr>
              <w:pStyle w:val="TableParagraph"/>
              <w:spacing w:before="15"/>
              <w:ind w:left="30"/>
              <w:rPr>
                <w:sz w:val="15"/>
              </w:rPr>
            </w:pPr>
            <w:r>
              <w:rPr>
                <w:sz w:val="15"/>
              </w:rPr>
              <w:t xml:space="preserve">Diploma </w:t>
            </w:r>
          </w:p>
        </w:tc>
        <w:tc>
          <w:tcPr>
            <w:tcW w:w="1436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3549A6" w:rsidRDefault="003549A6">
            <w:pPr>
              <w:pStyle w:val="TableParagraph"/>
              <w:spacing w:before="15"/>
              <w:ind w:left="30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993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:rsidTr="000061CA">
        <w:trPr>
          <w:trHeight w:val="400"/>
          <w:jc w:val="center"/>
        </w:trPr>
        <w:tc>
          <w:tcPr>
            <w:tcW w:w="6796" w:type="dxa"/>
            <w:gridSpan w:val="3"/>
            <w:shd w:val="clear" w:color="auto" w:fill="DDEBF7"/>
          </w:tcPr>
          <w:p w:rsidR="003549A6" w:rsidRDefault="003549A6">
            <w:pPr>
              <w:pStyle w:val="TableParagraph"/>
              <w:spacing w:before="3" w:line="188" w:lineRule="exact"/>
              <w:ind w:left="33"/>
              <w:rPr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2°</w:t>
            </w:r>
            <w:r>
              <w:rPr>
                <w:rFonts w:ascii="Arial" w:hAnsi="Arial"/>
                <w:b/>
                <w:spacing w:val="4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5"/>
              </w:rPr>
              <w:t>macrocriterio</w:t>
            </w:r>
            <w:proofErr w:type="spellEnd"/>
            <w:r>
              <w:rPr>
                <w:rFonts w:ascii="Arial" w:hAnsi="Arial"/>
                <w:b/>
                <w:sz w:val="15"/>
              </w:rPr>
              <w:t>:</w:t>
            </w:r>
            <w:r>
              <w:rPr>
                <w:rFonts w:ascii="Arial" w:hAnsi="Arial"/>
                <w:b/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titoli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culturali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–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nell’ambito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dei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settori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coerenti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con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le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aree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tematiche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della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digitalizzazione;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dell’innovazione;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degli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ambienti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apprendimento;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del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management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dei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progetti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europei</w:t>
            </w:r>
          </w:p>
        </w:tc>
        <w:tc>
          <w:tcPr>
            <w:tcW w:w="993" w:type="dxa"/>
            <w:shd w:val="clear" w:color="auto" w:fill="DDEBF7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  <w:shd w:val="clear" w:color="auto" w:fill="DDEBF7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  <w:shd w:val="clear" w:color="auto" w:fill="DDEBF7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:rsidTr="000061CA">
        <w:trPr>
          <w:trHeight w:val="371"/>
          <w:jc w:val="center"/>
        </w:trPr>
        <w:tc>
          <w:tcPr>
            <w:tcW w:w="4085" w:type="dxa"/>
          </w:tcPr>
          <w:p w:rsidR="003549A6" w:rsidRDefault="003549A6">
            <w:pPr>
              <w:pStyle w:val="TableParagraph"/>
              <w:spacing w:before="94"/>
              <w:ind w:left="30"/>
              <w:rPr>
                <w:sz w:val="15"/>
              </w:rPr>
            </w:pPr>
            <w:r>
              <w:rPr>
                <w:sz w:val="15"/>
              </w:rPr>
              <w:t>Corsi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formazione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nell’ambito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pertinenza</w:t>
            </w:r>
          </w:p>
        </w:tc>
        <w:tc>
          <w:tcPr>
            <w:tcW w:w="2711" w:type="dxa"/>
            <w:gridSpan w:val="2"/>
          </w:tcPr>
          <w:p w:rsidR="003549A6" w:rsidRDefault="003549A6">
            <w:pPr>
              <w:pStyle w:val="TableParagraph"/>
              <w:spacing w:before="12"/>
              <w:ind w:left="91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punto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corso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Max</w:t>
            </w:r>
            <w:proofErr w:type="spellEnd"/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punti</w:t>
            </w:r>
            <w:r>
              <w:rPr>
                <w:spacing w:val="41"/>
                <w:sz w:val="15"/>
              </w:rPr>
              <w:t xml:space="preserve"> </w:t>
            </w:r>
            <w:r>
              <w:rPr>
                <w:sz w:val="15"/>
              </w:rPr>
              <w:t>4</w:t>
            </w:r>
          </w:p>
        </w:tc>
        <w:tc>
          <w:tcPr>
            <w:tcW w:w="993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:rsidTr="000061CA">
        <w:trPr>
          <w:trHeight w:val="374"/>
          <w:jc w:val="center"/>
        </w:trPr>
        <w:tc>
          <w:tcPr>
            <w:tcW w:w="4085" w:type="dxa"/>
          </w:tcPr>
          <w:p w:rsidR="003549A6" w:rsidRDefault="003549A6">
            <w:pPr>
              <w:pStyle w:val="TableParagraph"/>
              <w:spacing w:before="15"/>
              <w:ind w:left="30"/>
              <w:rPr>
                <w:sz w:val="15"/>
              </w:rPr>
            </w:pPr>
            <w:r>
              <w:rPr>
                <w:sz w:val="15"/>
              </w:rPr>
              <w:t>Corsi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formazione in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altro ambito</w:t>
            </w:r>
          </w:p>
        </w:tc>
        <w:tc>
          <w:tcPr>
            <w:tcW w:w="2711" w:type="dxa"/>
            <w:gridSpan w:val="2"/>
          </w:tcPr>
          <w:p w:rsidR="003549A6" w:rsidRDefault="003549A6">
            <w:pPr>
              <w:pStyle w:val="TableParagraph"/>
              <w:spacing w:before="15"/>
              <w:ind w:left="108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punto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per corso</w:t>
            </w:r>
            <w:r>
              <w:rPr>
                <w:spacing w:val="-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Max</w:t>
            </w:r>
            <w:proofErr w:type="spellEnd"/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punti 2</w:t>
            </w:r>
          </w:p>
        </w:tc>
        <w:tc>
          <w:tcPr>
            <w:tcW w:w="993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:rsidTr="000061CA">
        <w:trPr>
          <w:trHeight w:val="373"/>
          <w:jc w:val="center"/>
        </w:trPr>
        <w:tc>
          <w:tcPr>
            <w:tcW w:w="4085" w:type="dxa"/>
          </w:tcPr>
          <w:p w:rsidR="003549A6" w:rsidRDefault="003549A6">
            <w:pPr>
              <w:pStyle w:val="TableParagraph"/>
              <w:spacing w:before="15"/>
              <w:ind w:left="30"/>
              <w:rPr>
                <w:sz w:val="15"/>
              </w:rPr>
            </w:pPr>
            <w:r>
              <w:rPr>
                <w:sz w:val="15"/>
              </w:rPr>
              <w:t>Certificazioni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nell’ambito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pertinenza</w:t>
            </w:r>
          </w:p>
        </w:tc>
        <w:tc>
          <w:tcPr>
            <w:tcW w:w="2711" w:type="dxa"/>
            <w:gridSpan w:val="2"/>
          </w:tcPr>
          <w:p w:rsidR="003549A6" w:rsidRDefault="003549A6" w:rsidP="003549A6">
            <w:pPr>
              <w:pStyle w:val="TableParagraph"/>
              <w:spacing w:before="15"/>
              <w:ind w:right="1313"/>
              <w:jc w:val="center"/>
              <w:rPr>
                <w:sz w:val="15"/>
              </w:rPr>
            </w:pPr>
            <w:r>
              <w:rPr>
                <w:sz w:val="15"/>
              </w:rPr>
              <w:t>Punti 4</w:t>
            </w:r>
          </w:p>
        </w:tc>
        <w:tc>
          <w:tcPr>
            <w:tcW w:w="993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:rsidTr="000061CA">
        <w:trPr>
          <w:trHeight w:val="373"/>
          <w:jc w:val="center"/>
        </w:trPr>
        <w:tc>
          <w:tcPr>
            <w:tcW w:w="4085" w:type="dxa"/>
          </w:tcPr>
          <w:p w:rsidR="003549A6" w:rsidRDefault="003549A6">
            <w:pPr>
              <w:pStyle w:val="TableParagraph"/>
              <w:spacing w:before="15"/>
              <w:ind w:left="30"/>
              <w:rPr>
                <w:sz w:val="15"/>
              </w:rPr>
            </w:pPr>
            <w:r>
              <w:rPr>
                <w:sz w:val="15"/>
              </w:rPr>
              <w:t>Certificazioni in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ambito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affine</w:t>
            </w:r>
          </w:p>
        </w:tc>
        <w:tc>
          <w:tcPr>
            <w:tcW w:w="2711" w:type="dxa"/>
            <w:gridSpan w:val="2"/>
          </w:tcPr>
          <w:p w:rsidR="003549A6" w:rsidRDefault="003549A6" w:rsidP="003549A6">
            <w:pPr>
              <w:pStyle w:val="TableParagraph"/>
              <w:spacing w:before="15"/>
              <w:ind w:left="18" w:right="1313"/>
              <w:jc w:val="center"/>
              <w:rPr>
                <w:sz w:val="15"/>
              </w:rPr>
            </w:pPr>
            <w:r>
              <w:rPr>
                <w:sz w:val="15"/>
              </w:rPr>
              <w:t>Punti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</w:p>
        </w:tc>
        <w:tc>
          <w:tcPr>
            <w:tcW w:w="993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:rsidTr="000061CA">
        <w:trPr>
          <w:trHeight w:val="371"/>
          <w:jc w:val="center"/>
        </w:trPr>
        <w:tc>
          <w:tcPr>
            <w:tcW w:w="4085" w:type="dxa"/>
          </w:tcPr>
          <w:p w:rsidR="003549A6" w:rsidRDefault="003549A6">
            <w:pPr>
              <w:pStyle w:val="TableParagraph"/>
              <w:spacing w:before="12"/>
              <w:ind w:left="30"/>
              <w:rPr>
                <w:sz w:val="15"/>
              </w:rPr>
            </w:pPr>
            <w:r>
              <w:rPr>
                <w:sz w:val="15"/>
              </w:rPr>
              <w:t>Certificazioni in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altro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ambito</w:t>
            </w:r>
          </w:p>
        </w:tc>
        <w:tc>
          <w:tcPr>
            <w:tcW w:w="2711" w:type="dxa"/>
            <w:gridSpan w:val="2"/>
          </w:tcPr>
          <w:p w:rsidR="003549A6" w:rsidRDefault="003549A6" w:rsidP="003549A6">
            <w:pPr>
              <w:pStyle w:val="TableParagraph"/>
              <w:spacing w:before="12"/>
              <w:ind w:left="18" w:right="1313"/>
              <w:jc w:val="center"/>
              <w:rPr>
                <w:sz w:val="15"/>
              </w:rPr>
            </w:pPr>
            <w:r>
              <w:rPr>
                <w:sz w:val="15"/>
              </w:rPr>
              <w:t>Punti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1</w:t>
            </w:r>
          </w:p>
        </w:tc>
        <w:tc>
          <w:tcPr>
            <w:tcW w:w="993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:rsidTr="000061CA">
        <w:trPr>
          <w:trHeight w:val="585"/>
          <w:jc w:val="center"/>
        </w:trPr>
        <w:tc>
          <w:tcPr>
            <w:tcW w:w="4085" w:type="dxa"/>
          </w:tcPr>
          <w:p w:rsidR="003549A6" w:rsidRDefault="003549A6">
            <w:pPr>
              <w:pStyle w:val="TableParagraph"/>
              <w:spacing w:before="15"/>
              <w:ind w:left="30"/>
              <w:rPr>
                <w:sz w:val="15"/>
              </w:rPr>
            </w:pPr>
            <w:r>
              <w:rPr>
                <w:sz w:val="15"/>
              </w:rPr>
              <w:t>Conoscenza delle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lingue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livello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C1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certificata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enti</w:t>
            </w:r>
          </w:p>
          <w:p w:rsidR="003549A6" w:rsidRDefault="003549A6">
            <w:pPr>
              <w:pStyle w:val="TableParagraph"/>
              <w:spacing w:before="7" w:line="180" w:lineRule="atLeast"/>
              <w:ind w:left="30" w:right="26"/>
              <w:rPr>
                <w:sz w:val="15"/>
              </w:rPr>
            </w:pPr>
            <w:proofErr w:type="gramStart"/>
            <w:r>
              <w:rPr>
                <w:sz w:val="15"/>
              </w:rPr>
              <w:t>riconosciuti</w:t>
            </w:r>
            <w:proofErr w:type="gramEnd"/>
            <w:r>
              <w:rPr>
                <w:sz w:val="15"/>
              </w:rPr>
              <w:t xml:space="preserve"> ai sensi dell’art. 2 decreto MIUR del 7/03/2012 e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10/03/2022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n. 62</w:t>
            </w:r>
          </w:p>
        </w:tc>
        <w:tc>
          <w:tcPr>
            <w:tcW w:w="2711" w:type="dxa"/>
            <w:gridSpan w:val="2"/>
          </w:tcPr>
          <w:p w:rsidR="003549A6" w:rsidRDefault="003549A6">
            <w:pPr>
              <w:pStyle w:val="TableParagraph"/>
              <w:spacing w:before="15"/>
              <w:ind w:left="31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punto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certificazione</w:t>
            </w:r>
            <w:r>
              <w:rPr>
                <w:spacing w:val="-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Max</w:t>
            </w:r>
            <w:proofErr w:type="spellEnd"/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punti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</w:p>
        </w:tc>
        <w:tc>
          <w:tcPr>
            <w:tcW w:w="993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:rsidTr="000061CA">
        <w:trPr>
          <w:trHeight w:val="400"/>
          <w:jc w:val="center"/>
        </w:trPr>
        <w:tc>
          <w:tcPr>
            <w:tcW w:w="4085" w:type="dxa"/>
          </w:tcPr>
          <w:p w:rsidR="003549A6" w:rsidRDefault="003549A6">
            <w:pPr>
              <w:pStyle w:val="TableParagraph"/>
              <w:spacing w:before="7" w:line="180" w:lineRule="atLeast"/>
              <w:ind w:left="30" w:right="484"/>
              <w:rPr>
                <w:sz w:val="15"/>
              </w:rPr>
            </w:pPr>
            <w:r>
              <w:rPr>
                <w:sz w:val="15"/>
              </w:rPr>
              <w:t>Esperienza come docenza universitaria nell’ambito di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pertinenza</w:t>
            </w:r>
          </w:p>
        </w:tc>
        <w:tc>
          <w:tcPr>
            <w:tcW w:w="2711" w:type="dxa"/>
            <w:gridSpan w:val="2"/>
          </w:tcPr>
          <w:p w:rsidR="003549A6" w:rsidRDefault="003549A6" w:rsidP="008A5255">
            <w:pPr>
              <w:pStyle w:val="TableParagraph"/>
              <w:spacing w:before="6"/>
              <w:rPr>
                <w:rFonts w:ascii="Arial"/>
                <w:b/>
                <w:sz w:val="17"/>
              </w:rPr>
            </w:pPr>
          </w:p>
          <w:p w:rsidR="003549A6" w:rsidRDefault="003549A6" w:rsidP="008A5255">
            <w:pPr>
              <w:pStyle w:val="TableParagraph"/>
              <w:ind w:right="1313"/>
              <w:jc w:val="center"/>
              <w:rPr>
                <w:sz w:val="15"/>
              </w:rPr>
            </w:pPr>
            <w:r>
              <w:rPr>
                <w:sz w:val="15"/>
              </w:rPr>
              <w:t>Punti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</w:p>
        </w:tc>
        <w:tc>
          <w:tcPr>
            <w:tcW w:w="993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:rsidTr="000061CA">
        <w:trPr>
          <w:trHeight w:val="373"/>
          <w:jc w:val="center"/>
        </w:trPr>
        <w:tc>
          <w:tcPr>
            <w:tcW w:w="4085" w:type="dxa"/>
          </w:tcPr>
          <w:p w:rsidR="003549A6" w:rsidRDefault="003549A6">
            <w:pPr>
              <w:pStyle w:val="TableParagraph"/>
              <w:spacing w:before="15"/>
              <w:ind w:left="30"/>
              <w:rPr>
                <w:sz w:val="15"/>
              </w:rPr>
            </w:pPr>
            <w:r>
              <w:rPr>
                <w:sz w:val="15"/>
              </w:rPr>
              <w:t>Esperienza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come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docenza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universitaria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altro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ambito</w:t>
            </w:r>
          </w:p>
        </w:tc>
        <w:tc>
          <w:tcPr>
            <w:tcW w:w="2711" w:type="dxa"/>
            <w:gridSpan w:val="2"/>
          </w:tcPr>
          <w:p w:rsidR="003549A6" w:rsidRDefault="003549A6" w:rsidP="008A5255">
            <w:pPr>
              <w:pStyle w:val="TableParagraph"/>
              <w:spacing w:before="15"/>
              <w:ind w:right="1313"/>
              <w:jc w:val="center"/>
              <w:rPr>
                <w:sz w:val="15"/>
              </w:rPr>
            </w:pPr>
            <w:r>
              <w:rPr>
                <w:sz w:val="15"/>
              </w:rPr>
              <w:t>Punto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1</w:t>
            </w:r>
          </w:p>
        </w:tc>
        <w:tc>
          <w:tcPr>
            <w:tcW w:w="993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:rsidTr="000061CA">
        <w:trPr>
          <w:trHeight w:val="371"/>
          <w:jc w:val="center"/>
        </w:trPr>
        <w:tc>
          <w:tcPr>
            <w:tcW w:w="4085" w:type="dxa"/>
          </w:tcPr>
          <w:p w:rsidR="003549A6" w:rsidRDefault="003549A6">
            <w:pPr>
              <w:pStyle w:val="TableParagraph"/>
              <w:spacing w:before="94"/>
              <w:ind w:left="30"/>
              <w:rPr>
                <w:sz w:val="15"/>
              </w:rPr>
            </w:pPr>
            <w:r>
              <w:rPr>
                <w:sz w:val="15"/>
              </w:rPr>
              <w:t>Pubblicazione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su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rivista di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settore</w:t>
            </w:r>
          </w:p>
        </w:tc>
        <w:tc>
          <w:tcPr>
            <w:tcW w:w="2711" w:type="dxa"/>
            <w:gridSpan w:val="2"/>
          </w:tcPr>
          <w:p w:rsidR="003549A6" w:rsidRDefault="003549A6">
            <w:pPr>
              <w:pStyle w:val="TableParagraph"/>
              <w:spacing w:before="94"/>
              <w:ind w:left="31"/>
              <w:rPr>
                <w:sz w:val="15"/>
              </w:rPr>
            </w:pPr>
            <w:r>
              <w:rPr>
                <w:sz w:val="15"/>
              </w:rPr>
              <w:t>2 punti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pubblicazione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fino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max</w:t>
            </w:r>
            <w:proofErr w:type="spellEnd"/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4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punti</w:t>
            </w:r>
          </w:p>
        </w:tc>
        <w:tc>
          <w:tcPr>
            <w:tcW w:w="993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:rsidTr="000061CA">
        <w:trPr>
          <w:trHeight w:val="374"/>
          <w:jc w:val="center"/>
        </w:trPr>
        <w:tc>
          <w:tcPr>
            <w:tcW w:w="4085" w:type="dxa"/>
          </w:tcPr>
          <w:p w:rsidR="003549A6" w:rsidRDefault="003549A6">
            <w:pPr>
              <w:pStyle w:val="TableParagraph"/>
              <w:spacing w:before="96"/>
              <w:ind w:left="30"/>
              <w:rPr>
                <w:sz w:val="15"/>
              </w:rPr>
            </w:pPr>
            <w:r>
              <w:rPr>
                <w:sz w:val="15"/>
              </w:rPr>
              <w:t>Pubblicazione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su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riviste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generiche</w:t>
            </w:r>
          </w:p>
        </w:tc>
        <w:tc>
          <w:tcPr>
            <w:tcW w:w="2711" w:type="dxa"/>
            <w:gridSpan w:val="2"/>
          </w:tcPr>
          <w:p w:rsidR="003549A6" w:rsidRDefault="003549A6">
            <w:pPr>
              <w:pStyle w:val="TableParagraph"/>
              <w:spacing w:before="15"/>
              <w:ind w:left="31"/>
              <w:rPr>
                <w:sz w:val="15"/>
              </w:rPr>
            </w:pPr>
            <w:r>
              <w:rPr>
                <w:sz w:val="15"/>
              </w:rPr>
              <w:t>1 punti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pubblicazione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fino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max</w:t>
            </w:r>
            <w:proofErr w:type="spellEnd"/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punti</w:t>
            </w:r>
          </w:p>
        </w:tc>
        <w:tc>
          <w:tcPr>
            <w:tcW w:w="993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:rsidTr="000061CA">
        <w:trPr>
          <w:trHeight w:val="336"/>
          <w:jc w:val="center"/>
        </w:trPr>
        <w:tc>
          <w:tcPr>
            <w:tcW w:w="4085" w:type="dxa"/>
          </w:tcPr>
          <w:p w:rsidR="003549A6" w:rsidRDefault="003549A6">
            <w:pPr>
              <w:pStyle w:val="TableParagraph"/>
              <w:spacing w:before="15"/>
              <w:ind w:left="30"/>
              <w:rPr>
                <w:sz w:val="15"/>
              </w:rPr>
            </w:pPr>
            <w:r>
              <w:rPr>
                <w:sz w:val="15"/>
              </w:rPr>
              <w:t>Certificazioni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inerenti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la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Sicurezza (Lg 81/08)</w:t>
            </w:r>
          </w:p>
        </w:tc>
        <w:tc>
          <w:tcPr>
            <w:tcW w:w="2711" w:type="dxa"/>
            <w:gridSpan w:val="2"/>
          </w:tcPr>
          <w:p w:rsidR="003549A6" w:rsidRDefault="003549A6" w:rsidP="003549A6">
            <w:pPr>
              <w:pStyle w:val="TableParagraph"/>
              <w:spacing w:before="15"/>
              <w:ind w:left="302" w:right="1320"/>
              <w:jc w:val="center"/>
              <w:rPr>
                <w:sz w:val="15"/>
              </w:rPr>
            </w:pPr>
            <w:r>
              <w:rPr>
                <w:sz w:val="15"/>
              </w:rPr>
              <w:t>Punto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1</w:t>
            </w:r>
          </w:p>
        </w:tc>
        <w:tc>
          <w:tcPr>
            <w:tcW w:w="993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:rsidTr="000061CA">
        <w:trPr>
          <w:trHeight w:val="256"/>
          <w:jc w:val="center"/>
        </w:trPr>
        <w:tc>
          <w:tcPr>
            <w:tcW w:w="6796" w:type="dxa"/>
            <w:gridSpan w:val="3"/>
            <w:shd w:val="clear" w:color="auto" w:fill="DDEBF7"/>
          </w:tcPr>
          <w:p w:rsidR="003549A6" w:rsidRDefault="003549A6">
            <w:pPr>
              <w:pStyle w:val="TableParagraph"/>
              <w:spacing w:before="12"/>
              <w:ind w:left="33"/>
              <w:rPr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3°</w:t>
            </w:r>
            <w:r>
              <w:rPr>
                <w:rFonts w:ascii="Arial" w:hAnsi="Arial"/>
                <w:b/>
                <w:spacing w:val="-3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5"/>
              </w:rPr>
              <w:t>macrocriterio</w:t>
            </w:r>
            <w:proofErr w:type="spellEnd"/>
            <w:r>
              <w:rPr>
                <w:rFonts w:ascii="Arial" w:hAnsi="Arial"/>
                <w:b/>
                <w:sz w:val="15"/>
              </w:rPr>
              <w:t>:</w:t>
            </w:r>
            <w:r>
              <w:rPr>
                <w:rFonts w:ascii="Arial" w:hAnsi="Arial"/>
                <w:b/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Esperienze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professionali</w:t>
            </w:r>
          </w:p>
        </w:tc>
        <w:tc>
          <w:tcPr>
            <w:tcW w:w="1985" w:type="dxa"/>
            <w:gridSpan w:val="2"/>
            <w:shd w:val="clear" w:color="auto" w:fill="DDEBF7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  <w:shd w:val="clear" w:color="auto" w:fill="DDEBF7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:rsidTr="000061CA">
        <w:trPr>
          <w:trHeight w:val="397"/>
          <w:jc w:val="center"/>
        </w:trPr>
        <w:tc>
          <w:tcPr>
            <w:tcW w:w="4085" w:type="dxa"/>
          </w:tcPr>
          <w:p w:rsidR="003549A6" w:rsidRDefault="003549A6">
            <w:pPr>
              <w:pStyle w:val="TableParagraph"/>
              <w:spacing w:before="1" w:line="188" w:lineRule="exact"/>
              <w:ind w:left="30" w:right="408"/>
              <w:rPr>
                <w:sz w:val="15"/>
              </w:rPr>
            </w:pPr>
            <w:r>
              <w:rPr>
                <w:sz w:val="15"/>
              </w:rPr>
              <w:t>Promozione/partecipazione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progetti inerenti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STEM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z w:val="15"/>
              </w:rPr>
              <w:t>o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metodologia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CLIL</w:t>
            </w:r>
          </w:p>
        </w:tc>
        <w:tc>
          <w:tcPr>
            <w:tcW w:w="2711" w:type="dxa"/>
            <w:gridSpan w:val="2"/>
          </w:tcPr>
          <w:p w:rsidR="003549A6" w:rsidRDefault="003549A6">
            <w:pPr>
              <w:pStyle w:val="TableParagraph"/>
              <w:spacing w:before="106"/>
              <w:ind w:left="67"/>
              <w:rPr>
                <w:sz w:val="15"/>
              </w:rPr>
            </w:pPr>
            <w:r>
              <w:rPr>
                <w:sz w:val="15"/>
              </w:rPr>
              <w:t>1 p.to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ogni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esperienza</w:t>
            </w:r>
            <w:r>
              <w:rPr>
                <w:spacing w:val="-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max</w:t>
            </w:r>
            <w:proofErr w:type="spellEnd"/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3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punti</w:t>
            </w:r>
          </w:p>
        </w:tc>
        <w:tc>
          <w:tcPr>
            <w:tcW w:w="993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:rsidTr="000061CA">
        <w:trPr>
          <w:trHeight w:val="373"/>
          <w:jc w:val="center"/>
        </w:trPr>
        <w:tc>
          <w:tcPr>
            <w:tcW w:w="4085" w:type="dxa"/>
          </w:tcPr>
          <w:p w:rsidR="003549A6" w:rsidRDefault="003549A6">
            <w:pPr>
              <w:pStyle w:val="TableParagraph"/>
              <w:spacing w:before="94"/>
              <w:ind w:left="30"/>
              <w:rPr>
                <w:sz w:val="15"/>
              </w:rPr>
            </w:pPr>
            <w:r>
              <w:rPr>
                <w:sz w:val="15"/>
              </w:rPr>
              <w:t>Promozione/partecipazione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ad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attività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orientamento</w:t>
            </w:r>
          </w:p>
        </w:tc>
        <w:tc>
          <w:tcPr>
            <w:tcW w:w="2711" w:type="dxa"/>
            <w:gridSpan w:val="2"/>
          </w:tcPr>
          <w:p w:rsidR="003549A6" w:rsidRDefault="003549A6">
            <w:pPr>
              <w:pStyle w:val="TableParagraph"/>
              <w:spacing w:before="15"/>
              <w:ind w:left="67"/>
              <w:rPr>
                <w:sz w:val="15"/>
              </w:rPr>
            </w:pPr>
            <w:r>
              <w:rPr>
                <w:sz w:val="16"/>
              </w:rPr>
              <w:t xml:space="preserve">1 </w:t>
            </w:r>
            <w:r>
              <w:rPr>
                <w:sz w:val="15"/>
              </w:rPr>
              <w:t>p.to per ogni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esperienza</w:t>
            </w:r>
            <w:r>
              <w:rPr>
                <w:spacing w:val="-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max</w:t>
            </w:r>
            <w:proofErr w:type="spellEnd"/>
            <w:r>
              <w:rPr>
                <w:sz w:val="15"/>
              </w:rPr>
              <w:t xml:space="preserve"> 2 punti</w:t>
            </w:r>
          </w:p>
        </w:tc>
        <w:tc>
          <w:tcPr>
            <w:tcW w:w="993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:rsidTr="000061CA">
        <w:trPr>
          <w:trHeight w:val="400"/>
          <w:jc w:val="center"/>
        </w:trPr>
        <w:tc>
          <w:tcPr>
            <w:tcW w:w="4085" w:type="dxa"/>
          </w:tcPr>
          <w:p w:rsidR="003549A6" w:rsidRDefault="003549A6">
            <w:pPr>
              <w:pStyle w:val="TableParagraph"/>
              <w:spacing w:before="7" w:line="180" w:lineRule="atLeast"/>
              <w:ind w:left="30" w:right="318"/>
              <w:rPr>
                <w:sz w:val="15"/>
              </w:rPr>
            </w:pPr>
            <w:r>
              <w:rPr>
                <w:sz w:val="15"/>
              </w:rPr>
              <w:t>Attività di docenza in corsi per il personale scolastico su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tematiche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attinenti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l’incarico</w:t>
            </w:r>
          </w:p>
        </w:tc>
        <w:tc>
          <w:tcPr>
            <w:tcW w:w="2711" w:type="dxa"/>
            <w:gridSpan w:val="2"/>
          </w:tcPr>
          <w:p w:rsidR="003549A6" w:rsidRDefault="003549A6">
            <w:pPr>
              <w:pStyle w:val="TableParagraph"/>
              <w:spacing w:before="104"/>
              <w:ind w:left="67"/>
              <w:rPr>
                <w:sz w:val="15"/>
              </w:rPr>
            </w:pPr>
            <w:r>
              <w:rPr>
                <w:sz w:val="16"/>
              </w:rPr>
              <w:t xml:space="preserve">1 </w:t>
            </w:r>
            <w:r>
              <w:rPr>
                <w:sz w:val="15"/>
              </w:rPr>
              <w:t>p.to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per ogni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esperienza</w:t>
            </w:r>
            <w:r>
              <w:rPr>
                <w:spacing w:val="-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max</w:t>
            </w:r>
            <w:proofErr w:type="spellEnd"/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2 punti</w:t>
            </w:r>
          </w:p>
        </w:tc>
        <w:tc>
          <w:tcPr>
            <w:tcW w:w="993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:rsidTr="000061CA">
        <w:trPr>
          <w:trHeight w:val="397"/>
          <w:jc w:val="center"/>
        </w:trPr>
        <w:tc>
          <w:tcPr>
            <w:tcW w:w="4085" w:type="dxa"/>
          </w:tcPr>
          <w:p w:rsidR="003549A6" w:rsidRDefault="003549A6">
            <w:pPr>
              <w:pStyle w:val="TableParagraph"/>
              <w:spacing w:before="1" w:line="188" w:lineRule="exact"/>
              <w:ind w:left="30" w:right="-15"/>
              <w:rPr>
                <w:sz w:val="15"/>
              </w:rPr>
            </w:pPr>
            <w:r>
              <w:rPr>
                <w:sz w:val="15"/>
              </w:rPr>
              <w:t>Esperienze</w:t>
            </w:r>
            <w:r>
              <w:rPr>
                <w:spacing w:val="36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34"/>
                <w:sz w:val="15"/>
              </w:rPr>
              <w:t xml:space="preserve"> </w:t>
            </w:r>
            <w:r>
              <w:rPr>
                <w:sz w:val="15"/>
              </w:rPr>
              <w:t>coordinamento</w:t>
            </w:r>
            <w:r>
              <w:rPr>
                <w:spacing w:val="36"/>
                <w:sz w:val="15"/>
              </w:rPr>
              <w:t xml:space="preserve"> </w:t>
            </w:r>
            <w:r>
              <w:rPr>
                <w:sz w:val="15"/>
              </w:rPr>
              <w:t>ed</w:t>
            </w:r>
            <w:r>
              <w:rPr>
                <w:spacing w:val="36"/>
                <w:sz w:val="15"/>
              </w:rPr>
              <w:t xml:space="preserve"> </w:t>
            </w:r>
            <w:r>
              <w:rPr>
                <w:sz w:val="15"/>
              </w:rPr>
              <w:t>organizzazione</w:t>
            </w:r>
            <w:r>
              <w:rPr>
                <w:spacing w:val="36"/>
                <w:sz w:val="15"/>
              </w:rPr>
              <w:t xml:space="preserve"> </w:t>
            </w:r>
            <w:r>
              <w:rPr>
                <w:sz w:val="15"/>
              </w:rPr>
              <w:t>diretta</w:t>
            </w:r>
            <w:r>
              <w:rPr>
                <w:spacing w:val="34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progettualità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complesse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(es.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PON,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PNRR,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ERASMUS,</w:t>
            </w:r>
            <w:r>
              <w:rPr>
                <w:spacing w:val="-2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ecc</w:t>
            </w:r>
            <w:proofErr w:type="spellEnd"/>
            <w:r>
              <w:rPr>
                <w:sz w:val="15"/>
              </w:rPr>
              <w:t>)</w:t>
            </w:r>
          </w:p>
        </w:tc>
        <w:tc>
          <w:tcPr>
            <w:tcW w:w="2711" w:type="dxa"/>
            <w:gridSpan w:val="2"/>
          </w:tcPr>
          <w:p w:rsidR="003549A6" w:rsidRDefault="003549A6">
            <w:pPr>
              <w:pStyle w:val="TableParagraph"/>
              <w:spacing w:before="12"/>
              <w:ind w:left="40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p.to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ogni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anno</w:t>
            </w:r>
            <w:r>
              <w:rPr>
                <w:spacing w:val="-4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max</w:t>
            </w:r>
            <w:proofErr w:type="spellEnd"/>
            <w:r>
              <w:rPr>
                <w:sz w:val="15"/>
              </w:rPr>
              <w:t xml:space="preserve"> 2 punti</w:t>
            </w:r>
          </w:p>
        </w:tc>
        <w:tc>
          <w:tcPr>
            <w:tcW w:w="993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:rsidTr="000061CA">
        <w:trPr>
          <w:trHeight w:val="373"/>
          <w:jc w:val="center"/>
        </w:trPr>
        <w:tc>
          <w:tcPr>
            <w:tcW w:w="4085" w:type="dxa"/>
          </w:tcPr>
          <w:p w:rsidR="003549A6" w:rsidRDefault="003549A6">
            <w:pPr>
              <w:pStyle w:val="TableParagraph"/>
              <w:spacing w:before="94"/>
              <w:ind w:left="30"/>
              <w:rPr>
                <w:sz w:val="15"/>
              </w:rPr>
            </w:pPr>
            <w:r>
              <w:rPr>
                <w:sz w:val="15"/>
              </w:rPr>
              <w:t>Componente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NIV di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Istituto</w:t>
            </w:r>
          </w:p>
        </w:tc>
        <w:tc>
          <w:tcPr>
            <w:tcW w:w="2711" w:type="dxa"/>
            <w:gridSpan w:val="2"/>
          </w:tcPr>
          <w:p w:rsidR="003549A6" w:rsidRDefault="003549A6">
            <w:pPr>
              <w:pStyle w:val="TableParagraph"/>
              <w:spacing w:before="15"/>
              <w:ind w:left="40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p.to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ogni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anno</w:t>
            </w:r>
            <w:r>
              <w:rPr>
                <w:spacing w:val="-4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max</w:t>
            </w:r>
            <w:proofErr w:type="spellEnd"/>
            <w:r>
              <w:rPr>
                <w:sz w:val="15"/>
              </w:rPr>
              <w:t xml:space="preserve"> 2 punti</w:t>
            </w:r>
          </w:p>
        </w:tc>
        <w:tc>
          <w:tcPr>
            <w:tcW w:w="993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:rsidTr="000061CA">
        <w:trPr>
          <w:trHeight w:val="373"/>
          <w:jc w:val="center"/>
        </w:trPr>
        <w:tc>
          <w:tcPr>
            <w:tcW w:w="4085" w:type="dxa"/>
          </w:tcPr>
          <w:p w:rsidR="003549A6" w:rsidRDefault="003549A6">
            <w:pPr>
              <w:pStyle w:val="TableParagraph"/>
              <w:spacing w:before="94"/>
              <w:ind w:left="30"/>
              <w:rPr>
                <w:sz w:val="15"/>
              </w:rPr>
            </w:pPr>
            <w:r>
              <w:rPr>
                <w:sz w:val="15"/>
              </w:rPr>
              <w:t>Incarico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Funzione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strumentale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e/o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referente</w:t>
            </w:r>
          </w:p>
        </w:tc>
        <w:tc>
          <w:tcPr>
            <w:tcW w:w="2711" w:type="dxa"/>
            <w:gridSpan w:val="2"/>
          </w:tcPr>
          <w:p w:rsidR="003549A6" w:rsidRDefault="003549A6">
            <w:pPr>
              <w:pStyle w:val="TableParagraph"/>
              <w:spacing w:before="15"/>
              <w:ind w:left="40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p.to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ogni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anno</w:t>
            </w:r>
            <w:r>
              <w:rPr>
                <w:spacing w:val="-4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max</w:t>
            </w:r>
            <w:proofErr w:type="spellEnd"/>
            <w:r>
              <w:rPr>
                <w:sz w:val="15"/>
              </w:rPr>
              <w:t xml:space="preserve"> 2 punti</w:t>
            </w:r>
          </w:p>
        </w:tc>
        <w:tc>
          <w:tcPr>
            <w:tcW w:w="993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:rsidTr="000061CA">
        <w:trPr>
          <w:trHeight w:val="398"/>
          <w:jc w:val="center"/>
        </w:trPr>
        <w:tc>
          <w:tcPr>
            <w:tcW w:w="4085" w:type="dxa"/>
          </w:tcPr>
          <w:p w:rsidR="003549A6" w:rsidRDefault="003549A6">
            <w:pPr>
              <w:pStyle w:val="TableParagraph"/>
              <w:spacing w:before="2" w:line="188" w:lineRule="exact"/>
              <w:ind w:left="30"/>
              <w:rPr>
                <w:sz w:val="15"/>
              </w:rPr>
            </w:pPr>
            <w:r>
              <w:rPr>
                <w:sz w:val="15"/>
              </w:rPr>
              <w:t>Precedenti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incarichi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comando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svolti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presso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il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Ministero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dell’Istruzione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presso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l’USR</w:t>
            </w:r>
          </w:p>
        </w:tc>
        <w:tc>
          <w:tcPr>
            <w:tcW w:w="2711" w:type="dxa"/>
            <w:gridSpan w:val="2"/>
          </w:tcPr>
          <w:p w:rsidR="003549A6" w:rsidRDefault="003549A6">
            <w:pPr>
              <w:pStyle w:val="TableParagraph"/>
              <w:spacing w:before="102"/>
              <w:ind w:left="67"/>
              <w:rPr>
                <w:sz w:val="15"/>
              </w:rPr>
            </w:pPr>
            <w:r>
              <w:rPr>
                <w:sz w:val="16"/>
              </w:rPr>
              <w:t xml:space="preserve">1 </w:t>
            </w:r>
            <w:r>
              <w:rPr>
                <w:sz w:val="15"/>
              </w:rPr>
              <w:t>p.to per ogni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esperienza</w:t>
            </w:r>
            <w:r>
              <w:rPr>
                <w:spacing w:val="-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max</w:t>
            </w:r>
            <w:proofErr w:type="spellEnd"/>
            <w:r>
              <w:rPr>
                <w:sz w:val="15"/>
              </w:rPr>
              <w:t xml:space="preserve"> 2 punti</w:t>
            </w:r>
          </w:p>
        </w:tc>
        <w:tc>
          <w:tcPr>
            <w:tcW w:w="993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:rsidTr="000061CA">
        <w:trPr>
          <w:trHeight w:val="373"/>
          <w:jc w:val="center"/>
        </w:trPr>
        <w:tc>
          <w:tcPr>
            <w:tcW w:w="4085" w:type="dxa"/>
          </w:tcPr>
          <w:p w:rsidR="003549A6" w:rsidRDefault="003549A6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3549A6" w:rsidRDefault="003549A6">
            <w:pPr>
              <w:pStyle w:val="TableParagraph"/>
              <w:spacing w:before="1"/>
              <w:ind w:right="18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Totale</w:t>
            </w:r>
            <w:r>
              <w:rPr>
                <w:rFonts w:ascii="Arial"/>
                <w:b/>
                <w:spacing w:val="-3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punteggio</w:t>
            </w:r>
          </w:p>
        </w:tc>
        <w:tc>
          <w:tcPr>
            <w:tcW w:w="2711" w:type="dxa"/>
            <w:gridSpan w:val="2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4A3592" w:rsidRDefault="004A3592">
      <w:pPr>
        <w:pStyle w:val="Corpotesto"/>
        <w:spacing w:before="4"/>
        <w:rPr>
          <w:sz w:val="23"/>
        </w:rPr>
      </w:pPr>
    </w:p>
    <w:p w:rsidR="004A3592" w:rsidRDefault="00AA675E">
      <w:pPr>
        <w:pStyle w:val="Corpotesto"/>
        <w:tabs>
          <w:tab w:val="left" w:pos="3047"/>
          <w:tab w:val="left" w:pos="5236"/>
          <w:tab w:val="left" w:pos="9445"/>
        </w:tabs>
        <w:ind w:left="118"/>
      </w:pPr>
      <w:r>
        <w:t>Luogo</w:t>
      </w:r>
      <w:r>
        <w:rPr>
          <w:u w:val="single"/>
        </w:rPr>
        <w:tab/>
      </w:r>
      <w:r>
        <w:t>Data</w:t>
      </w:r>
      <w:r>
        <w:rPr>
          <w:u w:val="single"/>
        </w:rPr>
        <w:tab/>
      </w:r>
      <w:r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4A3592">
      <w:type w:val="continuous"/>
      <w:pgSz w:w="11910" w:h="16840"/>
      <w:pgMar w:top="320" w:right="10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592"/>
    <w:rsid w:val="00055CB3"/>
    <w:rsid w:val="00242E20"/>
    <w:rsid w:val="003549A6"/>
    <w:rsid w:val="0048275E"/>
    <w:rsid w:val="004A3592"/>
    <w:rsid w:val="0063632A"/>
    <w:rsid w:val="006D4FEC"/>
    <w:rsid w:val="007712EE"/>
    <w:rsid w:val="008A5255"/>
    <w:rsid w:val="009C5BE0"/>
    <w:rsid w:val="00AA675E"/>
    <w:rsid w:val="00CE177E"/>
    <w:rsid w:val="00D43CEF"/>
    <w:rsid w:val="00FE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8F3639-1504-480F-9339-EFEE9A74C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" w:eastAsia="Arial" w:hAnsi="Arial" w:cs="Arial"/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pc8</dc:creator>
  <cp:lastModifiedBy>pc6</cp:lastModifiedBy>
  <cp:revision>4</cp:revision>
  <dcterms:created xsi:type="dcterms:W3CDTF">2024-10-30T15:23:00Z</dcterms:created>
  <dcterms:modified xsi:type="dcterms:W3CDTF">2025-01-29T10:28:00Z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2024-09-24T00:00:00Z</vt:filetime>
  </property>
</Properties>
</file>