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C4" w:rsidRDefault="00C17762">
      <w:pPr>
        <w:pStyle w:val="Corpotesto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2823" cy="868299"/>
            <wp:effectExtent l="0" t="0" r="0" b="0"/>
            <wp:docPr id="1" name="image1.png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823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C4" w:rsidRDefault="00C17762">
      <w:pPr>
        <w:pStyle w:val="Corpotesto"/>
        <w:spacing w:before="7"/>
        <w:rPr>
          <w:rFonts w:asci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204850</wp:posOffset>
            </wp:positionV>
            <wp:extent cx="6155020" cy="1403223"/>
            <wp:effectExtent l="0" t="0" r="0" b="0"/>
            <wp:wrapTopAndBottom/>
            <wp:docPr id="3" name="image2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020" cy="140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4C4" w:rsidRDefault="00FC04C4">
      <w:pPr>
        <w:pStyle w:val="Corpotesto"/>
        <w:spacing w:before="2"/>
        <w:rPr>
          <w:rFonts w:ascii="Times New Roman"/>
          <w:sz w:val="7"/>
        </w:rPr>
      </w:pPr>
    </w:p>
    <w:p w:rsidR="00FC04C4" w:rsidRDefault="00C17762">
      <w:pPr>
        <w:tabs>
          <w:tab w:val="left" w:pos="6486"/>
        </w:tabs>
        <w:spacing w:before="56"/>
        <w:ind w:left="112"/>
        <w:rPr>
          <w:b/>
        </w:rPr>
      </w:pPr>
      <w:r>
        <w:rPr>
          <w:b/>
        </w:rPr>
        <w:t>Prot.</w:t>
      </w:r>
      <w:r>
        <w:rPr>
          <w:b/>
          <w:spacing w:val="-1"/>
        </w:rPr>
        <w:t xml:space="preserve"> </w:t>
      </w:r>
      <w:r>
        <w:rPr>
          <w:b/>
        </w:rPr>
        <w:t>n°</w:t>
      </w:r>
      <w:r w:rsidR="00061A40">
        <w:rPr>
          <w:b/>
        </w:rPr>
        <w:t>3137</w:t>
      </w:r>
      <w:r>
        <w:rPr>
          <w:b/>
        </w:rPr>
        <w:tab/>
        <w:t>Marano</w:t>
      </w:r>
      <w:r>
        <w:rPr>
          <w:b/>
          <w:spacing w:val="-3"/>
        </w:rPr>
        <w:t xml:space="preserve"> </w:t>
      </w:r>
      <w:r>
        <w:rPr>
          <w:b/>
        </w:rPr>
        <w:t>s/p</w:t>
      </w:r>
      <w:r>
        <w:rPr>
          <w:b/>
          <w:spacing w:val="-4"/>
        </w:rPr>
        <w:t xml:space="preserve"> </w:t>
      </w:r>
      <w:r w:rsidR="00061A40">
        <w:rPr>
          <w:b/>
        </w:rPr>
        <w:t>26</w:t>
      </w:r>
      <w:bookmarkStart w:id="0" w:name="_GoBack"/>
      <w:bookmarkEnd w:id="0"/>
      <w:r>
        <w:rPr>
          <w:b/>
        </w:rPr>
        <w:t>/04/2022</w:t>
      </w:r>
    </w:p>
    <w:p w:rsidR="00FC04C4" w:rsidRDefault="00FC04C4">
      <w:pPr>
        <w:pStyle w:val="Corpotesto"/>
        <w:rPr>
          <w:b/>
        </w:rPr>
      </w:pPr>
    </w:p>
    <w:p w:rsidR="00FC04C4" w:rsidRDefault="00C17762">
      <w:pPr>
        <w:pStyle w:val="Titolo1"/>
        <w:spacing w:before="183"/>
      </w:pPr>
      <w:r>
        <w:rPr>
          <w:rFonts w:ascii="Tahoma"/>
          <w:i w:val="0"/>
          <w:sz w:val="22"/>
        </w:rPr>
        <w:t>OGGETTO:</w:t>
      </w:r>
      <w:r>
        <w:rPr>
          <w:rFonts w:ascii="Tahoma"/>
          <w:i w:val="0"/>
          <w:spacing w:val="-16"/>
          <w:sz w:val="2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approvazione</w:t>
      </w:r>
      <w:r>
        <w:rPr>
          <w:spacing w:val="-3"/>
        </w:rPr>
        <w:t xml:space="preserve"> </w:t>
      </w:r>
      <w:r>
        <w:t>graduatorie</w:t>
      </w:r>
      <w:r>
        <w:rPr>
          <w:spacing w:val="-4"/>
        </w:rPr>
        <w:t xml:space="preserve"> </w:t>
      </w:r>
      <w:r>
        <w:t>definitive</w:t>
      </w:r>
      <w:r>
        <w:rPr>
          <w:spacing w:val="-5"/>
        </w:rPr>
        <w:t xml:space="preserve"> </w:t>
      </w:r>
      <w:r>
        <w:t>per 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ESPERTI</w:t>
      </w:r>
      <w:r>
        <w:rPr>
          <w:spacing w:val="-3"/>
        </w:rPr>
        <w:t xml:space="preserve"> </w:t>
      </w:r>
      <w:r>
        <w:t>aventi</w:t>
      </w:r>
      <w:r>
        <w:rPr>
          <w:spacing w:val="-51"/>
        </w:rPr>
        <w:t xml:space="preserve"> </w:t>
      </w:r>
      <w:r>
        <w:t>presentato 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a:</w:t>
      </w:r>
    </w:p>
    <w:p w:rsidR="00FC04C4" w:rsidRDefault="00C17762">
      <w:pPr>
        <w:ind w:left="112" w:right="166"/>
        <w:rPr>
          <w:i/>
          <w:sz w:val="24"/>
        </w:rPr>
      </w:pPr>
      <w:r>
        <w:rPr>
          <w:i/>
          <w:sz w:val="24"/>
        </w:rPr>
        <w:t>Fondi Strutturali Europei – Programma Operativo Nazionale “Per la scuola, competenze e ambienti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per l’apprendimento” 2014-2020. Asse I – Istruzione – Fondo Sociale Europeo (FSE). Programma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Operativo Complementare “Per la scuola, competenze e ambienti per l’apprendimento” 2014-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2020.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Istruzione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Obiettivi Specifici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10.2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10.1.1, 10.2.2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10.3.1.</w:t>
      </w:r>
    </w:p>
    <w:p w:rsidR="00FC04C4" w:rsidRDefault="00C17762">
      <w:pPr>
        <w:spacing w:line="292" w:lineRule="exact"/>
        <w:ind w:left="112"/>
        <w:rPr>
          <w:i/>
          <w:sz w:val="24"/>
        </w:rPr>
      </w:pPr>
      <w:r>
        <w:rPr>
          <w:i/>
          <w:sz w:val="24"/>
        </w:rPr>
        <w:t>Avviso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9707 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27/04/2021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Realizzazione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z w:val="24"/>
        </w:rPr>
        <w:t>corsi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volti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</w:p>
    <w:p w:rsidR="00FC04C4" w:rsidRDefault="00C17762">
      <w:pPr>
        <w:ind w:left="112"/>
        <w:rPr>
          <w:i/>
          <w:sz w:val="24"/>
        </w:rPr>
      </w:pPr>
      <w:r>
        <w:rPr>
          <w:i/>
          <w:sz w:val="24"/>
        </w:rPr>
        <w:t>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l’aggregazione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socializzazione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degli</w:t>
      </w:r>
    </w:p>
    <w:p w:rsidR="00FC04C4" w:rsidRDefault="00C17762">
      <w:pPr>
        <w:ind w:left="112"/>
        <w:rPr>
          <w:i/>
          <w:sz w:val="24"/>
        </w:rPr>
      </w:pPr>
      <w:r>
        <w:rPr>
          <w:i/>
          <w:sz w:val="24"/>
        </w:rPr>
        <w:t>studenti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nell'emergenza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Covid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(Apprendimento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socialità).</w:t>
      </w:r>
    </w:p>
    <w:p w:rsidR="00FC04C4" w:rsidRDefault="00FC04C4">
      <w:pPr>
        <w:pStyle w:val="Corpotesto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C04C4">
        <w:trPr>
          <w:trHeight w:val="268"/>
        </w:trPr>
        <w:tc>
          <w:tcPr>
            <w:tcW w:w="4815" w:type="dxa"/>
          </w:tcPr>
          <w:p w:rsidR="00FC04C4" w:rsidRDefault="00C17762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CNP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10.1.1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FDRPOC-EM-2021-86-</w:t>
            </w:r>
          </w:p>
        </w:tc>
        <w:tc>
          <w:tcPr>
            <w:tcW w:w="4815" w:type="dxa"/>
          </w:tcPr>
          <w:p w:rsidR="00FC04C4" w:rsidRDefault="00C17762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CNP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10.2.2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FDRPOC-EM-2021-104</w:t>
            </w:r>
          </w:p>
        </w:tc>
      </w:tr>
      <w:tr w:rsidR="00FC04C4">
        <w:trPr>
          <w:trHeight w:val="270"/>
        </w:trPr>
        <w:tc>
          <w:tcPr>
            <w:tcW w:w="4815" w:type="dxa"/>
          </w:tcPr>
          <w:p w:rsidR="00FC04C4" w:rsidRDefault="00C17762">
            <w:pPr>
              <w:pStyle w:val="TableParagraph"/>
              <w:spacing w:before="1" w:line="24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CUP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_F69J21004240001</w:t>
            </w:r>
          </w:p>
        </w:tc>
        <w:tc>
          <w:tcPr>
            <w:tcW w:w="4815" w:type="dxa"/>
          </w:tcPr>
          <w:p w:rsidR="00FC04C4" w:rsidRDefault="00C17762">
            <w:pPr>
              <w:pStyle w:val="TableParagraph"/>
              <w:spacing w:before="1" w:line="249" w:lineRule="exact"/>
              <w:rPr>
                <w:b/>
                <w:i/>
              </w:rPr>
            </w:pPr>
            <w:r>
              <w:rPr>
                <w:b/>
                <w:i/>
              </w:rPr>
              <w:t>F69J21004250001</w:t>
            </w:r>
          </w:p>
        </w:tc>
      </w:tr>
    </w:tbl>
    <w:p w:rsidR="00FC04C4" w:rsidRDefault="00FC04C4">
      <w:pPr>
        <w:pStyle w:val="Corpotesto"/>
        <w:rPr>
          <w:i/>
          <w:sz w:val="24"/>
        </w:rPr>
      </w:pPr>
    </w:p>
    <w:p w:rsidR="00FC04C4" w:rsidRDefault="00C17762">
      <w:pPr>
        <w:pStyle w:val="Titolo2"/>
        <w:spacing w:before="155"/>
        <w:ind w:left="3704" w:right="3704"/>
        <w:jc w:val="center"/>
      </w:pPr>
      <w:r>
        <w:t>LA</w:t>
      </w:r>
      <w:r>
        <w:rPr>
          <w:spacing w:val="-4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SCOLASTICA</w:t>
      </w:r>
    </w:p>
    <w:p w:rsidR="00FC04C4" w:rsidRDefault="00C17762">
      <w:pPr>
        <w:pStyle w:val="Corpotesto"/>
        <w:tabs>
          <w:tab w:val="left" w:pos="1015"/>
        </w:tabs>
        <w:spacing w:before="183" w:line="273" w:lineRule="auto"/>
        <w:ind w:left="965" w:right="189" w:hanging="853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Decreto Legislativo 30 marzo 2001, n. 165 recante "Norme generali sull'ordinamento del lavoro</w:t>
      </w:r>
      <w:r>
        <w:rPr>
          <w:spacing w:val="-47"/>
        </w:rPr>
        <w:t xml:space="preserve"> </w:t>
      </w:r>
      <w:r>
        <w:t>alle dipendenze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Amministrazioni Pubbliche" 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FC04C4" w:rsidRDefault="00FC04C4">
      <w:pPr>
        <w:pStyle w:val="Corpotesto"/>
        <w:spacing w:before="8"/>
        <w:rPr>
          <w:sz w:val="25"/>
        </w:rPr>
      </w:pPr>
    </w:p>
    <w:p w:rsidR="00FC04C4" w:rsidRDefault="00C17762">
      <w:pPr>
        <w:pStyle w:val="Corpotesto"/>
        <w:tabs>
          <w:tab w:val="left" w:pos="1015"/>
        </w:tabs>
        <w:ind w:left="112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275/99,</w:t>
      </w:r>
      <w:r>
        <w:rPr>
          <w:spacing w:val="-1"/>
        </w:rPr>
        <w:t xml:space="preserve"> </w:t>
      </w:r>
      <w:r>
        <w:t>concernente norme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scolastiche;</w:t>
      </w:r>
    </w:p>
    <w:p w:rsidR="00FC04C4" w:rsidRDefault="00FC04C4">
      <w:pPr>
        <w:pStyle w:val="Corpotesto"/>
        <w:spacing w:before="7"/>
        <w:rPr>
          <w:sz w:val="28"/>
        </w:rPr>
      </w:pPr>
    </w:p>
    <w:p w:rsidR="00FC04C4" w:rsidRDefault="00C17762">
      <w:pPr>
        <w:pStyle w:val="Corpotesto"/>
        <w:tabs>
          <w:tab w:val="left" w:pos="1015"/>
        </w:tabs>
        <w:ind w:left="112"/>
      </w:pPr>
      <w:r>
        <w:rPr>
          <w:b/>
        </w:rPr>
        <w:t>VISTA</w:t>
      </w:r>
      <w:r>
        <w:rPr>
          <w:b/>
        </w:rPr>
        <w:tab/>
      </w:r>
      <w:r>
        <w:t>la</w:t>
      </w:r>
      <w:r>
        <w:rPr>
          <w:spacing w:val="-2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n.2/2008;</w:t>
      </w:r>
    </w:p>
    <w:p w:rsidR="00FC04C4" w:rsidRDefault="00FC04C4">
      <w:pPr>
        <w:pStyle w:val="Corpotesto"/>
        <w:spacing w:before="7"/>
        <w:rPr>
          <w:sz w:val="28"/>
        </w:rPr>
      </w:pPr>
    </w:p>
    <w:p w:rsidR="00FC04C4" w:rsidRDefault="00C17762">
      <w:pPr>
        <w:pStyle w:val="Corpotesto"/>
        <w:spacing w:line="276" w:lineRule="auto"/>
        <w:ind w:left="821" w:right="753" w:hanging="709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D.I. 129/2018, concernente “ Regolamento concernente le Istruzioni</w:t>
      </w:r>
      <w:r>
        <w:rPr>
          <w:spacing w:val="1"/>
        </w:rPr>
        <w:t xml:space="preserve"> </w:t>
      </w:r>
      <w:r>
        <w:t>generali sulla gestione</w:t>
      </w:r>
      <w:r>
        <w:rPr>
          <w:spacing w:val="-47"/>
        </w:rPr>
        <w:t xml:space="preserve"> </w:t>
      </w:r>
      <w:r>
        <w:t>amministrativo-contabile del</w:t>
      </w:r>
      <w:r>
        <w:t>le istituzioni scolastiche";</w:t>
      </w:r>
    </w:p>
    <w:p w:rsidR="00FC04C4" w:rsidRDefault="00FC04C4">
      <w:pPr>
        <w:pStyle w:val="Corpotesto"/>
        <w:spacing w:before="3"/>
        <w:rPr>
          <w:sz w:val="25"/>
        </w:rPr>
      </w:pPr>
    </w:p>
    <w:p w:rsidR="00FC04C4" w:rsidRDefault="00C17762">
      <w:pPr>
        <w:pStyle w:val="Corpotesto"/>
        <w:spacing w:line="276" w:lineRule="auto"/>
        <w:ind w:left="761" w:hanging="649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 circolare n° 2 del 2 febbraio 2009 del Ministero del Lavoro che regolamenta i compensi, gli aspetti</w:t>
      </w:r>
      <w:r>
        <w:rPr>
          <w:spacing w:val="-47"/>
        </w:rPr>
        <w:t xml:space="preserve"> </w:t>
      </w:r>
      <w:r>
        <w:t>fiscali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contributivi</w:t>
      </w:r>
      <w:r>
        <w:rPr>
          <w:spacing w:val="-5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incarichi ed</w:t>
      </w:r>
      <w:r>
        <w:rPr>
          <w:spacing w:val="-3"/>
        </w:rPr>
        <w:t xml:space="preserve"> </w:t>
      </w:r>
      <w:r>
        <w:t>impieghi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P.A.</w:t>
      </w:r>
    </w:p>
    <w:p w:rsidR="00FC04C4" w:rsidRDefault="00FC04C4">
      <w:pPr>
        <w:pStyle w:val="Corpotesto"/>
        <w:spacing w:before="4"/>
        <w:rPr>
          <w:sz w:val="25"/>
        </w:rPr>
      </w:pPr>
    </w:p>
    <w:p w:rsidR="00FC04C4" w:rsidRDefault="00C17762">
      <w:pPr>
        <w:pStyle w:val="Corpotesto"/>
        <w:tabs>
          <w:tab w:val="left" w:pos="1015"/>
        </w:tabs>
        <w:spacing w:line="276" w:lineRule="auto"/>
        <w:ind w:left="965" w:right="359" w:hanging="853"/>
      </w:pPr>
      <w:r>
        <w:rPr>
          <w:b/>
        </w:rPr>
        <w:t>VISTE</w:t>
      </w:r>
      <w:r>
        <w:rPr>
          <w:b/>
        </w:rPr>
        <w:tab/>
      </w:r>
      <w:r>
        <w:rPr>
          <w:b/>
        </w:rPr>
        <w:tab/>
      </w:r>
      <w:r>
        <w:t>le linee guida dell’autorità di gestione P.O.</w:t>
      </w:r>
      <w:r>
        <w:t>N. di cui alla nota MIUR 1588 DEL 13.01.2016 recanti</w:t>
      </w:r>
      <w:r>
        <w:rPr>
          <w:spacing w:val="-47"/>
        </w:rPr>
        <w:t xml:space="preserve"> </w:t>
      </w:r>
      <w:r>
        <w:t>indicazioni in merito all’affidamento dei contratti pubblici di servizi e forniture al di sotto della</w:t>
      </w:r>
      <w:r>
        <w:rPr>
          <w:spacing w:val="1"/>
        </w:rPr>
        <w:t xml:space="preserve"> </w:t>
      </w:r>
      <w:r>
        <w:t>soglia</w:t>
      </w:r>
      <w:r>
        <w:rPr>
          <w:spacing w:val="-1"/>
        </w:rPr>
        <w:t xml:space="preserve"> </w:t>
      </w:r>
      <w:r>
        <w:t>comunitaria;</w:t>
      </w:r>
    </w:p>
    <w:p w:rsidR="00FC04C4" w:rsidRDefault="00FC04C4">
      <w:pPr>
        <w:spacing w:line="276" w:lineRule="auto"/>
        <w:sectPr w:rsidR="00FC04C4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FC04C4" w:rsidRDefault="00C17762">
      <w:pPr>
        <w:pStyle w:val="Corpotesto"/>
        <w:tabs>
          <w:tab w:val="left" w:pos="965"/>
        </w:tabs>
        <w:spacing w:before="37" w:line="276" w:lineRule="auto"/>
        <w:ind w:left="965" w:right="465" w:hanging="803"/>
      </w:pPr>
      <w:r>
        <w:rPr>
          <w:b/>
        </w:rPr>
        <w:lastRenderedPageBreak/>
        <w:t>VISTI</w:t>
      </w:r>
      <w:r>
        <w:rPr>
          <w:b/>
        </w:rPr>
        <w:tab/>
      </w:r>
      <w:r>
        <w:t>i Regolamenti (UE) n. 1303/2013 recanti disposizioni comuni</w:t>
      </w:r>
      <w:r>
        <w:t xml:space="preserve"> sui Fondi strutturali e di</w:t>
      </w:r>
      <w:r>
        <w:rPr>
          <w:spacing w:val="1"/>
        </w:rPr>
        <w:t xml:space="preserve"> </w:t>
      </w:r>
      <w:r>
        <w:t>investimento europei, il Regolamento (UE) n. 1301/2013 relativo al Fondo Europeo di Sviluppo</w:t>
      </w:r>
      <w:r>
        <w:rPr>
          <w:spacing w:val="-47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(FESR)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Regolamento (UE) n.</w:t>
      </w:r>
      <w:r>
        <w:rPr>
          <w:spacing w:val="-3"/>
        </w:rPr>
        <w:t xml:space="preserve"> </w:t>
      </w:r>
      <w:r>
        <w:t>1304/2013</w:t>
      </w:r>
      <w:r>
        <w:rPr>
          <w:spacing w:val="-1"/>
        </w:rPr>
        <w:t xml:space="preserve"> </w:t>
      </w:r>
      <w:r>
        <w:t>relativo al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Sociale Europeo;</w:t>
      </w:r>
    </w:p>
    <w:p w:rsidR="00FC04C4" w:rsidRDefault="00FC04C4">
      <w:pPr>
        <w:pStyle w:val="Corpotesto"/>
        <w:spacing w:before="4"/>
        <w:rPr>
          <w:sz w:val="25"/>
        </w:rPr>
      </w:pPr>
    </w:p>
    <w:p w:rsidR="00FC04C4" w:rsidRDefault="00C17762">
      <w:pPr>
        <w:pStyle w:val="Corpotesto"/>
        <w:tabs>
          <w:tab w:val="left" w:pos="1015"/>
        </w:tabs>
        <w:spacing w:line="276" w:lineRule="auto"/>
        <w:ind w:left="965" w:right="338" w:hanging="853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PON - Programma Operativo Nazionale 2014IT05M2OP001 “Per la scuola – competenze e</w:t>
      </w:r>
      <w:r>
        <w:rPr>
          <w:spacing w:val="1"/>
        </w:rPr>
        <w:t xml:space="preserve"> </w:t>
      </w:r>
      <w:r>
        <w:t>ambienti per l’apprendimento” approvato con Decisione C(2014) n. 9952, del 17 dicembre 2014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Europea;</w:t>
      </w:r>
    </w:p>
    <w:p w:rsidR="00FC04C4" w:rsidRDefault="00FC04C4">
      <w:pPr>
        <w:pStyle w:val="Corpotesto"/>
        <w:spacing w:before="4"/>
        <w:rPr>
          <w:sz w:val="25"/>
        </w:rPr>
      </w:pPr>
    </w:p>
    <w:p w:rsidR="00FC04C4" w:rsidRDefault="00C17762">
      <w:pPr>
        <w:pStyle w:val="Corpotesto"/>
        <w:tabs>
          <w:tab w:val="left" w:pos="1015"/>
        </w:tabs>
        <w:spacing w:before="1" w:line="276" w:lineRule="auto"/>
        <w:ind w:left="965" w:right="310" w:hanging="853"/>
      </w:pPr>
      <w:r>
        <w:rPr>
          <w:b/>
        </w:rPr>
        <w:t>VISTA</w:t>
      </w:r>
      <w:r>
        <w:rPr>
          <w:b/>
        </w:rPr>
        <w:tab/>
      </w:r>
      <w:r>
        <w:rPr>
          <w:b/>
        </w:rPr>
        <w:tab/>
      </w:r>
      <w:r>
        <w:t>la delibera del Consiglio d’Istituto con la quale è stato approvato il P.T.O.F. per gli anni scolastici</w:t>
      </w:r>
      <w:r>
        <w:rPr>
          <w:spacing w:val="-47"/>
        </w:rPr>
        <w:t xml:space="preserve"> </w:t>
      </w:r>
      <w:r>
        <w:t>2019/2022;</w:t>
      </w:r>
    </w:p>
    <w:p w:rsidR="00FC04C4" w:rsidRDefault="00FC04C4">
      <w:pPr>
        <w:pStyle w:val="Corpotesto"/>
        <w:spacing w:before="3"/>
        <w:rPr>
          <w:sz w:val="25"/>
        </w:rPr>
      </w:pPr>
    </w:p>
    <w:p w:rsidR="00FC04C4" w:rsidRDefault="00C17762">
      <w:pPr>
        <w:pStyle w:val="Corpotesto"/>
        <w:tabs>
          <w:tab w:val="left" w:pos="965"/>
        </w:tabs>
        <w:ind w:left="112"/>
      </w:pPr>
      <w:r>
        <w:rPr>
          <w:b/>
        </w:rPr>
        <w:t>VISTA</w:t>
      </w:r>
      <w:r>
        <w:rPr>
          <w:b/>
        </w:rPr>
        <w:tab/>
      </w:r>
      <w:r>
        <w:t>la</w:t>
      </w:r>
      <w:r>
        <w:rPr>
          <w:spacing w:val="-4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d’Istituto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approvazione</w:t>
      </w:r>
      <w:r>
        <w:rPr>
          <w:spacing w:val="-5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dell’Esercizio</w:t>
      </w:r>
      <w:r>
        <w:rPr>
          <w:spacing w:val="-3"/>
        </w:rPr>
        <w:t xml:space="preserve"> </w:t>
      </w:r>
      <w:r>
        <w:t>finanziario</w:t>
      </w:r>
    </w:p>
    <w:p w:rsidR="00FC04C4" w:rsidRDefault="00C17762">
      <w:pPr>
        <w:pStyle w:val="Corpotesto"/>
        <w:spacing w:before="41"/>
        <w:ind w:left="965"/>
      </w:pPr>
      <w:r>
        <w:t>2022;</w:t>
      </w:r>
    </w:p>
    <w:p w:rsidR="00FC04C4" w:rsidRDefault="00FC04C4">
      <w:pPr>
        <w:pStyle w:val="Corpotesto"/>
        <w:spacing w:before="7"/>
        <w:rPr>
          <w:sz w:val="28"/>
        </w:rPr>
      </w:pPr>
    </w:p>
    <w:p w:rsidR="00FC04C4" w:rsidRDefault="00C17762">
      <w:pPr>
        <w:pStyle w:val="Corpotesto"/>
        <w:tabs>
          <w:tab w:val="left" w:pos="1015"/>
        </w:tabs>
        <w:spacing w:line="276" w:lineRule="auto"/>
        <w:ind w:left="965" w:right="166" w:hanging="853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 verbale del collegi</w:t>
      </w:r>
      <w:r>
        <w:t>o dei docenti n°_32</w:t>
      </w:r>
      <w:r>
        <w:rPr>
          <w:spacing w:val="1"/>
        </w:rPr>
        <w:t xml:space="preserve"> </w:t>
      </w:r>
      <w:r>
        <w:t>nel quale vengono proposti criteri griglie e</w:t>
      </w:r>
      <w:r>
        <w:rPr>
          <w:spacing w:val="1"/>
        </w:rPr>
        <w:t xml:space="preserve"> </w:t>
      </w:r>
      <w:r>
        <w:t>regolamento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selezione</w:t>
      </w:r>
      <w:r>
        <w:rPr>
          <w:spacing w:val="-2"/>
        </w:rPr>
        <w:t xml:space="preserve"> </w:t>
      </w:r>
      <w:r>
        <w:t>di esperti e</w:t>
      </w:r>
      <w:r>
        <w:rPr>
          <w:spacing w:val="-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interni/esterni</w:t>
      </w:r>
    </w:p>
    <w:p w:rsidR="00FC04C4" w:rsidRDefault="00FC04C4">
      <w:pPr>
        <w:pStyle w:val="Corpotesto"/>
        <w:spacing w:before="4"/>
        <w:rPr>
          <w:sz w:val="25"/>
        </w:rPr>
      </w:pPr>
    </w:p>
    <w:p w:rsidR="00FC04C4" w:rsidRDefault="00C17762">
      <w:pPr>
        <w:pStyle w:val="Corpotesto"/>
        <w:tabs>
          <w:tab w:val="left" w:pos="1015"/>
        </w:tabs>
        <w:ind w:left="112"/>
      </w:pPr>
      <w:r>
        <w:rPr>
          <w:b/>
        </w:rPr>
        <w:t>VISTO</w:t>
      </w:r>
      <w:r>
        <w:rPr>
          <w:b/>
        </w:rPr>
        <w:tab/>
      </w:r>
      <w:r>
        <w:t>la</w:t>
      </w:r>
      <w:r>
        <w:rPr>
          <w:spacing w:val="-1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 d’Istituto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 stato</w:t>
      </w:r>
      <w:r>
        <w:rPr>
          <w:spacing w:val="-1"/>
        </w:rPr>
        <w:t xml:space="preserve"> </w:t>
      </w:r>
      <w:r>
        <w:t>deliberata l’approvazione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griglie</w:t>
      </w:r>
    </w:p>
    <w:p w:rsidR="00FC04C4" w:rsidRDefault="00C17762">
      <w:pPr>
        <w:pStyle w:val="Corpotesto"/>
        <w:spacing w:before="41"/>
        <w:ind w:left="965"/>
      </w:pPr>
      <w:r>
        <w:t>e regolamento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tutor</w:t>
      </w:r>
    </w:p>
    <w:p w:rsidR="00FC04C4" w:rsidRDefault="00FC04C4">
      <w:pPr>
        <w:pStyle w:val="Corpotesto"/>
        <w:spacing w:before="6"/>
        <w:rPr>
          <w:sz w:val="28"/>
        </w:rPr>
      </w:pPr>
    </w:p>
    <w:p w:rsidR="00FC04C4" w:rsidRDefault="00C17762">
      <w:pPr>
        <w:pStyle w:val="Corpotesto"/>
        <w:tabs>
          <w:tab w:val="left" w:pos="965"/>
        </w:tabs>
        <w:ind w:left="112"/>
      </w:pPr>
      <w:r>
        <w:rPr>
          <w:b/>
        </w:rPr>
        <w:t>VISTO</w:t>
      </w:r>
      <w:r>
        <w:rPr>
          <w:b/>
        </w:rPr>
        <w:tab/>
      </w:r>
      <w:r>
        <w:t>l’avviso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reclutamento</w:t>
      </w:r>
      <w:r>
        <w:rPr>
          <w:spacing w:val="-1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esterni</w:t>
      </w:r>
      <w:r>
        <w:rPr>
          <w:spacing w:val="-4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N.2551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02-04-2022;</w:t>
      </w:r>
    </w:p>
    <w:p w:rsidR="00FC04C4" w:rsidRDefault="00FC04C4">
      <w:pPr>
        <w:pStyle w:val="Corpotesto"/>
        <w:spacing w:before="2"/>
        <w:rPr>
          <w:sz w:val="27"/>
        </w:rPr>
      </w:pPr>
    </w:p>
    <w:p w:rsidR="00FC04C4" w:rsidRDefault="00C17762">
      <w:pPr>
        <w:pStyle w:val="Corpotesto"/>
        <w:spacing w:line="552" w:lineRule="auto"/>
        <w:ind w:left="112" w:right="2876"/>
      </w:pPr>
      <w:r>
        <w:rPr>
          <w:b/>
          <w:w w:val="95"/>
        </w:rPr>
        <w:t xml:space="preserve">PRESO ATTO </w:t>
      </w:r>
      <w:r>
        <w:rPr>
          <w:w w:val="95"/>
        </w:rPr>
        <w:t>essere pervenute un'unica candidatura per ruolo richiesto</w:t>
      </w:r>
      <w:r>
        <w:rPr>
          <w:spacing w:val="1"/>
          <w:w w:val="95"/>
        </w:rPr>
        <w:t xml:space="preserve"> </w:t>
      </w:r>
      <w:r>
        <w:rPr>
          <w:b/>
        </w:rPr>
        <w:t xml:space="preserve">RITENUTE </w:t>
      </w:r>
      <w:r>
        <w:t>valide le candidature pervenute e adeguati i curriculum presenta</w:t>
      </w:r>
      <w:r>
        <w:t>ti</w:t>
      </w:r>
      <w:r>
        <w:rPr>
          <w:spacing w:val="-47"/>
        </w:rPr>
        <w:t xml:space="preserve"> </w:t>
      </w:r>
      <w:r>
        <w:rPr>
          <w:b/>
        </w:rPr>
        <w:t xml:space="preserve">ASCOLTATE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partecipanti in</w:t>
      </w:r>
      <w:r>
        <w:rPr>
          <w:spacing w:val="-4"/>
        </w:rPr>
        <w:t xml:space="preserve"> </w:t>
      </w:r>
      <w:r>
        <w:t>merito</w:t>
      </w:r>
    </w:p>
    <w:p w:rsidR="00FC04C4" w:rsidRDefault="00C17762">
      <w:pPr>
        <w:pStyle w:val="Titolo1"/>
        <w:ind w:left="3704" w:right="3704"/>
        <w:jc w:val="center"/>
      </w:pPr>
      <w:r>
        <w:t>DECRETA</w:t>
      </w:r>
    </w:p>
    <w:p w:rsidR="00FC04C4" w:rsidRDefault="00C17762">
      <w:pPr>
        <w:pStyle w:val="Titolo2"/>
        <w:spacing w:before="42"/>
      </w:pPr>
      <w:r>
        <w:t>Art.1</w:t>
      </w:r>
      <w:r>
        <w:rPr>
          <w:spacing w:val="-4"/>
        </w:rPr>
        <w:t xml:space="preserve"> </w:t>
      </w:r>
      <w:r>
        <w:t>Graduatorie</w:t>
      </w:r>
    </w:p>
    <w:p w:rsidR="00FC04C4" w:rsidRDefault="00C17762">
      <w:pPr>
        <w:pStyle w:val="Corpotesto"/>
        <w:spacing w:before="41"/>
        <w:ind w:left="112"/>
      </w:pPr>
      <w:r>
        <w:t>Essere</w:t>
      </w:r>
      <w:r>
        <w:rPr>
          <w:spacing w:val="-3"/>
        </w:rPr>
        <w:t xml:space="preserve"> </w:t>
      </w:r>
      <w:r>
        <w:t>definitive le</w:t>
      </w:r>
      <w:r>
        <w:rPr>
          <w:spacing w:val="-4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allegate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</w:p>
    <w:p w:rsidR="00FC04C4" w:rsidRDefault="00FC04C4">
      <w:pPr>
        <w:pStyle w:val="Corpotesto"/>
        <w:spacing w:before="7"/>
        <w:rPr>
          <w:sz w:val="28"/>
        </w:rPr>
      </w:pPr>
    </w:p>
    <w:p w:rsidR="00FC04C4" w:rsidRDefault="00C17762">
      <w:pPr>
        <w:pStyle w:val="Titolo2"/>
      </w:pPr>
      <w:r>
        <w:t>Art.2</w:t>
      </w:r>
      <w:r>
        <w:rPr>
          <w:spacing w:val="-3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incarico</w:t>
      </w:r>
    </w:p>
    <w:p w:rsidR="00FC04C4" w:rsidRDefault="00C17762">
      <w:pPr>
        <w:pStyle w:val="Corpotesto"/>
        <w:spacing w:before="41"/>
        <w:ind w:left="112"/>
      </w:pPr>
      <w:r>
        <w:t>Vengono</w:t>
      </w:r>
      <w:r>
        <w:rPr>
          <w:spacing w:val="-2"/>
        </w:rPr>
        <w:t xml:space="preserve"> </w:t>
      </w:r>
      <w:r>
        <w:t>affidati</w:t>
      </w:r>
      <w:r>
        <w:rPr>
          <w:spacing w:val="-1"/>
        </w:rPr>
        <w:t xml:space="preserve"> </w:t>
      </w:r>
      <w:r>
        <w:t>i seguenti</w:t>
      </w:r>
      <w:r>
        <w:rPr>
          <w:spacing w:val="-3"/>
        </w:rPr>
        <w:t xml:space="preserve"> </w:t>
      </w:r>
      <w:r>
        <w:t>incarichi</w:t>
      </w:r>
      <w:r>
        <w:rPr>
          <w:spacing w:val="-1"/>
        </w:rPr>
        <w:t xml:space="preserve"> </w:t>
      </w:r>
      <w:r>
        <w:t>nel rispetto</w:t>
      </w:r>
      <w:r>
        <w:rPr>
          <w:spacing w:val="-3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graduatorie</w:t>
      </w:r>
      <w:r>
        <w:rPr>
          <w:spacing w:val="-4"/>
        </w:rPr>
        <w:t xml:space="preserve"> </w:t>
      </w:r>
      <w:r>
        <w:t>e delle</w:t>
      </w:r>
      <w:r>
        <w:rPr>
          <w:spacing w:val="-3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espresse:</w:t>
      </w:r>
    </w:p>
    <w:p w:rsidR="00FC04C4" w:rsidRDefault="00FC04C4">
      <w:pPr>
        <w:pStyle w:val="Corpotesto"/>
        <w:spacing w:before="2"/>
        <w:rPr>
          <w:sz w:val="30"/>
        </w:rPr>
      </w:pPr>
    </w:p>
    <w:p w:rsidR="00FC04C4" w:rsidRDefault="00C17762">
      <w:pPr>
        <w:pStyle w:val="Titolo2"/>
        <w:numPr>
          <w:ilvl w:val="0"/>
          <w:numId w:val="1"/>
        </w:numPr>
        <w:tabs>
          <w:tab w:val="left" w:pos="834"/>
        </w:tabs>
        <w:ind w:hanging="361"/>
        <w:rPr>
          <w:rFonts w:ascii="Arial"/>
        </w:rPr>
      </w:pPr>
      <w:proofErr w:type="spellStart"/>
      <w:r>
        <w:rPr>
          <w:rFonts w:ascii="Arial"/>
        </w:rPr>
        <w:t>Prof._Riccardo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Bosi_</w:t>
      </w:r>
    </w:p>
    <w:p w:rsidR="00FC04C4" w:rsidRDefault="00C17762">
      <w:pPr>
        <w:pStyle w:val="Corpotesto"/>
        <w:spacing w:before="37"/>
        <w:ind w:left="112"/>
      </w:pPr>
      <w:r>
        <w:t>Incarico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ESPERTO per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“Tra</w:t>
      </w:r>
      <w:r>
        <w:rPr>
          <w:spacing w:val="-4"/>
        </w:rPr>
        <w:t xml:space="preserve"> </w:t>
      </w:r>
      <w:r>
        <w:t>scaffali libri</w:t>
      </w:r>
      <w:r>
        <w:rPr>
          <w:spacing w:val="-1"/>
        </w:rPr>
        <w:t xml:space="preserve"> </w:t>
      </w:r>
      <w:r>
        <w:t>e giocattoli”</w:t>
      </w:r>
    </w:p>
    <w:p w:rsidR="00FC04C4" w:rsidRDefault="00FC04C4">
      <w:pPr>
        <w:pStyle w:val="Corpotesto"/>
        <w:rPr>
          <w:sz w:val="30"/>
        </w:rPr>
      </w:pPr>
    </w:p>
    <w:p w:rsidR="00FC04C4" w:rsidRDefault="00C17762">
      <w:pPr>
        <w:pStyle w:val="Titolo2"/>
        <w:numPr>
          <w:ilvl w:val="0"/>
          <w:numId w:val="1"/>
        </w:numPr>
        <w:tabs>
          <w:tab w:val="left" w:pos="834"/>
        </w:tabs>
        <w:ind w:hanging="361"/>
        <w:rPr>
          <w:rFonts w:ascii="Arial"/>
        </w:rPr>
      </w:pPr>
      <w:r>
        <w:rPr>
          <w:rFonts w:ascii="Arial"/>
        </w:rPr>
        <w:t xml:space="preserve">Prof. </w:t>
      </w:r>
      <w:proofErr w:type="spellStart"/>
      <w:r>
        <w:rPr>
          <w:rFonts w:ascii="Arial"/>
        </w:rPr>
        <w:t>Misley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</w:rPr>
        <w:t>Alice_</w:t>
      </w:r>
    </w:p>
    <w:p w:rsidR="00FC04C4" w:rsidRDefault="00C17762">
      <w:pPr>
        <w:pStyle w:val="Corpotesto"/>
        <w:spacing w:before="39" w:line="273" w:lineRule="auto"/>
        <w:ind w:left="112" w:right="3500"/>
      </w:pPr>
      <w:r>
        <w:t>Incarico di ESPERTO per n° 30 ore nel modulo “_Un Tè con la regina-”;</w:t>
      </w:r>
      <w:r>
        <w:rPr>
          <w:spacing w:val="-47"/>
        </w:rPr>
        <w:t xml:space="preserve"> </w:t>
      </w:r>
      <w:r>
        <w:t>per n° 30</w:t>
      </w:r>
      <w:r>
        <w:rPr>
          <w:spacing w:val="-1"/>
        </w:rPr>
        <w:t xml:space="preserve"> </w:t>
      </w:r>
      <w:r>
        <w:t>ore nel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“Un</w:t>
      </w:r>
      <w:r>
        <w:rPr>
          <w:spacing w:val="-1"/>
        </w:rPr>
        <w:t xml:space="preserve"> </w:t>
      </w:r>
      <w:r>
        <w:t>Tour i</w:t>
      </w:r>
      <w:r>
        <w:t>n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Bus”;</w:t>
      </w:r>
    </w:p>
    <w:p w:rsidR="00FC04C4" w:rsidRDefault="00C17762">
      <w:pPr>
        <w:pStyle w:val="Corpotesto"/>
        <w:spacing w:before="4"/>
        <w:ind w:left="112"/>
      </w:pPr>
      <w:r>
        <w:t>per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ore nel</w:t>
      </w:r>
      <w:r>
        <w:rPr>
          <w:spacing w:val="-3"/>
        </w:rPr>
        <w:t xml:space="preserve"> </w:t>
      </w:r>
      <w:r>
        <w:t>modulo”</w:t>
      </w:r>
      <w:r>
        <w:rPr>
          <w:spacing w:val="-2"/>
        </w:rPr>
        <w:t xml:space="preserve"> </w:t>
      </w:r>
      <w:r>
        <w:t>Letteratura</w:t>
      </w:r>
      <w:r>
        <w:rPr>
          <w:spacing w:val="-2"/>
        </w:rPr>
        <w:t xml:space="preserve"> </w:t>
      </w:r>
      <w:r>
        <w:t>inglese”</w:t>
      </w:r>
    </w:p>
    <w:p w:rsidR="00FC04C4" w:rsidRDefault="00FC04C4">
      <w:pPr>
        <w:pStyle w:val="Corpotesto"/>
        <w:rPr>
          <w:sz w:val="30"/>
        </w:rPr>
      </w:pPr>
    </w:p>
    <w:p w:rsidR="00FC04C4" w:rsidRDefault="00C17762">
      <w:pPr>
        <w:pStyle w:val="Titolo2"/>
        <w:numPr>
          <w:ilvl w:val="0"/>
          <w:numId w:val="1"/>
        </w:numPr>
        <w:tabs>
          <w:tab w:val="left" w:pos="834"/>
        </w:tabs>
        <w:ind w:hanging="361"/>
        <w:rPr>
          <w:rFonts w:ascii="Arial"/>
        </w:rPr>
      </w:pPr>
      <w:r>
        <w:rPr>
          <w:rFonts w:ascii="Arial"/>
        </w:rPr>
        <w:t>Prof.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_Giulietta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Bernabei_</w:t>
      </w:r>
    </w:p>
    <w:p w:rsidR="00FC04C4" w:rsidRDefault="00C17762">
      <w:pPr>
        <w:pStyle w:val="Corpotesto"/>
        <w:spacing w:before="39"/>
        <w:ind w:left="112"/>
      </w:pPr>
      <w:r>
        <w:t>Incarico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per n°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“Impariamo</w:t>
      </w:r>
      <w:r>
        <w:rPr>
          <w:spacing w:val="1"/>
        </w:rPr>
        <w:t xml:space="preserve"> </w:t>
      </w:r>
      <w:r>
        <w:t>ad Imparare”</w:t>
      </w:r>
    </w:p>
    <w:p w:rsidR="00FC04C4" w:rsidRDefault="00FC04C4">
      <w:pPr>
        <w:sectPr w:rsidR="00FC04C4">
          <w:pgSz w:w="11910" w:h="16840"/>
          <w:pgMar w:top="1360" w:right="1020" w:bottom="280" w:left="1020" w:header="720" w:footer="720" w:gutter="0"/>
          <w:cols w:space="720"/>
        </w:sectPr>
      </w:pPr>
    </w:p>
    <w:p w:rsidR="00FC04C4" w:rsidRDefault="00C17762">
      <w:pPr>
        <w:pStyle w:val="Titolo2"/>
        <w:spacing w:before="37"/>
      </w:pPr>
      <w:r>
        <w:t>Art. 3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</w:p>
    <w:p w:rsidR="00FC04C4" w:rsidRDefault="00C17762">
      <w:pPr>
        <w:pStyle w:val="Corpotesto"/>
        <w:spacing w:before="41"/>
        <w:ind w:left="112"/>
      </w:pP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2020/2021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t>scolastico</w:t>
      </w:r>
    </w:p>
    <w:p w:rsidR="00FC04C4" w:rsidRDefault="00C17762">
      <w:pPr>
        <w:pStyle w:val="Corpotesto"/>
        <w:spacing w:before="41"/>
        <w:ind w:left="112"/>
      </w:pPr>
      <w:r>
        <w:t>2021/2022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riportato nel</w:t>
      </w:r>
      <w:r>
        <w:rPr>
          <w:spacing w:val="-1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incarico</w:t>
      </w:r>
    </w:p>
    <w:p w:rsidR="00FC04C4" w:rsidRDefault="00FC04C4">
      <w:pPr>
        <w:pStyle w:val="Corpotesto"/>
        <w:spacing w:before="6"/>
        <w:rPr>
          <w:sz w:val="28"/>
        </w:rPr>
      </w:pPr>
    </w:p>
    <w:p w:rsidR="00FC04C4" w:rsidRDefault="00C17762">
      <w:pPr>
        <w:pStyle w:val="Titolo2"/>
        <w:spacing w:before="1"/>
      </w:pPr>
      <w:r>
        <w:t>Art. 4</w:t>
      </w:r>
      <w:r>
        <w:rPr>
          <w:spacing w:val="-2"/>
        </w:rPr>
        <w:t xml:space="preserve"> </w:t>
      </w:r>
      <w:r>
        <w:t>Compiti</w:t>
      </w:r>
    </w:p>
    <w:p w:rsidR="00FC04C4" w:rsidRDefault="00C17762">
      <w:pPr>
        <w:pStyle w:val="Corpotesto"/>
        <w:spacing w:before="41"/>
        <w:ind w:left="112"/>
      </w:pPr>
      <w:r>
        <w:t>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circolari</w:t>
      </w:r>
      <w:r>
        <w:rPr>
          <w:spacing w:val="-4"/>
        </w:rPr>
        <w:t xml:space="preserve"> </w:t>
      </w:r>
      <w:r>
        <w:t>ministeriali</w:t>
      </w:r>
      <w:r>
        <w:rPr>
          <w:spacing w:val="-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premessa</w:t>
      </w:r>
      <w:r>
        <w:rPr>
          <w:spacing w:val="-3"/>
        </w:rPr>
        <w:t xml:space="preserve"> </w:t>
      </w:r>
      <w:r>
        <w:t>e contenuti</w:t>
      </w:r>
    </w:p>
    <w:p w:rsidR="00FC04C4" w:rsidRDefault="00C17762">
      <w:pPr>
        <w:pStyle w:val="Corpotesto"/>
        <w:spacing w:before="41"/>
        <w:ind w:left="112"/>
      </w:pPr>
      <w:r>
        <w:t>nell’avviso</w:t>
      </w:r>
      <w:r>
        <w:rPr>
          <w:spacing w:val="-3"/>
        </w:rPr>
        <w:t xml:space="preserve"> </w:t>
      </w:r>
      <w:r>
        <w:t>di reclutamento</w:t>
      </w:r>
    </w:p>
    <w:p w:rsidR="00FC04C4" w:rsidRDefault="00FC04C4">
      <w:pPr>
        <w:pStyle w:val="Corpotesto"/>
        <w:spacing w:before="6"/>
        <w:rPr>
          <w:sz w:val="28"/>
        </w:rPr>
      </w:pPr>
    </w:p>
    <w:p w:rsidR="00FC04C4" w:rsidRDefault="00C17762">
      <w:pPr>
        <w:pStyle w:val="Titolo2"/>
      </w:pPr>
      <w:r>
        <w:t>Art. 5</w:t>
      </w:r>
      <w:r>
        <w:rPr>
          <w:spacing w:val="-2"/>
        </w:rPr>
        <w:t xml:space="preserve"> </w:t>
      </w:r>
      <w:r>
        <w:t>Compenso</w:t>
      </w:r>
    </w:p>
    <w:p w:rsidR="00FC04C4" w:rsidRDefault="00C17762">
      <w:pPr>
        <w:pStyle w:val="Corpotesto"/>
        <w:spacing w:before="41" w:line="273" w:lineRule="auto"/>
        <w:ind w:left="163" w:right="456" w:hanging="51"/>
      </w:pPr>
      <w:r>
        <w:t>Il compenso viene stabilito in euro 70,00 orari omnicomprensivo così come previsto dall’avviso pubblico</w:t>
      </w:r>
      <w:r>
        <w:rPr>
          <w:spacing w:val="-47"/>
        </w:rPr>
        <w:t xml:space="preserve"> </w:t>
      </w:r>
      <w:r>
        <w:t>e relativi</w:t>
      </w:r>
      <w:r>
        <w:rPr>
          <w:spacing w:val="-2"/>
        </w:rPr>
        <w:t xml:space="preserve"> </w:t>
      </w:r>
      <w:r>
        <w:t>allegati del Ministero</w:t>
      </w:r>
    </w:p>
    <w:p w:rsidR="00FC04C4" w:rsidRDefault="00FC04C4">
      <w:pPr>
        <w:pStyle w:val="Corpotesto"/>
        <w:spacing w:before="9"/>
        <w:rPr>
          <w:sz w:val="25"/>
        </w:rPr>
      </w:pPr>
    </w:p>
    <w:p w:rsidR="00FC04C4" w:rsidRDefault="00C17762">
      <w:pPr>
        <w:pStyle w:val="Titolo2"/>
      </w:pPr>
      <w:r>
        <w:t>Art. 6</w:t>
      </w:r>
      <w:r>
        <w:rPr>
          <w:spacing w:val="-2"/>
        </w:rPr>
        <w:t xml:space="preserve"> </w:t>
      </w:r>
      <w:r>
        <w:t>Nomina</w:t>
      </w:r>
    </w:p>
    <w:p w:rsidR="00FC04C4" w:rsidRDefault="00C17762">
      <w:pPr>
        <w:pStyle w:val="Corpotesto"/>
        <w:spacing w:before="39"/>
        <w:ind w:left="112"/>
      </w:pP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immediata</w:t>
      </w:r>
      <w:r>
        <w:rPr>
          <w:spacing w:val="-2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</w:t>
      </w:r>
    </w:p>
    <w:p w:rsidR="00FC04C4" w:rsidRDefault="00FC04C4">
      <w:pPr>
        <w:pStyle w:val="Corpotesto"/>
        <w:spacing w:before="9"/>
        <w:rPr>
          <w:sz w:val="28"/>
        </w:rPr>
      </w:pPr>
    </w:p>
    <w:p w:rsidR="00FC04C4" w:rsidRDefault="00C17762">
      <w:pPr>
        <w:pStyle w:val="Corpotesto"/>
        <w:spacing w:line="400" w:lineRule="auto"/>
        <w:ind w:left="7194" w:right="166" w:hanging="346"/>
      </w:pPr>
      <w:r>
        <w:t>La dirigente scolastica</w:t>
      </w:r>
      <w:r>
        <w:rPr>
          <w:spacing w:val="1"/>
        </w:rPr>
        <w:t xml:space="preserve"> </w:t>
      </w:r>
      <w:proofErr w:type="spellStart"/>
      <w:r>
        <w:t>Dott.Anna</w:t>
      </w:r>
      <w:proofErr w:type="spellEnd"/>
      <w:r>
        <w:rPr>
          <w:spacing w:val="-6"/>
        </w:rPr>
        <w:t xml:space="preserve"> </w:t>
      </w:r>
      <w:r>
        <w:t>Maria</w:t>
      </w:r>
      <w:r>
        <w:rPr>
          <w:spacing w:val="-8"/>
        </w:rPr>
        <w:t xml:space="preserve"> </w:t>
      </w:r>
      <w:r>
        <w:t>Manzini</w:t>
      </w:r>
    </w:p>
    <w:sectPr w:rsidR="00FC04C4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14B3"/>
    <w:multiLevelType w:val="hybridMultilevel"/>
    <w:tmpl w:val="8B56E066"/>
    <w:lvl w:ilvl="0" w:tplc="2BE69BCC">
      <w:start w:val="1"/>
      <w:numFmt w:val="decimal"/>
      <w:lvlText w:val="%1)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6464D68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541D3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5C29F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93ABD1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7AFE3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6EE4C6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B7C4A1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4224AA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C04C4"/>
    <w:rsid w:val="00061A40"/>
    <w:rsid w:val="00C17762"/>
    <w:rsid w:val="00EC5D8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A4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A4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pc_1</cp:lastModifiedBy>
  <cp:revision>4</cp:revision>
  <cp:lastPrinted>2022-12-17T08:43:00Z</cp:lastPrinted>
  <dcterms:created xsi:type="dcterms:W3CDTF">2022-12-17T08:42:00Z</dcterms:created>
  <dcterms:modified xsi:type="dcterms:W3CDTF">2022-12-17T08:43:00Z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2022-12-17T00:00:00Z</vt:filetime>
  </property>
</Properties>
</file>