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All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>. 1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Schema di domanda di partecipazione alla procedura selettiva per la selezione per esperti esterni </w:t>
      </w:r>
    </w:p>
    <w:p w:rsidR="00FF0461" w:rsidRDefault="00FF0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AL DIRIGENTE SCOLASTICO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b/>
          <w:color w:val="000000"/>
          <w:sz w:val="22"/>
          <w:szCs w:val="22"/>
        </w:rPr>
        <w:t>della</w:t>
      </w:r>
      <w:proofErr w:type="gram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DIREZIONE DIDATTICA 2° CIRCOLO DI PERUGIA</w:t>
      </w:r>
    </w:p>
    <w:p w:rsidR="00FF0461" w:rsidRDefault="00FF0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Il/la sottoscritto/a…………………………………………. Codice Fiscale/P.IVA …………………………………………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nato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/a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…………………………………………………………………………………..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………………………………………………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telefono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/fax………………………………….. Cell…………………………… e-mail …………………………………………….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e-mail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certificata………………………………… Codice fiscale…………………………………………………………………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C.A.P.………………… Città…………………………………………………………………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Titolo di studio………………………………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.Status professionale…………………………..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CHIEDE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partecipare alla selezione per l’attribuzione dell’incarico di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ESPERTO </w:t>
      </w:r>
      <w:r>
        <w:rPr>
          <w:rFonts w:ascii="Verdana" w:eastAsia="Verdana" w:hAnsi="Verdana" w:cs="Verdana"/>
          <w:color w:val="000000"/>
          <w:sz w:val="20"/>
          <w:szCs w:val="20"/>
        </w:rPr>
        <w:t>specialista in BODY MUSIC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:</w:t>
      </w:r>
    </w:p>
    <w:p w:rsidR="00FF0461" w:rsidRDefault="00FF04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titolo individuale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161925" cy="14795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0785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F0461" w:rsidRDefault="00FF046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161925" cy="1479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Per conto dell’Associazione/Ente 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161925" cy="14795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0785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F0461" w:rsidRDefault="00FF046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161925" cy="14795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 TAL FINE: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oBack"/>
      <w:bookmarkEnd w:id="0"/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non avere riportato condanne penali, o di essere destinatario di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  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provvedimenti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che riguardano l’applicazione di misure di prevenzione, di decisioni civili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provvedimenti amministrativi iscritti al casellario giudiziario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essere sottoposto a procedimenti penali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la propria idoneità fisica all’assolvimento dell’incarico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essere in regola con gli obblighi di legge in materia fiscale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essere in possesso del seguente TITOLO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ACCESSO:_________________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conseguito</w:t>
      </w:r>
      <w:proofErr w:type="spellEnd"/>
      <w:r>
        <w:rPr>
          <w:rFonts w:ascii="Verdana" w:eastAsia="Verdana" w:hAnsi="Verdana" w:cs="Verdana"/>
          <w:b/>
        </w:rPr>
        <w:t xml:space="preserve"> pr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esso:__________________   il_____________________ </w:t>
      </w:r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si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impegna </w:t>
      </w:r>
      <w:r>
        <w:rPr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 svolgere l’incarico senza riserva, senza soluzione di continuità, e secondo il calendario approntato dal Dirigente dell’Istituto.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si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impegna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in caso di accettazione della propria offerta, a comunicare la sede e il n. di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  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iscrizione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della Cassa Previdenziale di appartenenza, (INPS, INAIL, CASSA EDILE  o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ALTRO) compilando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 xml:space="preserve">l’apposito 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modulo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di  </w:t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>dichiarazione sostitutiva certificazioni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(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allegato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n. 3)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e, </w:t>
      </w:r>
      <w:r>
        <w:rPr>
          <w:rFonts w:ascii="Verdana" w:eastAsia="Verdana" w:hAnsi="Verdana" w:cs="Verdana"/>
          <w:color w:val="000000"/>
          <w:sz w:val="20"/>
          <w:szCs w:val="20"/>
        </w:rPr>
        <w:t>nel caso ne fosse in possesso,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di trasmettere il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 xml:space="preserve">Documento Unico di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         </w:t>
      </w:r>
      <w:r>
        <w:rPr>
          <w:rFonts w:ascii="Verdana" w:eastAsia="Verdana" w:hAnsi="Verdana" w:cs="Verdana"/>
          <w:i/>
          <w:color w:val="000000"/>
          <w:sz w:val="20"/>
          <w:szCs w:val="20"/>
          <w:u w:val="single"/>
        </w:rPr>
        <w:t>Regolarità Contributiva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(DURC) </w:t>
      </w:r>
      <w:r>
        <w:rPr>
          <w:rFonts w:ascii="Verdana" w:eastAsia="Verdana" w:hAnsi="Verdana" w:cs="Verdana"/>
          <w:color w:val="000000"/>
          <w:sz w:val="20"/>
          <w:szCs w:val="20"/>
        </w:rPr>
        <w:t>aggiornato;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consente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il trattamento dei propri dati, anche personali, ai sensi del D.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L.vo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30/06/2003 n.196, per le esigenze e le finalità dell’incarico di cui alla presente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domanda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 essere a perfetta conoscenza di tutti i termini dell’avviso di selezione            </w:t>
      </w: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che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accetta senza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riserve;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allega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curriculum vitae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personale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;</w:t>
      </w:r>
    </w:p>
    <w:p w:rsidR="00FF0461" w:rsidRDefault="00A65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allega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copia di un documento di identità.  </w:t>
      </w:r>
    </w:p>
    <w:p w:rsidR="00FF0461" w:rsidRDefault="00FF0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F0461" w:rsidRDefault="00FF0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0461" w:rsidRDefault="00A65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 ………………………………                                                             Firma…………………………</w:t>
      </w:r>
    </w:p>
    <w:sectPr w:rsidR="00FF0461">
      <w:pgSz w:w="11906" w:h="16838"/>
      <w:pgMar w:top="107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5453F"/>
    <w:multiLevelType w:val="multilevel"/>
    <w:tmpl w:val="892492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61"/>
    <w:rsid w:val="00A65CDB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009CE-A61E-4DA3-B20A-3AB5ADC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widowControl w:val="0"/>
      <w:jc w:val="center"/>
    </w:pPr>
    <w:rPr>
      <w:rFonts w:ascii="Garamond" w:hAnsi="Garamond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2">
    <w:name w:val="Body Text Indent 2"/>
    <w:basedOn w:val="Normale"/>
    <w:pPr>
      <w:tabs>
        <w:tab w:val="left" w:pos="851"/>
      </w:tabs>
      <w:ind w:left="709"/>
      <w:jc w:val="both"/>
    </w:pPr>
    <w:rPr>
      <w:rFonts w:ascii="Garamond" w:hAnsi="Garamond"/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GgmfZXitL4wSak3Tq26TIaqhSw==">AMUW2mWqf+FKJKlgyZVZtrvBzLovZ5I8yMF4fjXMG91/c1MyeAtZq3YPRO4BoxUdtfsZgOhnsApFvsY5424iuZP4t6Xt1ugTWsGDhFsVpR2pXwWzvaci7VE=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Account Microsoft</cp:lastModifiedBy>
  <cp:revision>2</cp:revision>
  <dcterms:created xsi:type="dcterms:W3CDTF">2022-10-04T07:55:00Z</dcterms:created>
  <dcterms:modified xsi:type="dcterms:W3CDTF">2022-10-04T07:55:00Z</dcterms:modified>
</cp:coreProperties>
</file>