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AE" w:rsidRDefault="00D537AE">
      <w:pPr>
        <w:pStyle w:val="Corpotesto"/>
        <w:ind w:left="7856"/>
        <w:rPr>
          <w:sz w:val="20"/>
        </w:rPr>
      </w:pPr>
    </w:p>
    <w:p w:rsidR="004F12AB" w:rsidRDefault="004F12AB" w:rsidP="004F12AB">
      <w:pPr>
        <w:jc w:val="center"/>
      </w:pPr>
      <w:r w:rsidRPr="00146DFD">
        <w:rPr>
          <w:noProof/>
          <w:lang w:eastAsia="it-IT"/>
        </w:rPr>
        <w:drawing>
          <wp:inline distT="0" distB="0" distL="0" distR="0">
            <wp:extent cx="504825" cy="57150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AB" w:rsidRPr="00727A6C" w:rsidRDefault="004F12AB" w:rsidP="004F12AB">
      <w:pPr>
        <w:keepNext/>
        <w:jc w:val="center"/>
        <w:rPr>
          <w:rFonts w:eastAsia="Comic Sans MS"/>
          <w:sz w:val="20"/>
          <w:szCs w:val="18"/>
        </w:rPr>
      </w:pPr>
      <w:r w:rsidRPr="00727A6C">
        <w:rPr>
          <w:rFonts w:eastAsia="Comic Sans MS"/>
          <w:sz w:val="20"/>
          <w:szCs w:val="18"/>
        </w:rPr>
        <w:t>Ministero dell’Istruzione Università e Ricerca</w:t>
      </w:r>
    </w:p>
    <w:p w:rsidR="004F12AB" w:rsidRPr="00727A6C" w:rsidRDefault="004F12AB" w:rsidP="004F12AB">
      <w:pPr>
        <w:keepNext/>
        <w:jc w:val="center"/>
        <w:rPr>
          <w:rFonts w:eastAsia="Comic Sans MS"/>
          <w:szCs w:val="18"/>
        </w:rPr>
      </w:pPr>
      <w:r w:rsidRPr="00727A6C">
        <w:rPr>
          <w:rFonts w:eastAsia="Comic Sans MS"/>
          <w:b/>
          <w:szCs w:val="18"/>
        </w:rPr>
        <w:t>ISTITUTO COMPRENSIVO di Tolmezzo</w:t>
      </w:r>
      <w:r w:rsidRPr="00727A6C">
        <w:rPr>
          <w:rFonts w:eastAsia="Comic Sans MS"/>
          <w:szCs w:val="18"/>
        </w:rPr>
        <w:t>”</w:t>
      </w:r>
    </w:p>
    <w:p w:rsidR="004F12AB" w:rsidRPr="00727A6C" w:rsidRDefault="004F12AB" w:rsidP="004F12AB">
      <w:pPr>
        <w:jc w:val="center"/>
        <w:rPr>
          <w:sz w:val="18"/>
          <w:szCs w:val="16"/>
        </w:rPr>
      </w:pPr>
      <w:r w:rsidRPr="00727A6C">
        <w:rPr>
          <w:sz w:val="18"/>
          <w:szCs w:val="16"/>
        </w:rPr>
        <w:t>Via Cesare Battisti, 10 – tel. 0433/487311 fax 0433/487350</w:t>
      </w:r>
    </w:p>
    <w:p w:rsidR="004F12AB" w:rsidRPr="00727A6C" w:rsidRDefault="004F12AB" w:rsidP="004F12AB">
      <w:pPr>
        <w:jc w:val="center"/>
        <w:rPr>
          <w:sz w:val="18"/>
          <w:szCs w:val="16"/>
        </w:rPr>
      </w:pPr>
      <w:r w:rsidRPr="00727A6C">
        <w:rPr>
          <w:sz w:val="18"/>
          <w:szCs w:val="16"/>
        </w:rPr>
        <w:t>Cod. Fiscale 93020070301 – 33028 – TOLMEZZO (UD)</w:t>
      </w:r>
    </w:p>
    <w:p w:rsidR="004F12AB" w:rsidRPr="002464A9" w:rsidRDefault="004F12AB" w:rsidP="004F12AB">
      <w:pPr>
        <w:pStyle w:val="Titolo6"/>
        <w:framePr w:w="0" w:h="0" w:hSpace="0" w:wrap="auto" w:vAnchor="margin" w:hAnchor="text" w:xAlign="left" w:yAlign="inline"/>
        <w:rPr>
          <w:sz w:val="16"/>
          <w:szCs w:val="16"/>
        </w:rPr>
      </w:pPr>
      <w:r w:rsidRPr="002464A9">
        <w:rPr>
          <w:sz w:val="16"/>
          <w:szCs w:val="16"/>
        </w:rPr>
        <w:t xml:space="preserve">Codice meccanografico: udic85400c – e-mail: udic85400c@istruzione.it – web: </w:t>
      </w:r>
      <w:hyperlink r:id="rId5" w:history="1">
        <w:r w:rsidRPr="002464A9">
          <w:rPr>
            <w:rStyle w:val="Collegamentoipertestuale"/>
            <w:sz w:val="16"/>
            <w:szCs w:val="16"/>
          </w:rPr>
          <w:t>https://ictolmezzo.edu.it</w:t>
        </w:r>
      </w:hyperlink>
    </w:p>
    <w:p w:rsidR="00D537AE" w:rsidRDefault="008F698A">
      <w:pPr>
        <w:pStyle w:val="Titolo"/>
      </w:pPr>
      <w:bookmarkStart w:id="0" w:name="_GoBack"/>
      <w:bookmarkEnd w:id="0"/>
      <w:r>
        <w:rPr>
          <w:color w:val="44536A"/>
        </w:rPr>
        <w:t>REGISTRO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DELLE</w:t>
      </w:r>
      <w:r>
        <w:rPr>
          <w:color w:val="44536A"/>
          <w:spacing w:val="-5"/>
        </w:rPr>
        <w:t xml:space="preserve"> </w:t>
      </w:r>
      <w:r>
        <w:rPr>
          <w:color w:val="44536A"/>
        </w:rPr>
        <w:t>ASTENSIONI</w:t>
      </w:r>
    </w:p>
    <w:p w:rsidR="00D537AE" w:rsidRDefault="00D537AE">
      <w:pPr>
        <w:rPr>
          <w:b/>
          <w:sz w:val="20"/>
        </w:rPr>
      </w:pPr>
    </w:p>
    <w:p w:rsidR="00D537AE" w:rsidRDefault="00D537AE">
      <w:pPr>
        <w:spacing w:before="10"/>
        <w:rPr>
          <w:b/>
          <w:sz w:val="1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9BC2E6"/>
          <w:left w:val="single" w:sz="4" w:space="0" w:color="9BC2E6"/>
          <w:bottom w:val="single" w:sz="4" w:space="0" w:color="9BC2E6"/>
          <w:right w:val="single" w:sz="4" w:space="0" w:color="9BC2E6"/>
          <w:insideH w:val="single" w:sz="4" w:space="0" w:color="9BC2E6"/>
          <w:insideV w:val="single" w:sz="4" w:space="0" w:color="9BC2E6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879"/>
        <w:gridCol w:w="1962"/>
        <w:gridCol w:w="2641"/>
        <w:gridCol w:w="3776"/>
        <w:gridCol w:w="3522"/>
        <w:gridCol w:w="2921"/>
      </w:tblGrid>
      <w:tr w:rsidR="00D537AE">
        <w:trPr>
          <w:trHeight w:val="794"/>
        </w:trPr>
        <w:tc>
          <w:tcPr>
            <w:tcW w:w="521" w:type="dxa"/>
            <w:tcBorders>
              <w:bottom w:val="single" w:sz="4" w:space="0" w:color="000000"/>
              <w:right w:val="nil"/>
            </w:tcBorders>
            <w:shd w:val="clear" w:color="auto" w:fill="5B9BD4"/>
          </w:tcPr>
          <w:p w:rsidR="00D537AE" w:rsidRDefault="00D537AE">
            <w:pPr>
              <w:pStyle w:val="TableParagraph"/>
              <w:spacing w:before="8"/>
              <w:rPr>
                <w:b/>
              </w:rPr>
            </w:pPr>
          </w:p>
          <w:p w:rsidR="00D537AE" w:rsidRDefault="008F698A"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ID</w:t>
            </w:r>
          </w:p>
        </w:tc>
        <w:tc>
          <w:tcPr>
            <w:tcW w:w="879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:rsidR="00D537AE" w:rsidRDefault="00D537AE">
            <w:pPr>
              <w:pStyle w:val="TableParagraph"/>
              <w:spacing w:before="8"/>
              <w:rPr>
                <w:b/>
              </w:rPr>
            </w:pPr>
          </w:p>
          <w:p w:rsidR="00D537AE" w:rsidRDefault="008F698A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Anno</w:t>
            </w:r>
          </w:p>
        </w:tc>
        <w:tc>
          <w:tcPr>
            <w:tcW w:w="1962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:rsidR="00D537AE" w:rsidRDefault="00D537AE">
            <w:pPr>
              <w:pStyle w:val="TableParagraph"/>
              <w:spacing w:before="8"/>
              <w:rPr>
                <w:b/>
              </w:rPr>
            </w:pPr>
          </w:p>
          <w:p w:rsidR="00D537AE" w:rsidRDefault="008F698A">
            <w:pPr>
              <w:pStyle w:val="TableParagraph"/>
              <w:spacing w:before="1"/>
              <w:ind w:left="496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Dipendente</w:t>
            </w:r>
          </w:p>
        </w:tc>
        <w:tc>
          <w:tcPr>
            <w:tcW w:w="2641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:rsidR="00D537AE" w:rsidRDefault="00D537AE">
            <w:pPr>
              <w:pStyle w:val="TableParagraph"/>
              <w:spacing w:before="8"/>
              <w:rPr>
                <w:b/>
              </w:rPr>
            </w:pPr>
          </w:p>
          <w:p w:rsidR="00D537AE" w:rsidRDefault="008F698A">
            <w:pPr>
              <w:pStyle w:val="TableParagraph"/>
              <w:spacing w:before="1"/>
              <w:ind w:left="48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Figura</w:t>
            </w:r>
            <w:r>
              <w:rPr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Professionale</w:t>
            </w:r>
          </w:p>
        </w:tc>
        <w:tc>
          <w:tcPr>
            <w:tcW w:w="3776" w:type="dxa"/>
            <w:tcBorders>
              <w:left w:val="nil"/>
              <w:bottom w:val="single" w:sz="4" w:space="0" w:color="000000"/>
              <w:right w:val="nil"/>
            </w:tcBorders>
            <w:shd w:val="clear" w:color="auto" w:fill="4F81BC"/>
          </w:tcPr>
          <w:p w:rsidR="00D537AE" w:rsidRDefault="008F698A">
            <w:pPr>
              <w:pStyle w:val="TableParagraph"/>
              <w:spacing w:before="155" w:line="244" w:lineRule="exact"/>
              <w:ind w:left="64" w:right="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Motivo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dell'astensione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(familiari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personali</w:t>
            </w:r>
          </w:p>
          <w:p w:rsidR="00D537AE" w:rsidRDefault="008F698A">
            <w:pPr>
              <w:pStyle w:val="TableParagraph"/>
              <w:spacing w:line="244" w:lineRule="exact"/>
              <w:ind w:left="63" w:right="6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-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altre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gravi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ragioni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convenienza)</w:t>
            </w:r>
          </w:p>
        </w:tc>
        <w:tc>
          <w:tcPr>
            <w:tcW w:w="3522" w:type="dxa"/>
            <w:tcBorders>
              <w:left w:val="nil"/>
              <w:bottom w:val="single" w:sz="4" w:space="0" w:color="000000"/>
              <w:right w:val="nil"/>
            </w:tcBorders>
            <w:shd w:val="clear" w:color="auto" w:fill="5B9BD4"/>
          </w:tcPr>
          <w:p w:rsidR="00D537AE" w:rsidRDefault="008F698A">
            <w:pPr>
              <w:pStyle w:val="TableParagraph"/>
              <w:spacing w:before="155"/>
              <w:ind w:left="1603" w:right="180" w:hanging="141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Comunicazione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dipendente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(inserire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il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file)</w:t>
            </w:r>
          </w:p>
        </w:tc>
        <w:tc>
          <w:tcPr>
            <w:tcW w:w="2921" w:type="dxa"/>
            <w:tcBorders>
              <w:left w:val="nil"/>
              <w:bottom w:val="single" w:sz="4" w:space="0" w:color="000000"/>
            </w:tcBorders>
            <w:shd w:val="clear" w:color="auto" w:fill="5B9BD4"/>
          </w:tcPr>
          <w:p w:rsidR="00D537AE" w:rsidRDefault="008F698A">
            <w:pPr>
              <w:pStyle w:val="TableParagraph"/>
              <w:spacing w:before="155"/>
              <w:ind w:left="719" w:right="609" w:hanging="372"/>
              <w:rPr>
                <w:b/>
                <w:sz w:val="20"/>
              </w:rPr>
            </w:pPr>
            <w:r>
              <w:rPr>
                <w:b/>
                <w:color w:val="FFFFFF"/>
                <w:spacing w:val="-1"/>
                <w:sz w:val="20"/>
              </w:rPr>
              <w:t xml:space="preserve">Decisione </w:t>
            </w:r>
            <w:r>
              <w:rPr>
                <w:b/>
                <w:color w:val="FFFFFF"/>
                <w:sz w:val="20"/>
              </w:rPr>
              <w:t>Responsabile</w:t>
            </w:r>
            <w:r>
              <w:rPr>
                <w:b/>
                <w:color w:val="FFFFFF"/>
                <w:spacing w:val="-4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(inserire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il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file)</w:t>
            </w: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537AE">
        <w:trPr>
          <w:trHeight w:val="43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EBF7"/>
          </w:tcPr>
          <w:p w:rsidR="00D537AE" w:rsidRDefault="00D537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F698A" w:rsidRDefault="008F698A"/>
    <w:sectPr w:rsidR="008F698A">
      <w:type w:val="continuous"/>
      <w:pgSz w:w="16840" w:h="11910" w:orient="landscape"/>
      <w:pgMar w:top="500" w:right="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AE"/>
    <w:rsid w:val="004F12AB"/>
    <w:rsid w:val="008F698A"/>
    <w:rsid w:val="009305E4"/>
    <w:rsid w:val="00D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05FF52-953F-490A-9066-0DFF58F2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6">
    <w:name w:val="heading 6"/>
    <w:basedOn w:val="Normale"/>
    <w:next w:val="Normale"/>
    <w:link w:val="Titolo6Carattere"/>
    <w:qFormat/>
    <w:rsid w:val="004F12AB"/>
    <w:pPr>
      <w:keepNext/>
      <w:framePr w:w="7107" w:h="1200" w:hSpace="141" w:wrap="around" w:vAnchor="text" w:hAnchor="page" w:x="2980" w:y="33"/>
      <w:widowControl/>
      <w:autoSpaceDE/>
      <w:autoSpaceDN/>
      <w:jc w:val="center"/>
      <w:outlineLvl w:val="5"/>
    </w:pPr>
    <w:rPr>
      <w:rFonts w:ascii="Arial" w:eastAsia="Times New Roman" w:hAnsi="Arial" w:cs="Times New Roman"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844"/>
    </w:pPr>
    <w:rPr>
      <w:rFonts w:ascii="Times New Roman" w:eastAsia="Times New Roman" w:hAnsi="Times New Roman" w:cs="Times New Roman"/>
      <w:sz w:val="14"/>
      <w:szCs w:val="14"/>
    </w:rPr>
  </w:style>
  <w:style w:type="paragraph" w:styleId="Titolo">
    <w:name w:val="Title"/>
    <w:basedOn w:val="Normale"/>
    <w:uiPriority w:val="1"/>
    <w:qFormat/>
    <w:pPr>
      <w:ind w:left="4993" w:right="5350"/>
      <w:jc w:val="center"/>
    </w:pPr>
    <w:rPr>
      <w:b/>
      <w:bCs/>
      <w:sz w:val="50"/>
      <w:szCs w:val="5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6Carattere">
    <w:name w:val="Titolo 6 Carattere"/>
    <w:basedOn w:val="Carpredefinitoparagrafo"/>
    <w:link w:val="Titolo6"/>
    <w:rsid w:val="004F12AB"/>
    <w:rPr>
      <w:rFonts w:ascii="Arial" w:eastAsia="Times New Roman" w:hAnsi="Arial" w:cs="Times New Roman"/>
      <w:sz w:val="36"/>
      <w:szCs w:val="20"/>
      <w:lang w:val="it-IT" w:eastAsia="it-IT"/>
    </w:rPr>
  </w:style>
  <w:style w:type="character" w:styleId="Collegamentoipertestuale">
    <w:name w:val="Hyperlink"/>
    <w:rsid w:val="004F12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ctolmezzo.edu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Fabbri</dc:creator>
  <cp:lastModifiedBy>Tiziana D'Agaro</cp:lastModifiedBy>
  <cp:revision>2</cp:revision>
  <dcterms:created xsi:type="dcterms:W3CDTF">2021-11-03T13:23:00Z</dcterms:created>
  <dcterms:modified xsi:type="dcterms:W3CDTF">2021-11-03T13:23:00Z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2021-11-03T00:00:00Z</vt:filetime>
  </property>
</Properties>
</file>